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Pr="00D61C9C" w:rsidRDefault="00134106" w:rsidP="00134106">
      <w:pPr>
        <w:pStyle w:val="Default"/>
        <w:rPr>
          <w:rFonts w:ascii="Times New Roman" w:hAnsi="Times New Roman" w:cs="Times New Roman"/>
          <w:b/>
          <w:bCs/>
          <w:sz w:val="32"/>
          <w:szCs w:val="32"/>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537F5" w:rsidRDefault="00134106" w:rsidP="00134106">
      <w:pPr>
        <w:rPr>
          <w:sz w:val="22"/>
          <w:szCs w:val="22"/>
          <w:lang w:val="sr-Cyrl-CS"/>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 xml:space="preserve">БРОЈ </w:t>
      </w:r>
      <w:r w:rsidR="00121E1A">
        <w:rPr>
          <w:rFonts w:ascii="Arial" w:hAnsi="Arial" w:cs="Arial"/>
          <w:b/>
          <w:sz w:val="32"/>
          <w:szCs w:val="32"/>
        </w:rPr>
        <w:t>404-</w:t>
      </w:r>
      <w:r w:rsidR="00EA6032">
        <w:rPr>
          <w:rFonts w:ascii="Arial" w:hAnsi="Arial" w:cs="Arial"/>
          <w:b/>
          <w:sz w:val="32"/>
          <w:szCs w:val="32"/>
          <w:lang w:val="sr-Cyrl-CS"/>
        </w:rPr>
        <w:t>109</w:t>
      </w:r>
      <w:r w:rsidR="00121E1A">
        <w:rPr>
          <w:rFonts w:ascii="Arial" w:hAnsi="Arial" w:cs="Arial"/>
          <w:b/>
          <w:sz w:val="32"/>
          <w:szCs w:val="32"/>
          <w:lang w:val="sr-Cyrl-CS"/>
        </w:rPr>
        <w:t>/1</w:t>
      </w:r>
      <w:r w:rsidR="00121E1A">
        <w:rPr>
          <w:rFonts w:ascii="Arial" w:hAnsi="Arial" w:cs="Arial"/>
          <w:b/>
          <w:sz w:val="32"/>
          <w:szCs w:val="32"/>
        </w:rPr>
        <w:t>8</w:t>
      </w:r>
      <w:r w:rsidRPr="00DE0254">
        <w:rPr>
          <w:rFonts w:ascii="Arial" w:hAnsi="Arial" w:cs="Arial"/>
          <w:b/>
          <w:sz w:val="32"/>
          <w:szCs w:val="32"/>
          <w:lang w:val="sr-Cyrl-CS"/>
        </w:rPr>
        <w:t>-01</w:t>
      </w:r>
      <w:r w:rsidR="001502C9">
        <w:rPr>
          <w:rFonts w:ascii="Arial" w:hAnsi="Arial" w:cs="Arial"/>
          <w:b/>
          <w:sz w:val="32"/>
          <w:szCs w:val="32"/>
          <w:lang w:val="sr-Cyrl-CS"/>
        </w:rPr>
        <w:t xml:space="preserve"> од </w:t>
      </w:r>
      <w:r w:rsidR="00EA6032">
        <w:rPr>
          <w:rFonts w:ascii="Arial" w:hAnsi="Arial" w:cs="Arial"/>
          <w:b/>
          <w:sz w:val="32"/>
          <w:szCs w:val="32"/>
          <w:lang w:val="sr-Cyrl-CS"/>
        </w:rPr>
        <w:t>11</w:t>
      </w:r>
      <w:r w:rsidR="001502C9">
        <w:rPr>
          <w:rFonts w:ascii="Arial" w:hAnsi="Arial" w:cs="Arial"/>
          <w:b/>
          <w:sz w:val="32"/>
          <w:szCs w:val="32"/>
          <w:lang w:val="sr-Cyrl-CS"/>
        </w:rPr>
        <w:t>.0</w:t>
      </w:r>
      <w:r w:rsidR="00B537F5">
        <w:rPr>
          <w:rFonts w:ascii="Arial" w:hAnsi="Arial" w:cs="Arial"/>
          <w:b/>
          <w:sz w:val="32"/>
          <w:szCs w:val="32"/>
          <w:lang w:val="sr-Cyrl-CS"/>
        </w:rPr>
        <w:t>5</w:t>
      </w:r>
      <w:r w:rsidR="00121E1A">
        <w:rPr>
          <w:rFonts w:ascii="Arial" w:hAnsi="Arial" w:cs="Arial"/>
          <w:b/>
          <w:sz w:val="32"/>
          <w:szCs w:val="32"/>
          <w:lang w:val="sr-Cyrl-CS"/>
        </w:rPr>
        <w:t>.201</w:t>
      </w:r>
      <w:r w:rsidR="00121E1A">
        <w:rPr>
          <w:rFonts w:ascii="Arial" w:hAnsi="Arial" w:cs="Arial"/>
          <w:b/>
          <w:sz w:val="32"/>
          <w:szCs w:val="32"/>
        </w:rPr>
        <w:t>8</w:t>
      </w:r>
      <w:r w:rsidR="001502C9">
        <w:rPr>
          <w:rFonts w:ascii="Arial" w:hAnsi="Arial" w:cs="Arial"/>
          <w:b/>
          <w:sz w:val="32"/>
          <w:szCs w:val="32"/>
          <w:lang w:val="sr-Cyrl-CS"/>
        </w:rPr>
        <w:t>.године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sidR="0001436C">
        <w:rPr>
          <w:rFonts w:ascii="Arial" w:hAnsi="Arial" w:cs="Arial"/>
          <w:b/>
          <w:sz w:val="32"/>
          <w:szCs w:val="32"/>
          <w:lang w:val="sr-Cyrl-CS"/>
        </w:rPr>
        <w:t>УСЛУГА</w:t>
      </w:r>
    </w:p>
    <w:p w:rsidR="00AD6F30" w:rsidRDefault="003562B2" w:rsidP="00134106">
      <w:pPr>
        <w:ind w:left="-57"/>
        <w:jc w:val="center"/>
        <w:rPr>
          <w:rFonts w:ascii="Arial" w:hAnsi="Arial" w:cs="Arial"/>
          <w:b/>
          <w:sz w:val="32"/>
          <w:szCs w:val="32"/>
          <w:lang w:val="sr-Cyrl-CS"/>
        </w:rPr>
      </w:pPr>
      <w:r>
        <w:rPr>
          <w:rFonts w:ascii="Arial" w:hAnsi="Arial" w:cs="Arial"/>
          <w:b/>
          <w:sz w:val="32"/>
          <w:szCs w:val="32"/>
          <w:lang w:val="sr-Cyrl-CS"/>
        </w:rPr>
        <w:t xml:space="preserve">Набавка </w:t>
      </w:r>
      <w:r w:rsidR="00121E1A">
        <w:rPr>
          <w:rFonts w:ascii="Arial" w:hAnsi="Arial" w:cs="Arial"/>
          <w:b/>
          <w:sz w:val="32"/>
          <w:szCs w:val="32"/>
          <w:lang w:val="sr-Cyrl-CS"/>
        </w:rPr>
        <w:t xml:space="preserve">услуге израде пројектно-техничке документације </w:t>
      </w:r>
    </w:p>
    <w:p w:rsidR="00AD6F30" w:rsidRDefault="00121E1A" w:rsidP="00134106">
      <w:pPr>
        <w:ind w:left="-57"/>
        <w:jc w:val="center"/>
        <w:rPr>
          <w:rFonts w:ascii="Arial" w:hAnsi="Arial" w:cs="Arial"/>
          <w:b/>
          <w:sz w:val="32"/>
          <w:szCs w:val="32"/>
          <w:lang w:val="sr-Cyrl-CS"/>
        </w:rPr>
      </w:pPr>
      <w:r>
        <w:rPr>
          <w:rFonts w:ascii="Arial" w:hAnsi="Arial" w:cs="Arial"/>
          <w:b/>
          <w:sz w:val="32"/>
          <w:szCs w:val="32"/>
          <w:lang w:val="sr-Cyrl-CS"/>
        </w:rPr>
        <w:t xml:space="preserve">за </w:t>
      </w:r>
      <w:r w:rsidR="00AD6F30">
        <w:rPr>
          <w:rFonts w:ascii="Arial" w:hAnsi="Arial" w:cs="Arial"/>
          <w:b/>
          <w:sz w:val="32"/>
          <w:szCs w:val="32"/>
          <w:lang w:val="sr-Cyrl-CS"/>
        </w:rPr>
        <w:t xml:space="preserve">изградњу </w:t>
      </w:r>
      <w:r w:rsidR="00A37FDE">
        <w:rPr>
          <w:rFonts w:ascii="Arial" w:hAnsi="Arial" w:cs="Arial"/>
          <w:b/>
          <w:sz w:val="32"/>
          <w:szCs w:val="32"/>
          <w:lang w:val="sr-Cyrl-CS"/>
        </w:rPr>
        <w:t xml:space="preserve">пумпне станице за </w:t>
      </w:r>
      <w:r w:rsidR="005E0C04">
        <w:rPr>
          <w:rFonts w:ascii="Arial" w:hAnsi="Arial" w:cs="Arial"/>
          <w:b/>
          <w:sz w:val="32"/>
          <w:szCs w:val="32"/>
          <w:lang w:val="sr-Cyrl-CS"/>
        </w:rPr>
        <w:t>подизање притиска</w:t>
      </w:r>
      <w:r w:rsidR="00AD6F30">
        <w:rPr>
          <w:rFonts w:ascii="Arial" w:hAnsi="Arial" w:cs="Arial"/>
          <w:b/>
          <w:sz w:val="32"/>
          <w:szCs w:val="32"/>
          <w:lang w:val="sr-Cyrl-CS"/>
        </w:rPr>
        <w:t xml:space="preserve"> </w:t>
      </w:r>
    </w:p>
    <w:p w:rsidR="00134106" w:rsidRPr="00DE0254" w:rsidRDefault="00AD6F30" w:rsidP="00134106">
      <w:pPr>
        <w:ind w:left="-57"/>
        <w:jc w:val="center"/>
        <w:rPr>
          <w:rFonts w:ascii="Arial" w:hAnsi="Arial" w:cs="Arial"/>
          <w:b/>
          <w:sz w:val="32"/>
          <w:szCs w:val="32"/>
          <w:lang w:val="sr-Cyrl-CS"/>
        </w:rPr>
      </w:pPr>
      <w:r>
        <w:rPr>
          <w:rFonts w:ascii="Arial" w:hAnsi="Arial" w:cs="Arial"/>
          <w:b/>
          <w:sz w:val="32"/>
          <w:szCs w:val="32"/>
          <w:lang w:val="sr-Cyrl-CS"/>
        </w:rPr>
        <w:t>за водоводну мрежу у насељу Стара Лозница</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CF75AB">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0C138B">
        <w:rPr>
          <w:rFonts w:ascii="Arial" w:hAnsi="Arial" w:cs="Arial"/>
          <w:b/>
          <w:sz w:val="32"/>
          <w:szCs w:val="32"/>
        </w:rPr>
        <w:t>9/18</w:t>
      </w:r>
      <w:r w:rsidR="00134106" w:rsidRPr="00DE0254">
        <w:rPr>
          <w:rFonts w:ascii="Arial" w:hAnsi="Arial" w:cs="Arial"/>
          <w:b/>
          <w:sz w:val="32"/>
          <w:szCs w:val="32"/>
          <w:lang w:val="sr-Cyrl-CS"/>
        </w:rPr>
        <w:t xml:space="preserve">  -</w:t>
      </w:r>
    </w:p>
    <w:p w:rsidR="00134106" w:rsidRPr="00AD6F30" w:rsidRDefault="0040781F" w:rsidP="00FA0971">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B537F5" w:rsidRPr="00AD6F30">
        <w:rPr>
          <w:rFonts w:ascii="Arial" w:hAnsi="Arial" w:cs="Arial"/>
          <w:b/>
          <w:sz w:val="32"/>
          <w:szCs w:val="32"/>
          <w:lang w:val="sr-Cyrl-CS"/>
        </w:rPr>
        <w:t>1.2.21/18</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8"/>
        <w:gridCol w:w="3326"/>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3F6D9D" w:rsidRDefault="00FA0971" w:rsidP="00FA0971">
            <w:pPr>
              <w:autoSpaceDE w:val="0"/>
              <w:autoSpaceDN w:val="0"/>
              <w:adjustRightInd w:val="0"/>
              <w:spacing w:line="240" w:lineRule="auto"/>
              <w:rPr>
                <w:rFonts w:ascii="Arial" w:hAnsi="Arial" w:cs="Arial"/>
                <w:b/>
              </w:rPr>
            </w:pPr>
          </w:p>
          <w:p w:rsidR="00FA0971" w:rsidRPr="003F6D9D" w:rsidRDefault="000C51AF" w:rsidP="00FA0971">
            <w:pPr>
              <w:autoSpaceDE w:val="0"/>
              <w:autoSpaceDN w:val="0"/>
              <w:adjustRightInd w:val="0"/>
              <w:spacing w:line="240" w:lineRule="auto"/>
              <w:rPr>
                <w:rFonts w:ascii="Arial" w:hAnsi="Arial" w:cs="Arial"/>
                <w:b/>
              </w:rPr>
            </w:pPr>
            <w:r>
              <w:rPr>
                <w:rFonts w:ascii="Arial" w:hAnsi="Arial" w:cs="Arial"/>
                <w:b/>
                <w:lang w:val="sr-Cyrl-CS"/>
              </w:rPr>
              <w:t>11</w:t>
            </w:r>
            <w:r w:rsidR="00AD6F30">
              <w:rPr>
                <w:rFonts w:ascii="Arial" w:hAnsi="Arial" w:cs="Arial"/>
                <w:b/>
              </w:rPr>
              <w:t>.0</w:t>
            </w:r>
            <w:r w:rsidR="00AD6F30">
              <w:rPr>
                <w:rFonts w:ascii="Arial" w:hAnsi="Arial" w:cs="Arial"/>
                <w:b/>
                <w:lang w:val="sr-Cyrl-CS"/>
              </w:rPr>
              <w:t>5</w:t>
            </w:r>
            <w:r w:rsidR="00121E1A">
              <w:rPr>
                <w:rFonts w:ascii="Arial" w:hAnsi="Arial" w:cs="Arial"/>
                <w:b/>
              </w:rPr>
              <w:t>.201</w:t>
            </w:r>
            <w:r w:rsidR="00121E1A">
              <w:rPr>
                <w:rFonts w:ascii="Arial" w:hAnsi="Arial" w:cs="Arial"/>
                <w:b/>
                <w:lang w:val="sr-Cyrl-CS"/>
              </w:rPr>
              <w:t>8</w:t>
            </w:r>
            <w:r w:rsidR="00FA0971" w:rsidRPr="003F6D9D">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3F6D9D" w:rsidRDefault="000C51AF" w:rsidP="00121E1A">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21</w:t>
            </w:r>
            <w:r w:rsidR="008263C7" w:rsidRPr="003F6D9D">
              <w:rPr>
                <w:rFonts w:ascii="Arial" w:eastAsiaTheme="minorHAnsi" w:hAnsi="Arial" w:cs="Arial"/>
                <w:b/>
                <w:bCs/>
                <w:kern w:val="0"/>
                <w:lang w:val="sr-Cyrl-CS" w:eastAsia="en-US"/>
              </w:rPr>
              <w:t>.</w:t>
            </w:r>
            <w:r w:rsidR="00134106" w:rsidRPr="003F6D9D">
              <w:rPr>
                <w:rFonts w:ascii="Arial" w:eastAsiaTheme="minorHAnsi" w:hAnsi="Arial" w:cs="Arial"/>
                <w:b/>
                <w:bCs/>
                <w:kern w:val="0"/>
                <w:lang w:eastAsia="en-US"/>
              </w:rPr>
              <w:t>0</w:t>
            </w:r>
            <w:r w:rsidR="00AD6F30">
              <w:rPr>
                <w:rFonts w:ascii="Arial" w:eastAsiaTheme="minorHAnsi" w:hAnsi="Arial" w:cs="Arial"/>
                <w:b/>
                <w:bCs/>
                <w:kern w:val="0"/>
                <w:lang w:val="sr-Cyrl-CS" w:eastAsia="en-US"/>
              </w:rPr>
              <w:t>5</w:t>
            </w:r>
            <w:r w:rsidR="00121E1A">
              <w:rPr>
                <w:rFonts w:ascii="Arial" w:eastAsiaTheme="minorHAnsi" w:hAnsi="Arial" w:cs="Arial"/>
                <w:b/>
                <w:bCs/>
                <w:kern w:val="0"/>
                <w:lang w:eastAsia="en-US"/>
              </w:rPr>
              <w:t>.201</w:t>
            </w:r>
            <w:r w:rsidR="00121E1A">
              <w:rPr>
                <w:rFonts w:ascii="Arial" w:eastAsiaTheme="minorHAnsi" w:hAnsi="Arial" w:cs="Arial"/>
                <w:b/>
                <w:bCs/>
                <w:kern w:val="0"/>
                <w:lang w:val="sr-Cyrl-CS" w:eastAsia="en-US"/>
              </w:rPr>
              <w:t>8</w:t>
            </w:r>
            <w:r w:rsidR="00121E1A">
              <w:rPr>
                <w:rFonts w:ascii="Arial" w:eastAsiaTheme="minorHAnsi" w:hAnsi="Arial" w:cs="Arial"/>
                <w:b/>
                <w:bCs/>
                <w:kern w:val="0"/>
                <w:lang w:eastAsia="en-US"/>
              </w:rPr>
              <w:t>. године до 1</w:t>
            </w:r>
            <w:r w:rsidR="00AD6F30">
              <w:rPr>
                <w:rFonts w:ascii="Arial" w:eastAsiaTheme="minorHAnsi" w:hAnsi="Arial" w:cs="Arial"/>
                <w:b/>
                <w:bCs/>
                <w:kern w:val="0"/>
                <w:lang w:val="sr-Cyrl-CS" w:eastAsia="en-US"/>
              </w:rPr>
              <w:t>0</w:t>
            </w:r>
            <w:r w:rsidR="00134106" w:rsidRPr="003F6D9D">
              <w:rPr>
                <w:rFonts w:ascii="Arial" w:eastAsiaTheme="minorHAnsi" w:hAnsi="Arial" w:cs="Arial"/>
                <w:b/>
                <w:bCs/>
                <w:kern w:val="0"/>
                <w:lang w:eastAsia="en-US"/>
              </w:rPr>
              <w:t>,</w:t>
            </w:r>
            <w:r w:rsidR="00AD6F30">
              <w:rPr>
                <w:rFonts w:ascii="Arial" w:eastAsiaTheme="minorHAnsi" w:hAnsi="Arial" w:cs="Arial"/>
                <w:b/>
                <w:bCs/>
                <w:kern w:val="0"/>
                <w:lang w:val="sr-Cyrl-CS" w:eastAsia="en-US"/>
              </w:rPr>
              <w:t>0</w:t>
            </w:r>
            <w:r w:rsidR="00134106" w:rsidRPr="003F6D9D">
              <w:rPr>
                <w:rFonts w:ascii="Arial" w:eastAsiaTheme="minorHAnsi" w:hAnsi="Arial" w:cs="Arial"/>
                <w:b/>
                <w:bCs/>
                <w:kern w:val="0"/>
                <w:lang w:eastAsia="en-US"/>
              </w:rPr>
              <w:t xml:space="preserve">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3F6D9D" w:rsidRDefault="000C51AF" w:rsidP="00AD6F30">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21</w:t>
            </w:r>
            <w:r w:rsidR="008263C7" w:rsidRPr="003F6D9D">
              <w:rPr>
                <w:rFonts w:ascii="Arial" w:eastAsiaTheme="minorHAnsi" w:hAnsi="Arial" w:cs="Arial"/>
                <w:b/>
                <w:bCs/>
                <w:kern w:val="0"/>
                <w:lang w:val="sr-Cyrl-CS" w:eastAsia="en-US"/>
              </w:rPr>
              <w:t>.</w:t>
            </w:r>
            <w:r w:rsidR="00AD6F30">
              <w:rPr>
                <w:rFonts w:ascii="Arial" w:eastAsiaTheme="minorHAnsi" w:hAnsi="Arial" w:cs="Arial"/>
                <w:b/>
                <w:bCs/>
                <w:kern w:val="0"/>
                <w:lang w:eastAsia="en-US"/>
              </w:rPr>
              <w:t>0</w:t>
            </w:r>
            <w:r>
              <w:rPr>
                <w:rFonts w:ascii="Arial" w:eastAsiaTheme="minorHAnsi" w:hAnsi="Arial" w:cs="Arial"/>
                <w:b/>
                <w:bCs/>
                <w:kern w:val="0"/>
                <w:lang w:val="sr-Cyrl-CS" w:eastAsia="en-US"/>
              </w:rPr>
              <w:t>5</w:t>
            </w:r>
            <w:r w:rsidR="00535D6C" w:rsidRPr="003F6D9D">
              <w:rPr>
                <w:rFonts w:ascii="Arial" w:eastAsiaTheme="minorHAnsi" w:hAnsi="Arial" w:cs="Arial"/>
                <w:b/>
                <w:bCs/>
                <w:kern w:val="0"/>
                <w:lang w:eastAsia="en-US"/>
              </w:rPr>
              <w:t>.201</w:t>
            </w:r>
            <w:r w:rsidR="00121E1A">
              <w:rPr>
                <w:rFonts w:ascii="Arial" w:eastAsiaTheme="minorHAnsi" w:hAnsi="Arial" w:cs="Arial"/>
                <w:b/>
                <w:bCs/>
                <w:kern w:val="0"/>
                <w:lang w:val="sr-Cyrl-CS" w:eastAsia="en-US"/>
              </w:rPr>
              <w:t>8</w:t>
            </w:r>
            <w:r w:rsidR="00134106" w:rsidRPr="003F6D9D">
              <w:rPr>
                <w:rFonts w:ascii="Arial" w:eastAsiaTheme="minorHAnsi" w:hAnsi="Arial" w:cs="Arial"/>
                <w:b/>
                <w:bCs/>
                <w:kern w:val="0"/>
                <w:lang w:eastAsia="en-US"/>
              </w:rPr>
              <w:t>. године у 1</w:t>
            </w:r>
            <w:r w:rsidR="00AD6F30">
              <w:rPr>
                <w:rFonts w:ascii="Arial" w:eastAsiaTheme="minorHAnsi" w:hAnsi="Arial" w:cs="Arial"/>
                <w:b/>
                <w:bCs/>
                <w:kern w:val="0"/>
                <w:lang w:val="sr-Cyrl-CS" w:eastAsia="en-US"/>
              </w:rPr>
              <w:t>0</w:t>
            </w:r>
            <w:r w:rsidR="00121E1A">
              <w:rPr>
                <w:rFonts w:ascii="Arial" w:eastAsiaTheme="minorHAnsi" w:hAnsi="Arial" w:cs="Arial"/>
                <w:b/>
                <w:bCs/>
                <w:kern w:val="0"/>
                <w:lang w:val="sr-Cyrl-CS" w:eastAsia="en-US"/>
              </w:rPr>
              <w:t>,</w:t>
            </w:r>
            <w:r w:rsidR="00AD6F30">
              <w:rPr>
                <w:rFonts w:ascii="Arial" w:eastAsiaTheme="minorHAnsi" w:hAnsi="Arial" w:cs="Arial"/>
                <w:b/>
                <w:bCs/>
                <w:kern w:val="0"/>
                <w:lang w:val="sr-Cyrl-CS" w:eastAsia="en-US"/>
              </w:rPr>
              <w:t>3</w:t>
            </w:r>
            <w:r w:rsidR="00121E1A">
              <w:rPr>
                <w:rFonts w:ascii="Arial" w:eastAsiaTheme="minorHAnsi" w:hAnsi="Arial" w:cs="Arial"/>
                <w:b/>
                <w:bCs/>
                <w:kern w:val="0"/>
                <w:lang w:val="sr-Cyrl-CS" w:eastAsia="en-US"/>
              </w:rPr>
              <w:t>0</w:t>
            </w:r>
            <w:r w:rsidR="00134106" w:rsidRPr="003F6D9D">
              <w:rPr>
                <w:rFonts w:ascii="Arial" w:eastAsiaTheme="minorHAnsi" w:hAnsi="Arial" w:cs="Arial"/>
                <w:b/>
                <w:bCs/>
                <w:kern w:val="0"/>
                <w:lang w:eastAsia="en-US"/>
              </w:rPr>
              <w:t xml:space="preserve">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121E1A" w:rsidRDefault="00C20265" w:rsidP="00C20265">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proofErr w:type="gramStart"/>
      <w:r>
        <w:rPr>
          <w:rFonts w:ascii="Arial" w:hAnsi="Arial" w:cs="Arial"/>
          <w:b/>
          <w:iCs/>
        </w:rPr>
        <w:t>:</w:t>
      </w:r>
      <w:r w:rsidR="000C51AF">
        <w:rPr>
          <w:rFonts w:ascii="Arial" w:hAnsi="Arial" w:cs="Arial"/>
          <w:b/>
          <w:iCs/>
          <w:lang w:val="sr-Cyrl-CS"/>
        </w:rPr>
        <w:t>35</w:t>
      </w:r>
      <w:proofErr w:type="gramEnd"/>
    </w:p>
    <w:p w:rsidR="003F6D9D" w:rsidRPr="00AD6F30" w:rsidRDefault="003F6D9D" w:rsidP="003F6D9D">
      <w:pPr>
        <w:pStyle w:val="BodyText"/>
        <w:rPr>
          <w:lang w:val="sr-Cyrl-CS"/>
        </w:rPr>
      </w:pPr>
    </w:p>
    <w:p w:rsidR="00FA0971" w:rsidRDefault="00FA0971" w:rsidP="00FA0971">
      <w:pPr>
        <w:pStyle w:val="Heading4"/>
        <w:rPr>
          <w:rFonts w:ascii="Arial" w:hAnsi="Arial" w:cs="Arial"/>
          <w:sz w:val="24"/>
        </w:rPr>
      </w:pPr>
    </w:p>
    <w:p w:rsidR="00FA0971" w:rsidRDefault="00134106" w:rsidP="00FA0971">
      <w:pPr>
        <w:pStyle w:val="Heading4"/>
        <w:rPr>
          <w:rFonts w:ascii="Arial" w:hAnsi="Arial" w:cs="Arial"/>
          <w:sz w:val="24"/>
        </w:rPr>
      </w:pPr>
      <w:r w:rsidRPr="00DE0254">
        <w:rPr>
          <w:rFonts w:ascii="Arial" w:hAnsi="Arial" w:cs="Arial"/>
          <w:sz w:val="24"/>
          <w:lang w:val="sr-Cyrl-CS"/>
        </w:rPr>
        <w:t xml:space="preserve">Баточина, </w:t>
      </w:r>
      <w:r w:rsidR="00AD6F30">
        <w:rPr>
          <w:rFonts w:ascii="Arial" w:hAnsi="Arial" w:cs="Arial"/>
          <w:sz w:val="24"/>
          <w:lang w:val="sr-Cyrl-CS"/>
        </w:rPr>
        <w:t>мај</w:t>
      </w:r>
      <w:r w:rsidRPr="00DE0254">
        <w:rPr>
          <w:rFonts w:ascii="Arial" w:hAnsi="Arial" w:cs="Arial"/>
          <w:sz w:val="24"/>
          <w:lang w:val="sr-Cyrl-CS"/>
        </w:rPr>
        <w:t xml:space="preserve">, </w:t>
      </w:r>
      <w:r w:rsidR="00121E1A">
        <w:rPr>
          <w:rFonts w:ascii="Arial" w:hAnsi="Arial" w:cs="Arial"/>
          <w:sz w:val="24"/>
          <w:lang w:val="sr-Cyrl-CS"/>
        </w:rPr>
        <w:t>2018.</w:t>
      </w:r>
      <w:r w:rsidRPr="00DE0254">
        <w:rPr>
          <w:rFonts w:ascii="Arial" w:hAnsi="Arial" w:cs="Arial"/>
          <w:sz w:val="24"/>
          <w:lang w:val="sr-Cyrl-CS"/>
        </w:rPr>
        <w:t xml:space="preserve"> </w:t>
      </w:r>
      <w:r w:rsidR="00BC5E41">
        <w:rPr>
          <w:rFonts w:ascii="Arial" w:hAnsi="Arial" w:cs="Arial"/>
          <w:sz w:val="24"/>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0C138B">
        <w:rPr>
          <w:rFonts w:ascii="Arial" w:hAnsi="Arial" w:cs="Arial"/>
          <w:b w:val="0"/>
          <w:sz w:val="24"/>
          <w:u w:val="none"/>
          <w:lang w:val="sr-Cyrl-CS"/>
        </w:rPr>
        <w:t>9/18</w:t>
      </w:r>
      <w:r w:rsidRPr="00FA0971">
        <w:rPr>
          <w:rFonts w:ascii="Arial" w:hAnsi="Arial" w:cs="Arial"/>
          <w:b w:val="0"/>
          <w:sz w:val="24"/>
          <w:u w:val="none"/>
          <w:lang w:val="ru-RU"/>
        </w:rPr>
        <w:t xml:space="preserve">, деловодни број </w:t>
      </w:r>
      <w:r w:rsidR="00121E1A">
        <w:rPr>
          <w:rFonts w:ascii="Arial" w:hAnsi="Arial" w:cs="Arial"/>
          <w:b w:val="0"/>
          <w:sz w:val="24"/>
          <w:u w:val="none"/>
          <w:lang w:val="sr-Cyrl-CS"/>
        </w:rPr>
        <w:t>404-</w:t>
      </w:r>
      <w:r w:rsidR="000C51AF">
        <w:rPr>
          <w:rFonts w:ascii="Arial" w:hAnsi="Arial" w:cs="Arial"/>
          <w:b w:val="0"/>
          <w:sz w:val="24"/>
          <w:u w:val="none"/>
          <w:lang w:val="sr-Cyrl-CS"/>
        </w:rPr>
        <w:t>105</w:t>
      </w:r>
      <w:r w:rsidR="00121E1A">
        <w:rPr>
          <w:rFonts w:ascii="Arial" w:hAnsi="Arial" w:cs="Arial"/>
          <w:b w:val="0"/>
          <w:sz w:val="24"/>
          <w:u w:val="none"/>
          <w:lang w:val="sr-Cyrl-CS"/>
        </w:rPr>
        <w:t>/18-01</w:t>
      </w:r>
      <w:r w:rsidRPr="00FA0971">
        <w:rPr>
          <w:rFonts w:ascii="Arial" w:hAnsi="Arial" w:cs="Arial"/>
          <w:b w:val="0"/>
          <w:sz w:val="24"/>
          <w:u w:val="none"/>
          <w:lang w:val="ru-RU"/>
        </w:rPr>
        <w:t xml:space="preserve"> </w:t>
      </w:r>
      <w:r w:rsidRPr="00FA0971">
        <w:rPr>
          <w:rFonts w:ascii="Arial" w:hAnsi="Arial" w:cs="Arial"/>
          <w:b w:val="0"/>
          <w:sz w:val="24"/>
          <w:u w:val="none"/>
          <w:lang w:val="sr-Cyrl-CS"/>
        </w:rPr>
        <w:t xml:space="preserve">од </w:t>
      </w:r>
      <w:r w:rsidR="00AD6F30">
        <w:rPr>
          <w:rFonts w:ascii="Arial" w:hAnsi="Arial" w:cs="Arial"/>
          <w:b w:val="0"/>
          <w:sz w:val="24"/>
          <w:u w:val="none"/>
          <w:lang w:val="sr-Cyrl-CS"/>
        </w:rPr>
        <w:t>09</w:t>
      </w:r>
      <w:r w:rsidRPr="00FA0971">
        <w:rPr>
          <w:rFonts w:ascii="Arial" w:hAnsi="Arial" w:cs="Arial"/>
          <w:b w:val="0"/>
          <w:sz w:val="24"/>
          <w:u w:val="none"/>
          <w:lang w:val="sr-Cyrl-CS"/>
        </w:rPr>
        <w:t>.</w:t>
      </w:r>
      <w:r w:rsidR="00535D6C" w:rsidRPr="00FA0971">
        <w:rPr>
          <w:rFonts w:ascii="Arial" w:hAnsi="Arial" w:cs="Arial"/>
          <w:b w:val="0"/>
          <w:sz w:val="24"/>
          <w:u w:val="none"/>
          <w:lang w:val="sr-Cyrl-CS"/>
        </w:rPr>
        <w:t>0</w:t>
      </w:r>
      <w:r w:rsidR="00AD6F30">
        <w:rPr>
          <w:rFonts w:ascii="Arial" w:hAnsi="Arial" w:cs="Arial"/>
          <w:b w:val="0"/>
          <w:sz w:val="24"/>
          <w:u w:val="none"/>
          <w:lang w:val="sr-Cyrl-CS"/>
        </w:rPr>
        <w:t>5</w:t>
      </w:r>
      <w:r w:rsidRPr="00FA0971">
        <w:rPr>
          <w:rFonts w:ascii="Arial" w:hAnsi="Arial" w:cs="Arial"/>
          <w:b w:val="0"/>
          <w:sz w:val="24"/>
          <w:u w:val="none"/>
          <w:lang w:val="ru-RU"/>
        </w:rPr>
        <w:t>.</w:t>
      </w:r>
      <w:r w:rsidR="00121E1A">
        <w:rPr>
          <w:rFonts w:ascii="Arial" w:hAnsi="Arial" w:cs="Arial"/>
          <w:b w:val="0"/>
          <w:sz w:val="24"/>
          <w:u w:val="none"/>
          <w:lang w:val="sr-Cyrl-CS"/>
        </w:rPr>
        <w:t>2018.</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0C138B">
        <w:rPr>
          <w:rFonts w:ascii="Arial" w:hAnsi="Arial" w:cs="Arial"/>
          <w:b w:val="0"/>
          <w:sz w:val="24"/>
          <w:u w:val="none"/>
          <w:lang w:val="sr-Cyrl-CS"/>
        </w:rPr>
        <w:t>9/18</w:t>
      </w:r>
      <w:r w:rsidRPr="00FA0971">
        <w:rPr>
          <w:rFonts w:ascii="Arial" w:hAnsi="Arial" w:cs="Arial"/>
          <w:b w:val="0"/>
          <w:sz w:val="24"/>
          <w:u w:val="none"/>
          <w:lang w:val="ru-RU"/>
        </w:rPr>
        <w:t xml:space="preserve">, деловодни број </w:t>
      </w:r>
      <w:r w:rsidR="00121E1A">
        <w:rPr>
          <w:rFonts w:ascii="Arial" w:hAnsi="Arial" w:cs="Arial"/>
          <w:b w:val="0"/>
          <w:sz w:val="24"/>
          <w:u w:val="none"/>
          <w:lang w:val="sr-Cyrl-CS"/>
        </w:rPr>
        <w:t>404-</w:t>
      </w:r>
      <w:r w:rsidR="00AF1031">
        <w:rPr>
          <w:rFonts w:ascii="Arial" w:hAnsi="Arial" w:cs="Arial"/>
          <w:b w:val="0"/>
          <w:sz w:val="24"/>
          <w:u w:val="none"/>
          <w:lang w:val="sr-Cyrl-CS"/>
        </w:rPr>
        <w:t>106</w:t>
      </w:r>
      <w:r w:rsidR="000C138B">
        <w:rPr>
          <w:rFonts w:ascii="Arial" w:hAnsi="Arial" w:cs="Arial"/>
          <w:b w:val="0"/>
          <w:sz w:val="24"/>
          <w:u w:val="none"/>
          <w:lang w:val="sr-Cyrl-CS"/>
        </w:rPr>
        <w:t>/18</w:t>
      </w:r>
      <w:r w:rsidR="00121E1A">
        <w:rPr>
          <w:rFonts w:ascii="Arial" w:hAnsi="Arial" w:cs="Arial"/>
          <w:b w:val="0"/>
          <w:sz w:val="24"/>
          <w:u w:val="none"/>
          <w:lang w:val="sr-Cyrl-CS"/>
        </w:rPr>
        <w:t>-01</w:t>
      </w:r>
      <w:r w:rsidRPr="00FA0971">
        <w:rPr>
          <w:rFonts w:ascii="Arial" w:hAnsi="Arial" w:cs="Arial"/>
          <w:b w:val="0"/>
          <w:sz w:val="24"/>
          <w:u w:val="none"/>
          <w:lang w:val="sr-Cyrl-CS"/>
        </w:rPr>
        <w:t xml:space="preserve"> од </w:t>
      </w:r>
      <w:r w:rsidR="00121E1A">
        <w:rPr>
          <w:rFonts w:ascii="Arial" w:hAnsi="Arial" w:cs="Arial"/>
          <w:b w:val="0"/>
          <w:sz w:val="24"/>
          <w:u w:val="none"/>
          <w:lang w:val="sr-Cyrl-CS"/>
        </w:rPr>
        <w:t>0</w:t>
      </w:r>
      <w:r w:rsidR="00AD6F30">
        <w:rPr>
          <w:rFonts w:ascii="Arial" w:hAnsi="Arial" w:cs="Arial"/>
          <w:b w:val="0"/>
          <w:sz w:val="24"/>
          <w:u w:val="none"/>
          <w:lang w:val="sr-Cyrl-CS"/>
        </w:rPr>
        <w:t>9</w:t>
      </w:r>
      <w:r w:rsidRPr="00FA0971">
        <w:rPr>
          <w:rFonts w:ascii="Arial" w:hAnsi="Arial" w:cs="Arial"/>
          <w:b w:val="0"/>
          <w:sz w:val="24"/>
          <w:u w:val="none"/>
          <w:lang w:val="sr-Cyrl-CS"/>
        </w:rPr>
        <w:t>.</w:t>
      </w:r>
      <w:r w:rsidR="005F273C" w:rsidRPr="00FA0971">
        <w:rPr>
          <w:rFonts w:ascii="Arial" w:hAnsi="Arial" w:cs="Arial"/>
          <w:b w:val="0"/>
          <w:sz w:val="24"/>
          <w:u w:val="none"/>
          <w:lang w:val="sr-Cyrl-CS"/>
        </w:rPr>
        <w:t>0</w:t>
      </w:r>
      <w:r w:rsidR="00AD6F30">
        <w:rPr>
          <w:rFonts w:ascii="Arial" w:hAnsi="Arial" w:cs="Arial"/>
          <w:b w:val="0"/>
          <w:sz w:val="24"/>
          <w:u w:val="none"/>
          <w:lang w:val="sr-Cyrl-CS"/>
        </w:rPr>
        <w:t>5</w:t>
      </w:r>
      <w:r w:rsidRPr="00FA0971">
        <w:rPr>
          <w:rFonts w:ascii="Arial" w:hAnsi="Arial" w:cs="Arial"/>
          <w:b w:val="0"/>
          <w:sz w:val="24"/>
          <w:u w:val="none"/>
          <w:lang w:val="sr-Cyrl-CS"/>
        </w:rPr>
        <w:t>.</w:t>
      </w:r>
      <w:r w:rsidR="00121E1A">
        <w:rPr>
          <w:rFonts w:ascii="Arial" w:hAnsi="Arial" w:cs="Arial"/>
          <w:b w:val="0"/>
          <w:sz w:val="24"/>
          <w:u w:val="none"/>
          <w:lang w:val="sr-Cyrl-CS"/>
        </w:rPr>
        <w:t>2018.</w:t>
      </w:r>
      <w:r w:rsidRPr="00FA0971">
        <w:rPr>
          <w:rFonts w:ascii="Arial" w:hAnsi="Arial" w:cs="Arial"/>
          <w:b w:val="0"/>
          <w:sz w:val="24"/>
          <w:u w:val="none"/>
          <w:lang w:val="sr-Cyrl-CS"/>
        </w:rPr>
        <w:t xml:space="preserve">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121E1A">
        <w:rPr>
          <w:rFonts w:ascii="Arial" w:eastAsia="TimesNewRomanPS-BoldMT" w:hAnsi="Arial" w:cs="Arial"/>
          <w:b/>
          <w:bCs/>
          <w:lang w:val="ru-RU"/>
        </w:rPr>
        <w:t>404-</w:t>
      </w:r>
      <w:r w:rsidR="00EA6032">
        <w:rPr>
          <w:rFonts w:ascii="Arial" w:eastAsia="TimesNewRomanPS-BoldMT" w:hAnsi="Arial" w:cs="Arial"/>
          <w:b/>
          <w:bCs/>
          <w:lang w:val="ru-RU"/>
        </w:rPr>
        <w:t>109</w:t>
      </w:r>
      <w:r w:rsidR="00121E1A">
        <w:rPr>
          <w:rFonts w:ascii="Arial" w:eastAsia="TimesNewRomanPS-BoldMT" w:hAnsi="Arial" w:cs="Arial"/>
          <w:b/>
          <w:bCs/>
          <w:lang w:val="ru-RU"/>
        </w:rPr>
        <w:t>/18</w:t>
      </w:r>
      <w:r>
        <w:rPr>
          <w:rFonts w:ascii="Arial" w:eastAsia="TimesNewRomanPS-BoldMT" w:hAnsi="Arial" w:cs="Arial"/>
          <w:b/>
          <w:bCs/>
          <w:lang w:val="ru-RU"/>
        </w:rPr>
        <w:t>-0</w:t>
      </w:r>
      <w:r w:rsidR="00535D6C">
        <w:rPr>
          <w:rFonts w:ascii="Arial" w:eastAsia="TimesNewRomanPS-BoldMT" w:hAnsi="Arial" w:cs="Arial"/>
          <w:b/>
          <w:bCs/>
          <w:lang w:val="ru-RU"/>
        </w:rPr>
        <w:t>1</w:t>
      </w:r>
      <w:r w:rsidR="00121E1A">
        <w:rPr>
          <w:rFonts w:ascii="Arial" w:eastAsia="TimesNewRomanPS-BoldMT" w:hAnsi="Arial" w:cs="Arial"/>
          <w:b/>
          <w:bCs/>
          <w:lang w:val="ru-RU"/>
        </w:rPr>
        <w:t xml:space="preserve"> од </w:t>
      </w:r>
      <w:r w:rsidR="00EA6032">
        <w:rPr>
          <w:rFonts w:ascii="Arial" w:eastAsia="TimesNewRomanPS-BoldMT" w:hAnsi="Arial" w:cs="Arial"/>
          <w:b/>
          <w:bCs/>
          <w:lang w:val="ru-RU"/>
        </w:rPr>
        <w:t>11</w:t>
      </w:r>
      <w:r w:rsidR="00AD6F30">
        <w:rPr>
          <w:rFonts w:ascii="Arial" w:eastAsia="TimesNewRomanPS-BoldMT" w:hAnsi="Arial" w:cs="Arial"/>
          <w:b/>
          <w:bCs/>
          <w:lang w:val="ru-RU"/>
        </w:rPr>
        <w:t>.05</w:t>
      </w:r>
      <w:r w:rsidR="00121E1A">
        <w:rPr>
          <w:rFonts w:ascii="Arial" w:eastAsia="TimesNewRomanPS-BoldMT" w:hAnsi="Arial" w:cs="Arial"/>
          <w:b/>
          <w:bCs/>
          <w:lang w:val="ru-RU"/>
        </w:rPr>
        <w:t>.2018.године</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AD6F30" w:rsidRDefault="003562B2" w:rsidP="00EE72A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w:t>
      </w:r>
      <w:r w:rsidR="00121E1A">
        <w:rPr>
          <w:rFonts w:ascii="Arial" w:eastAsia="TimesNewRomanPS-BoldMT" w:hAnsi="Arial" w:cs="Arial"/>
          <w:b/>
          <w:bCs/>
          <w:lang w:val="ru-RU"/>
        </w:rPr>
        <w:t xml:space="preserve">услуге израде пројектно-техничке документације </w:t>
      </w:r>
    </w:p>
    <w:p w:rsidR="00AD6F30" w:rsidRDefault="00121E1A" w:rsidP="00EE72A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за </w:t>
      </w:r>
      <w:r w:rsidR="00AD6F30">
        <w:rPr>
          <w:rFonts w:ascii="Arial" w:eastAsia="TimesNewRomanPS-BoldMT" w:hAnsi="Arial" w:cs="Arial"/>
          <w:b/>
          <w:bCs/>
          <w:lang w:val="ru-RU"/>
        </w:rPr>
        <w:t xml:space="preserve">изградњу </w:t>
      </w:r>
      <w:r w:rsidR="00A37FDE">
        <w:rPr>
          <w:rFonts w:ascii="Arial" w:eastAsia="TimesNewRomanPS-BoldMT" w:hAnsi="Arial" w:cs="Arial"/>
          <w:b/>
          <w:bCs/>
          <w:lang w:val="ru-RU"/>
        </w:rPr>
        <w:t xml:space="preserve">пумпне станице за </w:t>
      </w:r>
      <w:r w:rsidR="005E0C04">
        <w:rPr>
          <w:rFonts w:ascii="Arial" w:eastAsia="TimesNewRomanPS-BoldMT" w:hAnsi="Arial" w:cs="Arial"/>
          <w:b/>
          <w:bCs/>
          <w:lang w:val="ru-RU"/>
        </w:rPr>
        <w:t>подизање притиска</w:t>
      </w:r>
      <w:r w:rsidR="00AD6F30">
        <w:rPr>
          <w:rFonts w:ascii="Arial" w:eastAsia="TimesNewRomanPS-BoldMT" w:hAnsi="Arial" w:cs="Arial"/>
          <w:b/>
          <w:bCs/>
          <w:lang w:val="ru-RU"/>
        </w:rPr>
        <w:t xml:space="preserve"> за водоводну мрежу </w:t>
      </w:r>
    </w:p>
    <w:p w:rsidR="00134106" w:rsidRPr="008566BF" w:rsidRDefault="00AD6F30" w:rsidP="00EE72A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у насељу Стара Лозница</w:t>
      </w:r>
      <w:r w:rsidR="00EE72A9">
        <w:rPr>
          <w:rFonts w:ascii="Arial" w:eastAsia="TimesNewRomanPS-BoldMT" w:hAnsi="Arial" w:cs="Arial"/>
          <w:b/>
          <w:bCs/>
          <w:lang w:val="ru-RU"/>
        </w:rPr>
        <w:t xml:space="preserve">, </w:t>
      </w:r>
      <w:r w:rsidR="00134106" w:rsidRPr="008566BF">
        <w:rPr>
          <w:rFonts w:ascii="Arial" w:eastAsia="TimesNewRomanPS-BoldMT" w:hAnsi="Arial" w:cs="Arial"/>
          <w:b/>
          <w:bCs/>
          <w:lang w:val="ru-RU"/>
        </w:rPr>
        <w:t>ЈН</w:t>
      </w:r>
      <w:r w:rsidR="00251513">
        <w:rPr>
          <w:rFonts w:ascii="Arial" w:eastAsia="TimesNewRomanPS-BoldMT" w:hAnsi="Arial" w:cs="Arial"/>
          <w:b/>
          <w:bCs/>
          <w:lang w:val="ru-RU"/>
        </w:rPr>
        <w:t>МВ</w:t>
      </w:r>
      <w:r w:rsidR="00134106" w:rsidRPr="008566BF">
        <w:rPr>
          <w:rFonts w:ascii="Arial" w:eastAsia="TimesNewRomanPS-BoldMT" w:hAnsi="Arial" w:cs="Arial"/>
          <w:b/>
          <w:bCs/>
          <w:lang w:val="ru-RU"/>
        </w:rPr>
        <w:t xml:space="preserve"> бр.</w:t>
      </w:r>
      <w:r w:rsidR="00134106">
        <w:rPr>
          <w:rFonts w:ascii="Arial" w:eastAsia="TimesNewRomanPS-BoldMT" w:hAnsi="Arial" w:cs="Arial"/>
          <w:b/>
          <w:bCs/>
          <w:lang w:val="sr-Cyrl-CS"/>
        </w:rPr>
        <w:t xml:space="preserve"> </w:t>
      </w:r>
      <w:r w:rsidR="000C138B">
        <w:rPr>
          <w:rFonts w:ascii="Arial" w:eastAsia="TimesNewRomanPS-BoldMT" w:hAnsi="Arial" w:cs="Arial"/>
          <w:b/>
          <w:bCs/>
          <w:lang w:val="sr-Cyrl-CS"/>
        </w:rPr>
        <w:t>9/18</w:t>
      </w:r>
      <w:r w:rsidR="00134106">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jc w:val="center"/>
        <w:tblInd w:w="-318" w:type="dxa"/>
        <w:tblLayout w:type="fixed"/>
        <w:tblLook w:val="0000"/>
      </w:tblPr>
      <w:tblGrid>
        <w:gridCol w:w="1560"/>
        <w:gridCol w:w="6804"/>
        <w:gridCol w:w="1226"/>
      </w:tblGrid>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477B37">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902180"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Pr="00FC2947" w:rsidRDefault="00902180" w:rsidP="004A1D82">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64028D"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902180"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9</w:t>
            </w:r>
          </w:p>
        </w:tc>
      </w:tr>
      <w:tr w:rsidR="00445503"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902180" w:rsidP="00134106">
            <w:pPr>
              <w:snapToGrid w:val="0"/>
              <w:jc w:val="center"/>
              <w:rPr>
                <w:rFonts w:ascii="Arial" w:eastAsia="TimesNewRomanPSMT" w:hAnsi="Arial" w:cs="Arial"/>
                <w:lang w:val="sr-Cyrl-CS"/>
              </w:rPr>
            </w:pPr>
            <w:r>
              <w:rPr>
                <w:rFonts w:ascii="Arial" w:eastAsia="TimesNewRomanPSMT" w:hAnsi="Arial" w:cs="Arial"/>
                <w:lang w:val="sr-Cyrl-CS"/>
              </w:rPr>
              <w:t>12</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902180" w:rsidP="00134106">
            <w:pPr>
              <w:snapToGrid w:val="0"/>
              <w:jc w:val="center"/>
              <w:rPr>
                <w:rFonts w:ascii="Arial" w:eastAsia="TimesNewRomanPSMT" w:hAnsi="Arial" w:cs="Arial"/>
                <w:lang w:val="sr-Cyrl-CS"/>
              </w:rPr>
            </w:pPr>
            <w:r>
              <w:rPr>
                <w:rFonts w:ascii="Arial" w:eastAsia="TimesNewRomanPSMT" w:hAnsi="Arial" w:cs="Arial"/>
                <w:lang w:val="sr-Cyrl-CS"/>
              </w:rPr>
              <w:t>16</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902180" w:rsidP="00134106">
            <w:pPr>
              <w:snapToGrid w:val="0"/>
              <w:jc w:val="center"/>
              <w:rPr>
                <w:rFonts w:ascii="Arial" w:eastAsia="TimesNewRomanPSMT" w:hAnsi="Arial" w:cs="Arial"/>
                <w:lang w:val="sr-Cyrl-CS"/>
              </w:rPr>
            </w:pPr>
            <w:r>
              <w:rPr>
                <w:rFonts w:ascii="Arial" w:eastAsia="TimesNewRomanPSMT" w:hAnsi="Arial" w:cs="Arial"/>
                <w:lang w:val="sr-Cyrl-CS"/>
              </w:rPr>
              <w:t>17</w:t>
            </w:r>
          </w:p>
        </w:tc>
      </w:tr>
      <w:tr w:rsidR="00E347F0"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902180" w:rsidP="00134106">
            <w:pPr>
              <w:snapToGrid w:val="0"/>
              <w:jc w:val="center"/>
              <w:rPr>
                <w:rFonts w:ascii="Arial" w:eastAsia="TimesNewRomanPSMT" w:hAnsi="Arial" w:cs="Arial"/>
                <w:lang w:val="sr-Cyrl-CS"/>
              </w:rPr>
            </w:pPr>
            <w:r>
              <w:rPr>
                <w:rFonts w:ascii="Arial" w:eastAsia="TimesNewRomanPSMT" w:hAnsi="Arial" w:cs="Arial"/>
                <w:lang w:val="sr-Cyrl-CS"/>
              </w:rPr>
              <w:t>18</w:t>
            </w:r>
          </w:p>
        </w:tc>
      </w:tr>
      <w:tr w:rsidR="00E347F0" w:rsidTr="009C513C">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15EC6" w:rsidRDefault="00902180" w:rsidP="00134106">
            <w:pPr>
              <w:snapToGrid w:val="0"/>
              <w:jc w:val="center"/>
              <w:rPr>
                <w:rFonts w:ascii="Arial" w:eastAsia="TimesNewRomanPSMT" w:hAnsi="Arial" w:cs="Arial"/>
                <w:lang w:val="sr-Cyrl-CS"/>
              </w:rPr>
            </w:pPr>
            <w:r>
              <w:rPr>
                <w:rFonts w:ascii="Arial" w:eastAsia="TimesNewRomanPSMT" w:hAnsi="Arial" w:cs="Arial"/>
                <w:lang w:val="sr-Cyrl-CS"/>
              </w:rPr>
              <w:t>19</w:t>
            </w:r>
          </w:p>
        </w:tc>
      </w:tr>
      <w:tr w:rsidR="00E347F0" w:rsidTr="009C513C">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Pr="00415EC6" w:rsidRDefault="00902180" w:rsidP="00134106">
            <w:pPr>
              <w:snapToGrid w:val="0"/>
              <w:jc w:val="center"/>
              <w:rPr>
                <w:rFonts w:ascii="Arial" w:hAnsi="Arial" w:cs="Arial"/>
                <w:lang w:val="sr-Cyrl-CS"/>
              </w:rPr>
            </w:pPr>
            <w:r>
              <w:rPr>
                <w:rFonts w:ascii="Arial" w:hAnsi="Arial" w:cs="Arial"/>
                <w:lang w:val="sr-Cyrl-CS"/>
              </w:rPr>
              <w:t>20</w:t>
            </w:r>
          </w:p>
        </w:tc>
      </w:tr>
      <w:tr w:rsidR="00504B4B" w:rsidTr="009C513C">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902180" w:rsidP="00134106">
            <w:pPr>
              <w:snapToGrid w:val="0"/>
              <w:jc w:val="center"/>
              <w:rPr>
                <w:rFonts w:ascii="Arial" w:hAnsi="Arial" w:cs="Arial"/>
                <w:lang w:val="sr-Cyrl-CS"/>
              </w:rPr>
            </w:pPr>
            <w:r>
              <w:rPr>
                <w:rFonts w:ascii="Arial" w:hAnsi="Arial" w:cs="Arial"/>
                <w:lang w:val="sr-Cyrl-CS"/>
              </w:rPr>
              <w:t>21</w:t>
            </w:r>
          </w:p>
        </w:tc>
      </w:tr>
      <w:tr w:rsidR="0008129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081296" w:rsidRDefault="00081296" w:rsidP="00384EA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81296" w:rsidRDefault="00081296" w:rsidP="00134106">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81296" w:rsidRPr="00415EC6" w:rsidRDefault="00902180"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27</w:t>
            </w:r>
          </w:p>
        </w:tc>
      </w:tr>
      <w:tr w:rsidR="00E347F0"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15EC6" w:rsidRDefault="00902180"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28</w:t>
            </w:r>
          </w:p>
        </w:tc>
      </w:tr>
    </w:tbl>
    <w:p w:rsidR="00134106" w:rsidRDefault="00134106" w:rsidP="00134106">
      <w:pPr>
        <w:jc w:val="both"/>
        <w:rPr>
          <w:lang w:val="sr-Cyrl-CS"/>
        </w:rPr>
      </w:pPr>
    </w:p>
    <w:p w:rsidR="00384EAE" w:rsidRDefault="00384EAE" w:rsidP="00134106">
      <w:pPr>
        <w:jc w:val="both"/>
        <w:rPr>
          <w:lang w:val="sr-Cyrl-CS"/>
        </w:rPr>
      </w:pPr>
    </w:p>
    <w:p w:rsidR="00384EAE" w:rsidRDefault="00384EAE"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121E1A" w:rsidRDefault="00134106" w:rsidP="00121E1A">
      <w:pPr>
        <w:pStyle w:val="Default"/>
        <w:jc w:val="both"/>
        <w:rPr>
          <w:lang w:val="sr-Cyrl-CS"/>
        </w:rPr>
      </w:pPr>
      <w:r>
        <w:t xml:space="preserve">Наручилац: </w:t>
      </w:r>
      <w:r w:rsidR="00DE0254">
        <w:t>Република Србија, Општина Баточина, Општинска управа</w:t>
      </w: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121E1A">
        <w:rPr>
          <w:rFonts w:ascii="Arial" w:hAnsi="Arial" w:cs="Arial"/>
          <w:lang w:val="sr-Latn-CS"/>
        </w:rPr>
        <w:t>3</w:t>
      </w:r>
      <w:r w:rsidR="00121E1A">
        <w:rPr>
          <w:rFonts w:ascii="Arial" w:hAnsi="Arial" w:cs="Arial"/>
          <w:lang w:val="sr-Cyrl-CS"/>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EE72A9" w:rsidRPr="006174B7" w:rsidRDefault="00134106" w:rsidP="00EE72A9">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0C138B">
        <w:rPr>
          <w:rFonts w:ascii="Arial" w:hAnsi="Arial" w:cs="Arial"/>
          <w:lang w:val="ru-RU"/>
        </w:rPr>
        <w:t>9/18</w:t>
      </w:r>
      <w:r w:rsidR="00E17AC8">
        <w:rPr>
          <w:rFonts w:ascii="Arial" w:hAnsi="Arial" w:cs="Arial"/>
          <w:lang w:val="ru-RU"/>
        </w:rPr>
        <w:t xml:space="preserve">, наведене у Плану јавних набавки под бројем </w:t>
      </w:r>
      <w:r w:rsidR="00B537F5">
        <w:rPr>
          <w:rFonts w:ascii="Arial" w:hAnsi="Arial" w:cs="Arial"/>
          <w:lang w:val="ru-RU"/>
        </w:rPr>
        <w:t>1.2.21/18</w:t>
      </w:r>
      <w:r w:rsidR="00E17AC8">
        <w:rPr>
          <w:rFonts w:ascii="Arial" w:hAnsi="Arial" w:cs="Arial"/>
          <w:lang w:val="ru-RU"/>
        </w:rPr>
        <w:t xml:space="preserve"> </w:t>
      </w:r>
      <w:r w:rsidRPr="008566BF">
        <w:rPr>
          <w:rFonts w:ascii="Arial" w:hAnsi="Arial" w:cs="Arial"/>
          <w:lang w:val="ru-RU"/>
        </w:rPr>
        <w:t xml:space="preserve"> </w:t>
      </w:r>
      <w:r w:rsidR="00251513">
        <w:rPr>
          <w:rFonts w:ascii="Arial" w:hAnsi="Arial" w:cs="Arial"/>
          <w:lang w:val="ru-RU"/>
        </w:rPr>
        <w:t>је</w:t>
      </w:r>
      <w:r w:rsidR="00EE72A9">
        <w:rPr>
          <w:rFonts w:ascii="Arial" w:hAnsi="Arial" w:cs="Arial"/>
          <w:lang w:val="ru-RU"/>
        </w:rPr>
        <w:t xml:space="preserve"> </w:t>
      </w:r>
      <w:r w:rsidR="00700061">
        <w:rPr>
          <w:rFonts w:ascii="Arial" w:hAnsi="Arial" w:cs="Arial"/>
          <w:lang w:val="ru-RU"/>
        </w:rPr>
        <w:t>у</w:t>
      </w:r>
      <w:r w:rsidR="00477B37">
        <w:rPr>
          <w:rFonts w:ascii="Arial" w:hAnsi="Arial" w:cs="Arial"/>
          <w:lang w:val="ru-RU"/>
        </w:rPr>
        <w:t>слуг</w:t>
      </w:r>
      <w:r w:rsidR="00700061">
        <w:rPr>
          <w:rFonts w:ascii="Arial" w:hAnsi="Arial" w:cs="Arial"/>
          <w:lang w:val="ru-RU"/>
        </w:rPr>
        <w:t>а</w:t>
      </w:r>
      <w:r w:rsidR="00251513">
        <w:rPr>
          <w:rFonts w:ascii="Arial" w:hAnsi="Arial" w:cs="Arial"/>
          <w:lang w:val="ru-RU"/>
        </w:rPr>
        <w:t xml:space="preserve"> </w:t>
      </w:r>
      <w:r w:rsidR="009A109B">
        <w:rPr>
          <w:rFonts w:ascii="Arial" w:hAnsi="Arial" w:cs="Arial"/>
          <w:lang w:val="sr-Cyrl-CS"/>
        </w:rPr>
        <w:t xml:space="preserve">израде пројектно-техничке документације за </w:t>
      </w:r>
      <w:r w:rsidR="00AD6F30">
        <w:rPr>
          <w:rFonts w:ascii="Arial" w:hAnsi="Arial" w:cs="Arial"/>
          <w:lang w:val="sr-Cyrl-CS"/>
        </w:rPr>
        <w:t xml:space="preserve">изградњу </w:t>
      </w:r>
      <w:r w:rsidR="00A37FDE">
        <w:rPr>
          <w:rFonts w:ascii="Arial" w:hAnsi="Arial" w:cs="Arial"/>
          <w:lang w:val="sr-Cyrl-CS"/>
        </w:rPr>
        <w:t xml:space="preserve">пумпне станице за </w:t>
      </w:r>
      <w:r w:rsidR="005E0C04">
        <w:rPr>
          <w:rFonts w:ascii="Arial" w:hAnsi="Arial" w:cs="Arial"/>
          <w:lang w:val="sr-Cyrl-CS"/>
        </w:rPr>
        <w:t>подизање притиска</w:t>
      </w:r>
      <w:r w:rsidR="00AD6F30">
        <w:rPr>
          <w:rFonts w:ascii="Arial" w:hAnsi="Arial" w:cs="Arial"/>
          <w:lang w:val="sr-Cyrl-CS"/>
        </w:rPr>
        <w:t xml:space="preserve"> за водоводну мрежу у насељу Стара Лозница</w:t>
      </w:r>
      <w:r w:rsidR="00251513">
        <w:rPr>
          <w:rFonts w:ascii="Arial" w:hAnsi="Arial" w:cs="Arial"/>
          <w:lang w:val="sr-Cyrl-CS"/>
        </w:rPr>
        <w:t>;</w:t>
      </w:r>
      <w:r w:rsidR="00251513" w:rsidRPr="0025151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ифра из ОРН</w:t>
      </w:r>
      <w:r w:rsidR="00251513">
        <w:rPr>
          <w:rFonts w:ascii="Arial" w:hAnsi="Arial" w:cs="Arial"/>
          <w:lang w:val="sr-Cyrl-CS"/>
        </w:rPr>
        <w:t>:</w:t>
      </w:r>
      <w:r w:rsidR="00251513" w:rsidRPr="00251513">
        <w:rPr>
          <w:rFonts w:ascii="Arial" w:hAnsi="Arial" w:cs="Arial"/>
          <w:lang w:val="sr-Cyrl-CS"/>
        </w:rPr>
        <w:t xml:space="preserve"> </w:t>
      </w:r>
      <w:r w:rsidR="008555A0">
        <w:rPr>
          <w:rFonts w:ascii="Arial" w:hAnsi="Arial" w:cs="Arial"/>
        </w:rPr>
        <w:t>71320</w:t>
      </w:r>
      <w:r w:rsidR="00EE72A9" w:rsidRPr="006174B7">
        <w:rPr>
          <w:rFonts w:ascii="Arial" w:hAnsi="Arial" w:cs="Arial"/>
        </w:rPr>
        <w:t xml:space="preserve">000 – </w:t>
      </w:r>
      <w:r w:rsidR="00477B37">
        <w:rPr>
          <w:rFonts w:ascii="Arial" w:hAnsi="Arial" w:cs="Arial"/>
        </w:rPr>
        <w:t>Услуга</w:t>
      </w:r>
      <w:r w:rsidR="00EE72A9" w:rsidRPr="006174B7">
        <w:rPr>
          <w:rFonts w:ascii="Arial" w:hAnsi="Arial" w:cs="Arial"/>
        </w:rPr>
        <w:t xml:space="preserve"> </w:t>
      </w:r>
      <w:r w:rsidR="00EE72A9">
        <w:rPr>
          <w:rFonts w:ascii="Arial" w:hAnsi="Arial" w:cs="Arial"/>
        </w:rPr>
        <w:t>техничког прој</w:t>
      </w:r>
      <w:r w:rsidR="00EE72A9">
        <w:rPr>
          <w:rFonts w:ascii="Arial" w:hAnsi="Arial" w:cs="Arial"/>
          <w:lang w:val="sr-Cyrl-CS"/>
        </w:rPr>
        <w:t>е</w:t>
      </w:r>
      <w:r w:rsidR="00EE72A9">
        <w:rPr>
          <w:rFonts w:ascii="Arial" w:hAnsi="Arial" w:cs="Arial"/>
        </w:rPr>
        <w:t>ктовања.</w:t>
      </w:r>
    </w:p>
    <w:p w:rsidR="00134106" w:rsidRPr="007E65F5" w:rsidRDefault="00134106" w:rsidP="00134106">
      <w:pPr>
        <w:jc w:val="both"/>
        <w:rPr>
          <w:lang w:val="sr-Latn-CS"/>
        </w:rPr>
      </w:pPr>
    </w:p>
    <w:p w:rsidR="00134106" w:rsidRDefault="00121E1A"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121E1A" w:rsidP="00134106">
      <w:pPr>
        <w:jc w:val="both"/>
        <w:rPr>
          <w:rFonts w:ascii="Arial" w:hAnsi="Arial" w:cs="Arial"/>
          <w:b/>
          <w:bCs/>
          <w:iCs/>
          <w:lang w:val="sr-Cyrl-CS"/>
        </w:rPr>
      </w:pPr>
      <w:r w:rsidRPr="00121E1A">
        <w:rPr>
          <w:rFonts w:ascii="Arial" w:hAnsi="Arial" w:cs="Arial"/>
          <w:b/>
          <w:bCs/>
          <w:iCs/>
          <w:lang w:val="sr-Cyrl-CS"/>
        </w:rPr>
        <w:t>5</w:t>
      </w:r>
      <w:r w:rsidR="00134106" w:rsidRPr="00121E1A">
        <w:rPr>
          <w:rFonts w:ascii="Arial" w:hAnsi="Arial" w:cs="Arial"/>
          <w:b/>
          <w:bCs/>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Default="00134106" w:rsidP="00134106">
      <w:pPr>
        <w:jc w:val="both"/>
        <w:rPr>
          <w:rFonts w:ascii="Arial" w:hAnsi="Arial" w:cs="Arial"/>
          <w:bCs/>
          <w:color w:val="C00000"/>
          <w:lang w:val="ru-RU"/>
        </w:rPr>
      </w:pPr>
    </w:p>
    <w:p w:rsidR="00121E1A" w:rsidRPr="008566BF" w:rsidRDefault="00121E1A"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2060AF" w:rsidRPr="00F44981" w:rsidRDefault="00134106" w:rsidP="002060AF">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0C138B">
        <w:rPr>
          <w:rFonts w:ascii="Arial" w:hAnsi="Arial" w:cs="Arial"/>
          <w:lang w:val="ru-RU"/>
        </w:rPr>
        <w:t>9/18</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B537F5">
        <w:rPr>
          <w:rFonts w:ascii="Arial" w:hAnsi="Arial" w:cs="Arial"/>
          <w:lang w:val="ru-RU"/>
        </w:rPr>
        <w:t>1.2.21/18</w:t>
      </w:r>
      <w:r w:rsidR="00E17AC8">
        <w:rPr>
          <w:rFonts w:ascii="Arial" w:hAnsi="Arial" w:cs="Arial"/>
          <w:lang w:val="ru-RU"/>
        </w:rPr>
        <w:t xml:space="preserve"> </w:t>
      </w:r>
      <w:r w:rsidR="00251513">
        <w:rPr>
          <w:rFonts w:ascii="Arial" w:hAnsi="Arial" w:cs="Arial"/>
          <w:lang w:val="ru-RU"/>
        </w:rPr>
        <w:t>је</w:t>
      </w:r>
      <w:r w:rsidR="00F44981">
        <w:rPr>
          <w:rFonts w:ascii="Arial" w:hAnsi="Arial" w:cs="Arial"/>
        </w:rPr>
        <w:t xml:space="preserve"> </w:t>
      </w:r>
      <w:r w:rsidR="00700061">
        <w:rPr>
          <w:rFonts w:ascii="Arial" w:hAnsi="Arial" w:cs="Arial"/>
          <w:b/>
          <w:lang w:val="ru-RU"/>
        </w:rPr>
        <w:t>у</w:t>
      </w:r>
      <w:r w:rsidR="00477B37">
        <w:rPr>
          <w:rFonts w:ascii="Arial" w:hAnsi="Arial" w:cs="Arial"/>
          <w:b/>
          <w:lang w:val="ru-RU"/>
        </w:rPr>
        <w:t>слуг</w:t>
      </w:r>
      <w:r w:rsidR="00700061">
        <w:rPr>
          <w:rFonts w:ascii="Arial" w:hAnsi="Arial" w:cs="Arial"/>
          <w:b/>
          <w:lang w:val="ru-RU"/>
        </w:rPr>
        <w:t>а</w:t>
      </w:r>
      <w:r w:rsidR="00EE72A9" w:rsidRPr="00EE72A9">
        <w:rPr>
          <w:rFonts w:ascii="Arial" w:hAnsi="Arial" w:cs="Arial"/>
          <w:b/>
          <w:lang w:val="ru-RU"/>
        </w:rPr>
        <w:t xml:space="preserve"> </w:t>
      </w:r>
      <w:r w:rsidR="009A109B">
        <w:rPr>
          <w:rFonts w:ascii="Arial" w:hAnsi="Arial" w:cs="Arial"/>
          <w:b/>
          <w:lang w:val="sr-Cyrl-CS"/>
        </w:rPr>
        <w:t xml:space="preserve">израде пројектно-техничке документације за </w:t>
      </w:r>
      <w:r w:rsidR="00AD6F30">
        <w:rPr>
          <w:rFonts w:ascii="Arial" w:hAnsi="Arial" w:cs="Arial"/>
          <w:b/>
          <w:lang w:val="sr-Cyrl-CS"/>
        </w:rPr>
        <w:t xml:space="preserve">изградњу </w:t>
      </w:r>
      <w:r w:rsidR="00A37FDE">
        <w:rPr>
          <w:rFonts w:ascii="Arial" w:hAnsi="Arial" w:cs="Arial"/>
          <w:b/>
          <w:lang w:val="sr-Cyrl-CS"/>
        </w:rPr>
        <w:t xml:space="preserve">пумпне станице за </w:t>
      </w:r>
      <w:r w:rsidR="005E0C04">
        <w:rPr>
          <w:rFonts w:ascii="Arial" w:hAnsi="Arial" w:cs="Arial"/>
          <w:b/>
          <w:lang w:val="sr-Cyrl-CS"/>
        </w:rPr>
        <w:t>подизање притиска</w:t>
      </w:r>
      <w:r w:rsidR="00AD6F30">
        <w:rPr>
          <w:rFonts w:ascii="Arial" w:hAnsi="Arial" w:cs="Arial"/>
          <w:b/>
          <w:lang w:val="sr-Cyrl-CS"/>
        </w:rPr>
        <w:t xml:space="preserve"> за водоводну мрежу у насељу Стара Лозница</w:t>
      </w:r>
      <w:r w:rsidRPr="00EE72A9">
        <w:rPr>
          <w:rFonts w:ascii="Arial" w:hAnsi="Arial" w:cs="Arial"/>
          <w:b/>
        </w:rPr>
        <w:t xml:space="preserve">, </w:t>
      </w:r>
      <w:r>
        <w:rPr>
          <w:rFonts w:ascii="Arial" w:hAnsi="Arial" w:cs="Arial"/>
        </w:rPr>
        <w:t>O</w:t>
      </w:r>
      <w:r>
        <w:rPr>
          <w:rFonts w:ascii="Arial" w:hAnsi="Arial" w:cs="Arial"/>
          <w:lang w:val="sr-Cyrl-CS"/>
        </w:rPr>
        <w:t xml:space="preserve">РН: </w:t>
      </w:r>
      <w:r w:rsidR="008555A0">
        <w:rPr>
          <w:rFonts w:ascii="Arial" w:hAnsi="Arial" w:cs="Arial"/>
        </w:rPr>
        <w:t>71320</w:t>
      </w:r>
      <w:r w:rsidR="00EE72A9" w:rsidRPr="006174B7">
        <w:rPr>
          <w:rFonts w:ascii="Arial" w:hAnsi="Arial" w:cs="Arial"/>
        </w:rPr>
        <w:t xml:space="preserve">000 – </w:t>
      </w:r>
      <w:r w:rsidR="008555A0">
        <w:rPr>
          <w:rFonts w:ascii="Arial" w:hAnsi="Arial" w:cs="Arial"/>
        </w:rPr>
        <w:t>Услугe</w:t>
      </w:r>
      <w:r w:rsidR="00EE72A9" w:rsidRPr="006174B7">
        <w:rPr>
          <w:rFonts w:ascii="Arial" w:hAnsi="Arial" w:cs="Arial"/>
        </w:rPr>
        <w:t xml:space="preserve"> </w:t>
      </w:r>
      <w:r w:rsidR="00EE72A9">
        <w:rPr>
          <w:rFonts w:ascii="Arial" w:hAnsi="Arial" w:cs="Arial"/>
        </w:rPr>
        <w:t>техничког прој</w:t>
      </w:r>
      <w:r w:rsidR="00EE72A9">
        <w:rPr>
          <w:rFonts w:ascii="Arial" w:hAnsi="Arial" w:cs="Arial"/>
          <w:lang w:val="sr-Cyrl-CS"/>
        </w:rPr>
        <w:t>е</w:t>
      </w:r>
      <w:r w:rsidR="00EE72A9">
        <w:rPr>
          <w:rFonts w:ascii="Arial" w:hAnsi="Arial" w:cs="Arial"/>
        </w:rPr>
        <w:t>ктовања</w:t>
      </w:r>
      <w:r w:rsidR="008555A0">
        <w:rPr>
          <w:rFonts w:ascii="Arial" w:hAnsi="Arial" w:cs="Arial"/>
        </w:rPr>
        <w:t>.</w:t>
      </w: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121E1A" w:rsidRDefault="00121E1A" w:rsidP="00134106">
      <w:pPr>
        <w:jc w:val="both"/>
        <w:rPr>
          <w:rFonts w:ascii="Arial" w:hAnsi="Arial" w:cs="Arial"/>
          <w:i/>
          <w:iCs/>
          <w:lang w:val="sr-Cyrl-CS"/>
        </w:rPr>
      </w:pPr>
    </w:p>
    <w:p w:rsidR="00121E1A" w:rsidRDefault="00121E1A" w:rsidP="00134106">
      <w:pPr>
        <w:jc w:val="both"/>
        <w:rPr>
          <w:rFonts w:ascii="Arial" w:hAnsi="Arial" w:cs="Arial"/>
          <w:i/>
          <w:iCs/>
          <w:lang w:val="sr-Cyrl-CS"/>
        </w:rPr>
      </w:pPr>
    </w:p>
    <w:p w:rsidR="00121E1A" w:rsidRPr="00E6790C" w:rsidRDefault="00121E1A" w:rsidP="00134106">
      <w:pPr>
        <w:jc w:val="both"/>
        <w:rPr>
          <w:rFonts w:ascii="Arial" w:hAnsi="Arial" w:cs="Arial"/>
          <w:i/>
          <w:iCs/>
          <w:lang w:val="sr-Cyrl-CS"/>
        </w:rPr>
      </w:pPr>
    </w:p>
    <w:p w:rsidR="00134106" w:rsidRPr="00667858" w:rsidRDefault="00134106" w:rsidP="00667858">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9A3DB7" w:rsidRPr="00667858" w:rsidRDefault="009A3DB7" w:rsidP="009A109B">
      <w:pPr>
        <w:widowControl w:val="0"/>
        <w:autoSpaceDE w:val="0"/>
        <w:autoSpaceDN w:val="0"/>
        <w:adjustRightInd w:val="0"/>
        <w:spacing w:line="240" w:lineRule="auto"/>
        <w:jc w:val="both"/>
        <w:rPr>
          <w:rFonts w:ascii="Arial" w:hAnsi="Arial" w:cs="Arial"/>
          <w:b/>
        </w:rPr>
      </w:pPr>
    </w:p>
    <w:p w:rsidR="00A90EAA" w:rsidRPr="00A90EAA" w:rsidRDefault="00A90EAA" w:rsidP="00A90EAA">
      <w:pPr>
        <w:jc w:val="center"/>
        <w:rPr>
          <w:rFonts w:ascii="Arial" w:hAnsi="Arial" w:cs="Arial"/>
          <w:b/>
          <w:bCs/>
        </w:rPr>
      </w:pPr>
      <w:r w:rsidRPr="00A90EAA">
        <w:rPr>
          <w:rFonts w:ascii="Arial" w:hAnsi="Arial" w:cs="Arial"/>
          <w:b/>
          <w:bCs/>
          <w:lang w:val="sr-Latn-CS"/>
        </w:rPr>
        <w:t>Пројектни задатак за изградњу пумпне станице за подизање притиска у насељу Лозница на к.п.бр.2485</w:t>
      </w:r>
      <w:r>
        <w:rPr>
          <w:rFonts w:ascii="Arial" w:hAnsi="Arial" w:cs="Arial"/>
          <w:b/>
          <w:bCs/>
        </w:rPr>
        <w:t xml:space="preserve"> К.О. Баточина варошица</w:t>
      </w:r>
    </w:p>
    <w:p w:rsidR="00A90EAA" w:rsidRPr="00667858" w:rsidRDefault="00A90EAA" w:rsidP="00A90EAA">
      <w:pPr>
        <w:rPr>
          <w:rFonts w:ascii="Arial" w:hAnsi="Arial" w:cs="Arial"/>
        </w:rPr>
      </w:pPr>
    </w:p>
    <w:p w:rsidR="00A90EAA" w:rsidRPr="00A90EAA" w:rsidRDefault="00A90EAA" w:rsidP="00A90EAA">
      <w:pPr>
        <w:pStyle w:val="Textbodyuser"/>
        <w:spacing w:after="0"/>
        <w:ind w:firstLine="720"/>
        <w:jc w:val="both"/>
        <w:rPr>
          <w:rFonts w:ascii="Arial" w:hAnsi="Arial" w:cs="Arial"/>
          <w:lang w:val="sr-Latn-CS"/>
        </w:rPr>
      </w:pPr>
      <w:r w:rsidRPr="00A90EAA">
        <w:rPr>
          <w:rFonts w:ascii="Arial" w:hAnsi="Arial" w:cs="Arial"/>
          <w:lang w:val="sr-Latn-CS"/>
        </w:rPr>
        <w:t>Израдити све потребне делове пројектне документације за добијање Решења о одобрењу за извођење радова</w:t>
      </w:r>
      <w:r w:rsidRPr="00A90EAA">
        <w:rPr>
          <w:rFonts w:ascii="Arial" w:eastAsia="Times New Roman" w:hAnsi="Arial" w:cs="Arial"/>
          <w:color w:val="000000"/>
          <w:kern w:val="0"/>
          <w:lang w:val="sr-Cyrl-CS" w:eastAsia="en-US"/>
        </w:rPr>
        <w:t xml:space="preserve"> </w:t>
      </w:r>
      <w:r>
        <w:rPr>
          <w:rFonts w:ascii="Arial" w:eastAsia="Times New Roman" w:hAnsi="Arial" w:cs="Arial"/>
          <w:color w:val="000000"/>
          <w:kern w:val="0"/>
          <w:lang w:val="sr-Cyrl-CS" w:eastAsia="en-US"/>
        </w:rPr>
        <w:t xml:space="preserve">по члану 145. Закона о планирању и изградњи </w:t>
      </w:r>
      <w:r w:rsidRPr="00CC7BDE">
        <w:rPr>
          <w:rFonts w:ascii="Arial" w:eastAsia="Times New Roman" w:hAnsi="Arial" w:cs="Arial"/>
          <w:iCs/>
        </w:rPr>
        <w:t>("Сл. гласник РС", бр. 72/2009, 81/2009 - испр., 64/2010 - одлука УС, 24/2011, 121/2012, 42/2013 - одлука УС, 50/2013 - одлука УС, 98/2013 - одлука УС, 132/2014 и 145/2014)</w:t>
      </w:r>
      <w:r>
        <w:rPr>
          <w:rFonts w:ascii="Arial" w:eastAsia="Times New Roman" w:hAnsi="Arial" w:cs="Arial"/>
          <w:iCs/>
        </w:rPr>
        <w:t xml:space="preserve"> </w:t>
      </w:r>
      <w:r w:rsidRPr="00CC7BDE">
        <w:rPr>
          <w:rFonts w:ascii="Arial" w:eastAsia="Times New Roman" w:hAnsi="Arial" w:cs="Arial"/>
          <w:kern w:val="0"/>
          <w:lang w:val="en-US" w:eastAsia="en-US"/>
        </w:rPr>
        <w:t>и Правилнику о поступку спровођења обједињене процедуре електронским путем</w:t>
      </w:r>
      <w:r w:rsidRPr="00CC7BDE">
        <w:rPr>
          <w:rFonts w:ascii="Arial" w:eastAsia="Times New Roman" w:hAnsi="Arial" w:cs="Arial"/>
          <w:kern w:val="0"/>
          <w:lang w:eastAsia="en-US"/>
        </w:rPr>
        <w:t xml:space="preserve"> </w:t>
      </w:r>
      <w:r w:rsidRPr="00CC7BDE">
        <w:rPr>
          <w:rFonts w:ascii="Arial" w:eastAsia="Times New Roman" w:hAnsi="Arial" w:cs="Arial"/>
          <w:iCs/>
        </w:rPr>
        <w:t>("Сл. гласник РС", бр.</w:t>
      </w:r>
      <w:r w:rsidRPr="00254B74">
        <w:rPr>
          <w:rFonts w:ascii="Arial" w:hAnsi="Arial" w:cs="Arial"/>
        </w:rPr>
        <w:t xml:space="preserve"> 113/2015</w:t>
      </w:r>
      <w:r>
        <w:rPr>
          <w:rFonts w:ascii="Arial" w:hAnsi="Arial" w:cs="Arial"/>
          <w:lang w:val="sr-Cyrl-CS"/>
        </w:rPr>
        <w:t>,</w:t>
      </w:r>
      <w:r>
        <w:rPr>
          <w:rFonts w:ascii="Arial" w:hAnsi="Arial" w:cs="Arial"/>
        </w:rPr>
        <w:t xml:space="preserve"> </w:t>
      </w:r>
      <w:r w:rsidRPr="00254B74">
        <w:rPr>
          <w:rFonts w:ascii="Arial" w:hAnsi="Arial" w:cs="Arial"/>
        </w:rPr>
        <w:t>96/2016</w:t>
      </w:r>
      <w:r>
        <w:rPr>
          <w:rFonts w:ascii="Arial" w:hAnsi="Arial" w:cs="Arial"/>
          <w:lang w:val="sr-Cyrl-CS"/>
        </w:rPr>
        <w:t xml:space="preserve"> и 120/2017</w:t>
      </w:r>
      <w:r w:rsidRPr="00CC7BDE">
        <w:rPr>
          <w:rFonts w:ascii="Arial" w:eastAsia="Times New Roman" w:hAnsi="Arial" w:cs="Arial"/>
          <w:kern w:val="0"/>
          <w:lang w:eastAsia="en-US"/>
        </w:rPr>
        <w:t>)</w:t>
      </w:r>
      <w:r>
        <w:rPr>
          <w:rFonts w:ascii="Arial" w:eastAsia="Times New Roman" w:hAnsi="Arial" w:cs="Arial"/>
          <w:kern w:val="0"/>
          <w:lang w:eastAsia="en-US"/>
        </w:rPr>
        <w:t xml:space="preserve">, </w:t>
      </w:r>
      <w:r w:rsidRPr="00A90EAA">
        <w:rPr>
          <w:rFonts w:ascii="Arial" w:hAnsi="Arial" w:cs="Arial"/>
          <w:lang w:val="sr-Latn-CS"/>
        </w:rPr>
        <w:t xml:space="preserve">за изградњу пумпне станице </w:t>
      </w:r>
      <w:r w:rsidRPr="00A90EAA">
        <w:rPr>
          <w:rFonts w:ascii="Arial" w:hAnsi="Arial" w:cs="Arial"/>
          <w:bCs/>
          <w:lang w:val="sr-Latn-CS"/>
        </w:rPr>
        <w:t>за подизање притиска у насељу Лозница на к.п.бр.2485</w:t>
      </w:r>
      <w:r w:rsidRPr="00A90EAA">
        <w:rPr>
          <w:rFonts w:ascii="Arial" w:hAnsi="Arial" w:cs="Arial"/>
          <w:bCs/>
        </w:rPr>
        <w:t xml:space="preserve"> К.О. Баточина варошица</w:t>
      </w:r>
      <w:r w:rsidRPr="00A90EAA">
        <w:rPr>
          <w:rFonts w:ascii="Arial" w:hAnsi="Arial" w:cs="Arial"/>
          <w:lang w:val="sr-Latn-CS"/>
        </w:rPr>
        <w:t xml:space="preserve"> и то: </w:t>
      </w:r>
    </w:p>
    <w:p w:rsidR="00A90EAA" w:rsidRPr="00A90EAA" w:rsidRDefault="00A90EAA" w:rsidP="00A90EAA">
      <w:pPr>
        <w:pStyle w:val="ListParagraph"/>
        <w:numPr>
          <w:ilvl w:val="0"/>
          <w:numId w:val="47"/>
        </w:numPr>
        <w:ind w:left="720" w:hanging="720"/>
        <w:rPr>
          <w:rFonts w:ascii="Arial" w:hAnsi="Arial" w:cs="Arial"/>
          <w:lang w:val="sr-Latn-CS"/>
        </w:rPr>
      </w:pPr>
      <w:r w:rsidRPr="00A90EAA">
        <w:rPr>
          <w:rFonts w:ascii="Arial" w:hAnsi="Arial" w:cs="Arial"/>
          <w:lang w:val="sr-Latn-CS"/>
        </w:rPr>
        <w:t xml:space="preserve">ИДР (Идејно решење за добијање </w:t>
      </w:r>
      <w:r w:rsidRPr="00A90EAA">
        <w:rPr>
          <w:rFonts w:ascii="Arial" w:hAnsi="Arial" w:cs="Arial"/>
          <w:lang w:val="sr-Cyrl-CS"/>
        </w:rPr>
        <w:t>у</w:t>
      </w:r>
      <w:r w:rsidRPr="00A90EAA">
        <w:rPr>
          <w:rFonts w:ascii="Arial" w:hAnsi="Arial" w:cs="Arial"/>
          <w:lang w:val="sr-Latn-CS"/>
        </w:rPr>
        <w:t>сло</w:t>
      </w:r>
      <w:r>
        <w:rPr>
          <w:rFonts w:ascii="Arial" w:hAnsi="Arial" w:cs="Arial"/>
          <w:lang w:val="sr-Latn-CS"/>
        </w:rPr>
        <w:t>ва надлежних јавних предузећа)</w:t>
      </w:r>
    </w:p>
    <w:p w:rsidR="00A90EAA" w:rsidRPr="00A90EAA" w:rsidRDefault="00A90EAA" w:rsidP="00A90EAA">
      <w:pPr>
        <w:pStyle w:val="ListParagraph"/>
        <w:numPr>
          <w:ilvl w:val="0"/>
          <w:numId w:val="47"/>
        </w:numPr>
        <w:ind w:left="720" w:hanging="720"/>
        <w:rPr>
          <w:rFonts w:ascii="Arial" w:hAnsi="Arial" w:cs="Arial"/>
          <w:lang w:val="sr-Latn-CS"/>
        </w:rPr>
      </w:pPr>
      <w:r w:rsidRPr="00A90EAA">
        <w:rPr>
          <w:rFonts w:ascii="Arial" w:hAnsi="Arial" w:cs="Arial"/>
          <w:lang w:val="sr-Latn-CS"/>
        </w:rPr>
        <w:t xml:space="preserve">ИДП (Идејни пројекат за добијање Решења </w:t>
      </w:r>
      <w:r>
        <w:rPr>
          <w:rFonts w:ascii="Arial" w:hAnsi="Arial" w:cs="Arial"/>
          <w:lang w:val="sr-Latn-CS"/>
        </w:rPr>
        <w:t>о одобрењу за извођење радова)</w:t>
      </w:r>
      <w:r w:rsidRPr="00A90EAA">
        <w:rPr>
          <w:rFonts w:ascii="Arial" w:hAnsi="Arial" w:cs="Arial"/>
          <w:lang w:val="sr-Latn-CS"/>
        </w:rPr>
        <w:t xml:space="preserve"> </w:t>
      </w:r>
    </w:p>
    <w:p w:rsidR="00A90EAA" w:rsidRPr="00A90EAA" w:rsidRDefault="00A90EAA" w:rsidP="00A90EAA">
      <w:pPr>
        <w:pStyle w:val="ListParagraph"/>
        <w:numPr>
          <w:ilvl w:val="0"/>
          <w:numId w:val="47"/>
        </w:numPr>
        <w:ind w:left="720" w:hanging="720"/>
        <w:rPr>
          <w:rFonts w:ascii="Arial" w:hAnsi="Arial" w:cs="Arial"/>
        </w:rPr>
      </w:pPr>
      <w:r w:rsidRPr="00A90EAA">
        <w:rPr>
          <w:rFonts w:ascii="Arial" w:hAnsi="Arial" w:cs="Arial"/>
          <w:lang w:val="sr-Latn-CS"/>
        </w:rPr>
        <w:t>ПЗИ (Пројекат за извођење предметних радова).</w:t>
      </w:r>
    </w:p>
    <w:p w:rsidR="00A90EAA" w:rsidRPr="00A90EAA" w:rsidRDefault="00A90EAA" w:rsidP="00A90EAA">
      <w:pPr>
        <w:ind w:firstLine="720"/>
        <w:rPr>
          <w:rFonts w:ascii="Arial" w:hAnsi="Arial" w:cs="Arial"/>
        </w:rPr>
      </w:pPr>
    </w:p>
    <w:p w:rsidR="00A90EAA" w:rsidRPr="00A90EAA" w:rsidRDefault="00A90EAA" w:rsidP="00A90EAA">
      <w:pPr>
        <w:ind w:firstLine="720"/>
        <w:jc w:val="both"/>
        <w:rPr>
          <w:rFonts w:ascii="Arial" w:hAnsi="Arial" w:cs="Arial"/>
          <w:lang w:val="sr-Latn-CS"/>
        </w:rPr>
      </w:pPr>
      <w:r w:rsidRPr="00A90EAA">
        <w:rPr>
          <w:rFonts w:ascii="Arial" w:hAnsi="Arial" w:cs="Arial"/>
          <w:lang w:val="sr-Latn-CS"/>
        </w:rPr>
        <w:t>Пројектом предвидети изградњу објект</w:t>
      </w:r>
      <w:r>
        <w:rPr>
          <w:rFonts w:ascii="Arial" w:hAnsi="Arial" w:cs="Arial"/>
          <w:lang w:val="sr-Latn-CS"/>
        </w:rPr>
        <w:t>а за смештај опреме</w:t>
      </w:r>
      <w:r w:rsidR="00667858">
        <w:rPr>
          <w:rFonts w:ascii="Arial" w:hAnsi="Arial" w:cs="Arial"/>
          <w:lang w:val="sr-Cyrl-CS"/>
        </w:rPr>
        <w:t>,</w:t>
      </w:r>
      <w:r>
        <w:rPr>
          <w:rFonts w:ascii="Arial" w:hAnsi="Arial" w:cs="Arial"/>
          <w:lang w:val="sr-Latn-CS"/>
        </w:rPr>
        <w:t xml:space="preserve"> димензија 2,5x2,</w:t>
      </w:r>
      <w:r w:rsidRPr="00A90EAA">
        <w:rPr>
          <w:rFonts w:ascii="Arial" w:hAnsi="Arial" w:cs="Arial"/>
          <w:lang w:val="sr-Latn-CS"/>
        </w:rPr>
        <w:t>5x2</w:t>
      </w:r>
      <w:r>
        <w:rPr>
          <w:rFonts w:ascii="Arial" w:hAnsi="Arial" w:cs="Arial"/>
          <w:lang w:val="sr-Latn-CS"/>
        </w:rPr>
        <w:t>,0 m</w:t>
      </w:r>
      <w:r w:rsidRPr="00A90EAA">
        <w:rPr>
          <w:rFonts w:ascii="Arial" w:hAnsi="Arial" w:cs="Arial"/>
          <w:lang w:val="sr-Latn-CS"/>
        </w:rPr>
        <w:t>.</w:t>
      </w:r>
    </w:p>
    <w:p w:rsidR="00A90EAA" w:rsidRPr="00A90EAA" w:rsidRDefault="00A90EAA" w:rsidP="00A90EAA">
      <w:pPr>
        <w:ind w:firstLine="720"/>
        <w:jc w:val="both"/>
        <w:rPr>
          <w:rFonts w:ascii="Arial" w:hAnsi="Arial" w:cs="Arial"/>
          <w:lang w:val="sr-Latn-CS"/>
        </w:rPr>
      </w:pPr>
      <w:r w:rsidRPr="00A90EAA">
        <w:rPr>
          <w:rFonts w:ascii="Arial" w:hAnsi="Arial" w:cs="Arial"/>
          <w:lang w:val="sr-Latn-CS"/>
        </w:rPr>
        <w:t>Објекат изградити од гитер блокова, споља урадити термоизолацију, унутра плочице. Кров покрити црепом. Предвидети алуминијумску столарију.</w:t>
      </w:r>
    </w:p>
    <w:p w:rsidR="00A90EAA" w:rsidRPr="00A90EAA" w:rsidRDefault="00A90EAA" w:rsidP="00A90EAA">
      <w:pPr>
        <w:ind w:firstLine="720"/>
        <w:jc w:val="both"/>
        <w:rPr>
          <w:rFonts w:ascii="Arial" w:hAnsi="Arial" w:cs="Arial"/>
          <w:lang w:val="sr-Latn-CS"/>
        </w:rPr>
      </w:pPr>
      <w:r w:rsidRPr="00A90EAA">
        <w:rPr>
          <w:rFonts w:ascii="Arial" w:hAnsi="Arial" w:cs="Arial"/>
          <w:lang w:val="sr-Latn-CS"/>
        </w:rPr>
        <w:t>Електроинсталација – расвета, прикључна места и излаз за електромоторе до 35А.</w:t>
      </w:r>
    </w:p>
    <w:p w:rsidR="00A90EAA" w:rsidRPr="00A90EAA" w:rsidRDefault="00A90EAA" w:rsidP="00A90EAA">
      <w:pPr>
        <w:ind w:firstLine="720"/>
        <w:jc w:val="both"/>
        <w:rPr>
          <w:rFonts w:ascii="Arial" w:hAnsi="Arial" w:cs="Arial"/>
          <w:lang w:val="sr-Latn-CS"/>
        </w:rPr>
      </w:pPr>
      <w:r w:rsidRPr="00A90EAA">
        <w:rPr>
          <w:rFonts w:ascii="Arial" w:hAnsi="Arial" w:cs="Arial"/>
          <w:lang w:val="sr-Latn-CS"/>
        </w:rPr>
        <w:t>Предвидети ископ земље ради пресецања цеви и израду хидро-развода у објекту.</w:t>
      </w:r>
    </w:p>
    <w:p w:rsidR="00A90EAA" w:rsidRPr="00A90EAA" w:rsidRDefault="00A90EAA" w:rsidP="00A90EAA">
      <w:pPr>
        <w:ind w:firstLine="720"/>
        <w:jc w:val="both"/>
        <w:rPr>
          <w:rFonts w:ascii="Arial" w:hAnsi="Arial" w:cs="Arial"/>
          <w:lang w:val="sr-Latn-CS"/>
        </w:rPr>
      </w:pPr>
      <w:r w:rsidRPr="00A90EAA">
        <w:rPr>
          <w:rFonts w:ascii="Arial" w:hAnsi="Arial" w:cs="Arial"/>
          <w:lang w:val="sr-Latn-CS"/>
        </w:rPr>
        <w:t>Предвидети две бустер пумпе капацитета 2</w:t>
      </w:r>
      <w:r>
        <w:rPr>
          <w:rFonts w:ascii="Arial" w:hAnsi="Arial" w:cs="Arial"/>
          <w:lang w:val="sr-Latn-CS"/>
        </w:rPr>
        <w:t xml:space="preserve">l/s притиска 8 </w:t>
      </w:r>
      <w:r>
        <w:rPr>
          <w:rFonts w:ascii="Arial" w:hAnsi="Arial" w:cs="Arial"/>
          <w:lang w:val="sr-Cyrl-CS"/>
        </w:rPr>
        <w:t>бара</w:t>
      </w:r>
      <w:r>
        <w:rPr>
          <w:rFonts w:ascii="Arial" w:hAnsi="Arial" w:cs="Arial"/>
          <w:lang w:val="sr-Latn-CS"/>
        </w:rPr>
        <w:t xml:space="preserve"> и 6l/s</w:t>
      </w:r>
      <w:r w:rsidRPr="00A90EAA">
        <w:rPr>
          <w:rFonts w:ascii="Arial" w:hAnsi="Arial" w:cs="Arial"/>
          <w:lang w:val="sr-Latn-CS"/>
        </w:rPr>
        <w:t xml:space="preserve"> притиска 8</w:t>
      </w:r>
      <w:r>
        <w:rPr>
          <w:rFonts w:ascii="Arial" w:hAnsi="Arial" w:cs="Arial"/>
          <w:lang w:val="sr-Cyrl-CS"/>
        </w:rPr>
        <w:t xml:space="preserve"> </w:t>
      </w:r>
      <w:r w:rsidRPr="00A90EAA">
        <w:rPr>
          <w:rFonts w:ascii="Arial" w:hAnsi="Arial" w:cs="Arial"/>
          <w:lang w:val="sr-Latn-CS"/>
        </w:rPr>
        <w:t>бара.</w:t>
      </w:r>
    </w:p>
    <w:p w:rsidR="00A90EAA" w:rsidRPr="00A90EAA" w:rsidRDefault="00A90EAA" w:rsidP="00A90EAA">
      <w:pPr>
        <w:ind w:firstLine="720"/>
        <w:jc w:val="both"/>
        <w:rPr>
          <w:rFonts w:ascii="Arial" w:hAnsi="Arial" w:cs="Arial"/>
          <w:lang w:val="sr-Latn-CS"/>
        </w:rPr>
      </w:pPr>
      <w:r w:rsidRPr="00A90EAA">
        <w:rPr>
          <w:rFonts w:ascii="Arial" w:hAnsi="Arial" w:cs="Arial"/>
          <w:lang w:val="sr-Latn-CS"/>
        </w:rPr>
        <w:t>Обе пумпе би требало да раде у спрези – мања да одржава притисак а већа да га допуњује.</w:t>
      </w:r>
    </w:p>
    <w:p w:rsidR="00A90EAA" w:rsidRPr="00A90EAA" w:rsidRDefault="00A90EAA" w:rsidP="00A90EAA">
      <w:pPr>
        <w:ind w:firstLine="720"/>
        <w:jc w:val="both"/>
        <w:rPr>
          <w:rFonts w:ascii="Arial" w:hAnsi="Arial" w:cs="Arial"/>
          <w:lang w:val="sr-Latn-CS"/>
        </w:rPr>
      </w:pPr>
      <w:r w:rsidRPr="00A90EAA">
        <w:rPr>
          <w:rFonts w:ascii="Arial" w:hAnsi="Arial" w:cs="Arial"/>
          <w:lang w:val="sr-Latn-CS"/>
        </w:rPr>
        <w:t>Бустер пумпа да се укључује ако је притисак испод 4 бара.</w:t>
      </w:r>
    </w:p>
    <w:p w:rsidR="00A90EAA" w:rsidRPr="00A90EAA" w:rsidRDefault="00A90EAA" w:rsidP="00A90EAA">
      <w:pPr>
        <w:ind w:firstLine="720"/>
        <w:jc w:val="both"/>
        <w:rPr>
          <w:rFonts w:ascii="Arial" w:hAnsi="Arial" w:cs="Arial"/>
          <w:lang w:val="sr-Cyrl-CS"/>
        </w:rPr>
      </w:pPr>
      <w:r w:rsidRPr="00A90EAA">
        <w:rPr>
          <w:rFonts w:ascii="Arial" w:hAnsi="Arial" w:cs="Arial"/>
          <w:lang w:val="sr-Latn-CS"/>
        </w:rPr>
        <w:t>Машински део комбинован – ливени спојеви и ПВЦ</w:t>
      </w:r>
      <w:r>
        <w:rPr>
          <w:rFonts w:ascii="Arial" w:hAnsi="Arial" w:cs="Arial"/>
          <w:lang w:val="sr-Cyrl-CS"/>
        </w:rPr>
        <w:t>.</w:t>
      </w:r>
    </w:p>
    <w:p w:rsidR="00A90EAA" w:rsidRPr="00667858" w:rsidRDefault="00A90EAA" w:rsidP="00667858">
      <w:pPr>
        <w:ind w:firstLine="720"/>
        <w:jc w:val="both"/>
        <w:rPr>
          <w:rFonts w:ascii="Arial" w:hAnsi="Arial" w:cs="Arial"/>
          <w:lang w:val="sr-Cyrl-CS"/>
        </w:rPr>
      </w:pPr>
      <w:r w:rsidRPr="00A90EAA">
        <w:rPr>
          <w:rFonts w:ascii="Arial" w:hAnsi="Arial" w:cs="Arial"/>
          <w:lang w:val="sr-Latn-CS"/>
        </w:rPr>
        <w:t>Електро-ормар треба да садржи све потребне елементе за управљање и заштиту</w:t>
      </w:r>
    </w:p>
    <w:p w:rsidR="00F71D82" w:rsidRPr="00D20476" w:rsidRDefault="00A90EAA" w:rsidP="00667858">
      <w:pPr>
        <w:ind w:firstLine="720"/>
        <w:rPr>
          <w:rFonts w:ascii="Arial" w:hAnsi="Arial" w:cs="Arial"/>
          <w:lang w:val="sr-Latn-CS"/>
        </w:rPr>
      </w:pPr>
      <w:r w:rsidRPr="00D20476">
        <w:rPr>
          <w:rFonts w:ascii="Arial" w:hAnsi="Arial" w:cs="Arial"/>
          <w:lang w:val="sr-Latn-CS"/>
        </w:rPr>
        <w:t>Обавезе инвеститора – Израда КТП (к</w:t>
      </w:r>
      <w:r w:rsidR="00667858" w:rsidRPr="00D20476">
        <w:rPr>
          <w:rFonts w:ascii="Arial" w:hAnsi="Arial" w:cs="Arial"/>
          <w:lang w:val="sr-Latn-CS"/>
        </w:rPr>
        <w:t>атасторско топографског плана)</w:t>
      </w:r>
    </w:p>
    <w:p w:rsidR="009A109B" w:rsidRPr="00813730" w:rsidRDefault="0035295B" w:rsidP="00667858">
      <w:pPr>
        <w:pStyle w:val="Textbodyuser"/>
        <w:spacing w:after="0"/>
        <w:ind w:firstLine="720"/>
        <w:jc w:val="both"/>
        <w:rPr>
          <w:rFonts w:ascii="Arial" w:eastAsia="Times New Roman" w:hAnsi="Arial" w:cs="Arial"/>
          <w:color w:val="000000"/>
          <w:kern w:val="0"/>
          <w:lang w:val="sr-Cyrl-CS" w:eastAsia="en-US"/>
        </w:rPr>
      </w:pPr>
      <w:proofErr w:type="gramStart"/>
      <w:r w:rsidRPr="00CC7BDE">
        <w:rPr>
          <w:rFonts w:ascii="Arial" w:eastAsia="Times New Roman" w:hAnsi="Arial" w:cs="Arial"/>
          <w:color w:val="000000"/>
          <w:kern w:val="0"/>
          <w:lang w:val="en-US" w:eastAsia="en-US"/>
        </w:rPr>
        <w:t>Пројекте предати Инвеститору у по 2 (два) штампана и по 1 (један) примерак у електронском облику.</w:t>
      </w:r>
      <w:proofErr w:type="gramEnd"/>
    </w:p>
    <w:p w:rsidR="00114A33" w:rsidRPr="0095648A" w:rsidRDefault="009A3DB7" w:rsidP="0095648A">
      <w:pPr>
        <w:pStyle w:val="Textbodyuser"/>
        <w:spacing w:after="0"/>
        <w:ind w:firstLine="720"/>
        <w:jc w:val="both"/>
        <w:rPr>
          <w:rFonts w:ascii="Arial" w:hAnsi="Arial" w:cs="Arial"/>
          <w:lang w:val="sr-Cyrl-CS"/>
        </w:rPr>
      </w:pPr>
      <w:r w:rsidRPr="009A3DB7">
        <w:rPr>
          <w:rFonts w:ascii="Arial" w:hAnsi="Arial" w:cs="Arial"/>
        </w:rPr>
        <w:t>Рок за</w:t>
      </w:r>
      <w:r w:rsidRPr="009A3DB7">
        <w:rPr>
          <w:rFonts w:ascii="Arial" w:hAnsi="Arial" w:cs="Arial"/>
          <w:lang w:val="en-GB"/>
        </w:rPr>
        <w:t xml:space="preserve"> израд</w:t>
      </w:r>
      <w:r w:rsidRPr="009A3DB7">
        <w:rPr>
          <w:rFonts w:ascii="Arial" w:hAnsi="Arial" w:cs="Arial"/>
        </w:rPr>
        <w:t>у</w:t>
      </w:r>
      <w:r w:rsidRPr="009A3DB7">
        <w:rPr>
          <w:rFonts w:ascii="Arial" w:hAnsi="Arial" w:cs="Arial"/>
          <w:lang w:val="en-GB"/>
        </w:rPr>
        <w:t xml:space="preserve"> пројек</w:t>
      </w:r>
      <w:r w:rsidRPr="009A3DB7">
        <w:rPr>
          <w:rFonts w:ascii="Arial" w:hAnsi="Arial" w:cs="Arial"/>
          <w:lang w:val="sr-Cyrl-CS"/>
        </w:rPr>
        <w:t>а</w:t>
      </w:r>
      <w:r w:rsidRPr="009A3DB7">
        <w:rPr>
          <w:rFonts w:ascii="Arial" w:hAnsi="Arial" w:cs="Arial"/>
          <w:lang w:val="en-GB"/>
        </w:rPr>
        <w:t xml:space="preserve">та </w:t>
      </w:r>
      <w:r w:rsidRPr="009A3DB7">
        <w:rPr>
          <w:rFonts w:ascii="Arial" w:hAnsi="Arial" w:cs="Arial"/>
          <w:lang w:val="sr-Cyrl-CS"/>
        </w:rPr>
        <w:t xml:space="preserve">за путеве и улице наведене у табели </w:t>
      </w:r>
      <w:r w:rsidRPr="009A3DB7">
        <w:rPr>
          <w:rFonts w:ascii="Arial" w:hAnsi="Arial" w:cs="Arial"/>
          <w:lang w:val="en-GB"/>
        </w:rPr>
        <w:t xml:space="preserve">је </w:t>
      </w:r>
      <w:r w:rsidRPr="009A3DB7">
        <w:rPr>
          <w:rFonts w:ascii="Arial" w:hAnsi="Arial" w:cs="Arial"/>
        </w:rPr>
        <w:t xml:space="preserve">максимално </w:t>
      </w:r>
      <w:r w:rsidRPr="009A3DB7">
        <w:rPr>
          <w:rFonts w:ascii="Arial" w:hAnsi="Arial" w:cs="Arial"/>
          <w:lang w:val="sr-Cyrl-CS"/>
        </w:rPr>
        <w:t>2</w:t>
      </w:r>
      <w:r w:rsidRPr="009A3DB7">
        <w:rPr>
          <w:rFonts w:ascii="Arial" w:hAnsi="Arial" w:cs="Arial"/>
          <w:lang w:val="en-GB"/>
        </w:rPr>
        <w:t xml:space="preserve">0 </w:t>
      </w:r>
      <w:r w:rsidRPr="009A3DB7">
        <w:rPr>
          <w:rFonts w:ascii="Arial" w:hAnsi="Arial" w:cs="Arial"/>
        </w:rPr>
        <w:t xml:space="preserve">календарских </w:t>
      </w:r>
      <w:r w:rsidRPr="009A3DB7">
        <w:rPr>
          <w:rFonts w:ascii="Arial" w:hAnsi="Arial" w:cs="Arial"/>
          <w:lang w:val="en-GB"/>
        </w:rPr>
        <w:t>дана</w:t>
      </w:r>
      <w:r w:rsidRPr="009A3DB7">
        <w:rPr>
          <w:rFonts w:ascii="Arial" w:hAnsi="Arial" w:cs="Arial"/>
          <w:lang w:val="sr-Cyrl-CS"/>
        </w:rPr>
        <w:t xml:space="preserve"> од дана закључења уговора</w:t>
      </w:r>
      <w:r w:rsidR="00114A33">
        <w:rPr>
          <w:rFonts w:ascii="Arial" w:hAnsi="Arial" w:cs="Arial"/>
          <w:lang w:val="sr-Cyrl-CS"/>
        </w:rPr>
        <w:t>.</w:t>
      </w:r>
      <w:r w:rsidR="0095648A">
        <w:rPr>
          <w:rFonts w:ascii="Arial" w:hAnsi="Arial" w:cs="Arial"/>
          <w:lang w:val="sr-Cyrl-CS"/>
        </w:rPr>
        <w:t xml:space="preserve"> </w:t>
      </w:r>
      <w:r w:rsidR="00114A33">
        <w:rPr>
          <w:rFonts w:ascii="Arial" w:hAnsi="Arial" w:cs="Arial"/>
          <w:iCs/>
          <w:lang w:val="sr-Cyrl-CS"/>
        </w:rPr>
        <w:t>Наведени рок не обухвата период прибављања услова и издавања дозвола од стране надлежног органа.</w:t>
      </w:r>
    </w:p>
    <w:p w:rsidR="009A3DB7" w:rsidRPr="000C63D4" w:rsidRDefault="0095648A" w:rsidP="0095648A">
      <w:pPr>
        <w:pStyle w:val="ListParagraph"/>
        <w:tabs>
          <w:tab w:val="left" w:pos="720"/>
        </w:tabs>
        <w:suppressAutoHyphens w:val="0"/>
        <w:spacing w:line="240" w:lineRule="auto"/>
        <w:ind w:left="0"/>
        <w:contextualSpacing/>
        <w:jc w:val="both"/>
        <w:rPr>
          <w:rFonts w:ascii="Arial" w:eastAsia="Times New Roman" w:hAnsi="Arial" w:cs="Arial"/>
        </w:rPr>
      </w:pPr>
      <w:r>
        <w:rPr>
          <w:rFonts w:ascii="Arial" w:eastAsia="Times New Roman" w:hAnsi="Arial" w:cs="Arial"/>
        </w:rPr>
        <w:tab/>
      </w:r>
      <w:r w:rsidR="009A3DB7" w:rsidRPr="006178A8">
        <w:rPr>
          <w:rFonts w:ascii="Arial" w:eastAsia="Times New Roman" w:hAnsi="Arial" w:cs="Arial"/>
        </w:rPr>
        <w:t xml:space="preserve">Место испоруке </w:t>
      </w:r>
      <w:proofErr w:type="gramStart"/>
      <w:r w:rsidR="009A3DB7" w:rsidRPr="006178A8">
        <w:rPr>
          <w:rFonts w:ascii="Arial" w:eastAsia="Times New Roman" w:hAnsi="Arial" w:cs="Arial"/>
        </w:rPr>
        <w:t xml:space="preserve">–  </w:t>
      </w:r>
      <w:r w:rsidR="009A3DB7">
        <w:rPr>
          <w:rFonts w:ascii="Arial" w:eastAsia="Times New Roman" w:hAnsi="Arial" w:cs="Arial"/>
        </w:rPr>
        <w:t>Oпштинска</w:t>
      </w:r>
      <w:proofErr w:type="gramEnd"/>
      <w:r w:rsidR="009A3DB7">
        <w:rPr>
          <w:rFonts w:ascii="Arial" w:eastAsia="Times New Roman" w:hAnsi="Arial" w:cs="Arial"/>
        </w:rPr>
        <w:t xml:space="preserve"> управа</w:t>
      </w:r>
      <w:r w:rsidR="009A3DB7" w:rsidRPr="006178A8">
        <w:rPr>
          <w:rFonts w:ascii="Arial" w:eastAsia="Times New Roman" w:hAnsi="Arial" w:cs="Arial"/>
        </w:rPr>
        <w:t xml:space="preserve"> општине</w:t>
      </w:r>
      <w:r w:rsidR="009A3DB7">
        <w:rPr>
          <w:rFonts w:ascii="Arial" w:eastAsia="Times New Roman" w:hAnsi="Arial" w:cs="Arial"/>
        </w:rPr>
        <w:t xml:space="preserve"> Баточина ул Краља Петра 1  бр. </w:t>
      </w:r>
      <w:proofErr w:type="gramStart"/>
      <w:r w:rsidR="009A3DB7">
        <w:rPr>
          <w:rFonts w:ascii="Arial" w:eastAsia="Times New Roman" w:hAnsi="Arial" w:cs="Arial"/>
        </w:rPr>
        <w:t>3</w:t>
      </w:r>
      <w:r w:rsidR="00AD66CD">
        <w:rPr>
          <w:rFonts w:ascii="Arial" w:eastAsia="Times New Roman" w:hAnsi="Arial" w:cs="Arial"/>
          <w:lang w:val="sr-Cyrl-CS"/>
        </w:rPr>
        <w:t>2</w:t>
      </w:r>
      <w:r w:rsidR="009A3DB7">
        <w:rPr>
          <w:rFonts w:ascii="Arial" w:eastAsia="Times New Roman" w:hAnsi="Arial" w:cs="Arial"/>
        </w:rPr>
        <w:t>, 34227 Баточина.</w:t>
      </w:r>
      <w:proofErr w:type="gramEnd"/>
    </w:p>
    <w:p w:rsidR="00EE72A9" w:rsidRDefault="00EE72A9" w:rsidP="00EE72A9">
      <w:pPr>
        <w:rPr>
          <w:rFonts w:cs="TimesNewRomanPSMT"/>
          <w:i/>
          <w:iCs/>
          <w:sz w:val="18"/>
          <w:szCs w:val="18"/>
        </w:rPr>
      </w:pPr>
    </w:p>
    <w:p w:rsidR="00667858" w:rsidRDefault="00667858" w:rsidP="00EE72A9">
      <w:pPr>
        <w:rPr>
          <w:rFonts w:cs="TimesNewRomanPSMT"/>
          <w:i/>
          <w:iCs/>
          <w:sz w:val="18"/>
          <w:szCs w:val="18"/>
        </w:rPr>
      </w:pPr>
    </w:p>
    <w:p w:rsidR="0095648A" w:rsidRPr="0095648A" w:rsidRDefault="0095648A" w:rsidP="00EE72A9">
      <w:pPr>
        <w:rPr>
          <w:rFonts w:cs="TimesNewRomanPSMT"/>
          <w:i/>
          <w:iCs/>
          <w:sz w:val="18"/>
          <w:szCs w:val="18"/>
        </w:rPr>
      </w:pPr>
    </w:p>
    <w:p w:rsidR="00EE72A9" w:rsidRPr="000C63D4" w:rsidRDefault="00EE72A9" w:rsidP="00EE72A9">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EE72A9" w:rsidRPr="000C63D4" w:rsidRDefault="00EE72A9" w:rsidP="00EE72A9">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01436C" w:rsidRDefault="00EE72A9" w:rsidP="00667858">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_____________________________</w:t>
      </w:r>
    </w:p>
    <w:p w:rsidR="0095648A" w:rsidRPr="0095648A" w:rsidRDefault="0095648A" w:rsidP="00667858">
      <w:pPr>
        <w:jc w:val="both"/>
        <w:rPr>
          <w:rFonts w:ascii="Arial" w:eastAsia="TimesNewRomanPS-BoldMT" w:hAnsi="Arial" w:cs="Arial"/>
          <w:b/>
          <w:bCs/>
          <w:i/>
          <w:iCs/>
          <w:color w:val="002060"/>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Pr="00667858" w:rsidRDefault="00667858" w:rsidP="00DD2B29">
      <w:pPr>
        <w:suppressAutoHyphens w:val="0"/>
        <w:autoSpaceDE w:val="0"/>
        <w:autoSpaceDN w:val="0"/>
        <w:adjustRightInd w:val="0"/>
        <w:spacing w:line="240" w:lineRule="auto"/>
        <w:jc w:val="both"/>
        <w:rPr>
          <w:rFonts w:ascii="Arial" w:eastAsiaTheme="minorHAnsi" w:hAnsi="Arial" w:cs="Arial"/>
          <w:kern w:val="0"/>
          <w:lang w:val="sr-Cyrl-CS" w:eastAsia="en-US"/>
        </w:rPr>
      </w:pPr>
      <w:r>
        <w:rPr>
          <w:rFonts w:ascii="Arial" w:eastAsiaTheme="minorHAnsi" w:hAnsi="Arial" w:cs="Arial"/>
          <w:kern w:val="0"/>
          <w:lang w:val="sr-Cyrl-CS" w:eastAsia="en-US"/>
        </w:rPr>
        <w:t>Не постоји техничка документација и планови.</w:t>
      </w:r>
    </w:p>
    <w:p w:rsidR="00DD2B29" w:rsidRPr="00E504D8" w:rsidRDefault="00DD2B2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bl>
    <w:p w:rsidR="00134106" w:rsidRDefault="00134106" w:rsidP="00134106">
      <w:pPr>
        <w:pStyle w:val="ListParagraph"/>
        <w:jc w:val="both"/>
        <w:rPr>
          <w:rFonts w:ascii="Arial" w:hAnsi="Arial" w:cs="Arial"/>
          <w:b/>
          <w:bCs/>
          <w:i/>
          <w:iCs/>
          <w:lang w:val="sr-Cyrl-CS"/>
        </w:rPr>
      </w:pPr>
    </w:p>
    <w:p w:rsidR="00C4340A" w:rsidRDefault="00C4340A" w:rsidP="00CF0B41">
      <w:pPr>
        <w:jc w:val="both"/>
        <w:rPr>
          <w:rFonts w:ascii="Arial" w:hAnsi="Arial" w:cs="Arial"/>
          <w:b/>
          <w:bCs/>
          <w:i/>
          <w:iCs/>
          <w:lang w:val="sr-Cyrl-CS"/>
        </w:rPr>
      </w:pPr>
    </w:p>
    <w:p w:rsidR="00A14697" w:rsidRPr="00CF0B41" w:rsidRDefault="00A14697"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B200B1" w:rsidRPr="00634979" w:rsidRDefault="00B200B1" w:rsidP="00634979">
            <w:pPr>
              <w:suppressAutoHyphens w:val="0"/>
              <w:autoSpaceDE w:val="0"/>
              <w:autoSpaceDN w:val="0"/>
              <w:adjustRightInd w:val="0"/>
              <w:spacing w:line="240" w:lineRule="auto"/>
              <w:rPr>
                <w:rFonts w:ascii="Arial" w:eastAsia="Times New Roman" w:hAnsi="Arial" w:cs="Arial"/>
                <w:color w:val="auto"/>
                <w:kern w:val="0"/>
                <w:lang w:eastAsia="en-US"/>
              </w:rPr>
            </w:pPr>
            <w:r>
              <w:rPr>
                <w:rFonts w:ascii="Arial" w:hAnsi="Arial" w:cs="Arial"/>
                <w:lang w:val="sr-Cyrl-CS"/>
              </w:rPr>
              <w:t>К</w:t>
            </w:r>
            <w:r w:rsidR="00634979">
              <w:rPr>
                <w:rFonts w:ascii="Arial" w:hAnsi="Arial" w:cs="Arial"/>
                <w:lang w:val="sr-Cyrl-CS"/>
              </w:rPr>
              <w:t>опија личних лиценци број 300, 330 и 350</w:t>
            </w:r>
            <w:r w:rsidRPr="0049192A">
              <w:rPr>
                <w:rFonts w:ascii="Arial" w:hAnsi="Arial" w:cs="Arial"/>
                <w:lang w:val="sr-Cyrl-CS"/>
              </w:rPr>
              <w:t>, копија Потврд</w:t>
            </w:r>
            <w:r w:rsidR="00634979">
              <w:rPr>
                <w:rFonts w:ascii="Arial" w:hAnsi="Arial" w:cs="Arial"/>
                <w:lang w:val="sr-Cyrl-CS"/>
              </w:rPr>
              <w:t>а Инжењерске коморе Србије да су лиценце важеће</w:t>
            </w:r>
            <w:r w:rsidRPr="0049192A">
              <w:rPr>
                <w:rFonts w:ascii="Arial" w:hAnsi="Arial" w:cs="Arial"/>
                <w:lang w:val="sr-Cyrl-CS"/>
              </w:rPr>
              <w:t xml:space="preserve">, </w:t>
            </w:r>
            <w:r w:rsidRPr="0049192A">
              <w:rPr>
                <w:rFonts w:ascii="Arial" w:eastAsia="Times New Roman" w:hAnsi="Arial" w:cs="Arial"/>
                <w:color w:val="auto"/>
                <w:kern w:val="0"/>
                <w:lang w:eastAsia="en-US"/>
              </w:rPr>
              <w:t>заједно са доказом о радном односу ов</w:t>
            </w:r>
            <w:r w:rsidR="00634979">
              <w:rPr>
                <w:rFonts w:ascii="Arial" w:eastAsia="Times New Roman" w:hAnsi="Arial" w:cs="Arial"/>
                <w:color w:val="auto"/>
                <w:kern w:val="0"/>
                <w:lang w:eastAsia="en-US"/>
              </w:rPr>
              <w:t>их</w:t>
            </w:r>
            <w:r w:rsidRPr="0049192A">
              <w:rPr>
                <w:rFonts w:ascii="Arial" w:eastAsia="Times New Roman" w:hAnsi="Arial" w:cs="Arial"/>
                <w:color w:val="auto"/>
                <w:kern w:val="0"/>
                <w:lang w:eastAsia="en-US"/>
              </w:rPr>
              <w:t xml:space="preserve">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B200B1" w:rsidRPr="00271C78" w:rsidTr="00343FEA">
        <w:trPr>
          <w:trHeight w:val="567"/>
        </w:trPr>
        <w:tc>
          <w:tcPr>
            <w:tcW w:w="736" w:type="dxa"/>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634979" w:rsidRPr="00634979" w:rsidRDefault="00B200B1" w:rsidP="00634979">
            <w:pPr>
              <w:snapToGrid w:val="0"/>
              <w:rPr>
                <w:rFonts w:ascii="Arial" w:hAnsi="Arial" w:cs="Arial"/>
                <w:color w:val="auto"/>
              </w:rPr>
            </w:pPr>
            <w:r>
              <w:rPr>
                <w:rFonts w:ascii="Arial" w:hAnsi="Arial" w:cs="Arial"/>
                <w:iCs/>
              </w:rPr>
              <w:t>М</w:t>
            </w:r>
            <w:r w:rsidRPr="00854EE7">
              <w:rPr>
                <w:rFonts w:ascii="Arial" w:hAnsi="Arial" w:cs="Arial"/>
                <w:iCs/>
              </w:rPr>
              <w:t>инимум јед</w:t>
            </w:r>
            <w:r w:rsidR="00634979">
              <w:rPr>
                <w:rFonts w:ascii="Arial" w:hAnsi="Arial" w:cs="Arial"/>
                <w:iCs/>
              </w:rPr>
              <w:t>ан дипл.</w:t>
            </w:r>
            <w:r w:rsidRPr="00854EE7">
              <w:rPr>
                <w:rFonts w:ascii="Arial" w:hAnsi="Arial" w:cs="Arial"/>
                <w:iCs/>
              </w:rPr>
              <w:t xml:space="preserve">инж. </w:t>
            </w:r>
            <w:r w:rsidR="00667858">
              <w:rPr>
                <w:rFonts w:ascii="Arial" w:hAnsi="Arial" w:cs="Arial"/>
                <w:iCs/>
                <w:lang w:val="sr-Cyrl-CS"/>
              </w:rPr>
              <w:t xml:space="preserve">архитектуре, који мора имати лиценцу 300, </w:t>
            </w:r>
            <w:r w:rsidR="00D20476">
              <w:rPr>
                <w:rFonts w:ascii="Arial" w:hAnsi="Arial" w:cs="Arial"/>
                <w:iCs/>
              </w:rPr>
              <w:t xml:space="preserve">један </w:t>
            </w:r>
            <w:r w:rsidR="00634979">
              <w:rPr>
                <w:rFonts w:ascii="Arial" w:hAnsi="Arial" w:cs="Arial"/>
                <w:iCs/>
              </w:rPr>
              <w:t>дипл.инж.машинства, који мора имати лиценцу бр. 330</w:t>
            </w:r>
            <w:r w:rsidRPr="00854EE7">
              <w:rPr>
                <w:rFonts w:ascii="Arial" w:hAnsi="Arial" w:cs="Arial"/>
                <w:iCs/>
              </w:rPr>
              <w:t xml:space="preserve"> и </w:t>
            </w:r>
            <w:r w:rsidR="00634979">
              <w:rPr>
                <w:rFonts w:ascii="Arial" w:hAnsi="Arial" w:cs="Arial"/>
                <w:iCs/>
              </w:rPr>
              <w:t>један дипл.инж.електротехнике, који мора имати лиценцу бр. 350</w:t>
            </w:r>
          </w:p>
        </w:tc>
        <w:tc>
          <w:tcPr>
            <w:tcW w:w="4347" w:type="dxa"/>
            <w:vMerge/>
            <w:shd w:val="clear" w:color="auto" w:fill="FFFFFF"/>
          </w:tcPr>
          <w:p w:rsidR="00B200B1" w:rsidRPr="00271C78" w:rsidRDefault="00B200B1" w:rsidP="00DE0254">
            <w:pPr>
              <w:pStyle w:val="Default"/>
              <w:jc w:val="both"/>
              <w:rPr>
                <w:color w:val="auto"/>
                <w:sz w:val="28"/>
                <w:szCs w:val="28"/>
              </w:rPr>
            </w:pPr>
          </w:p>
        </w:tc>
      </w:tr>
    </w:tbl>
    <w:p w:rsidR="00134106" w:rsidRDefault="00134106" w:rsidP="00134106">
      <w:pPr>
        <w:pStyle w:val="ListParagraph"/>
        <w:ind w:left="0"/>
        <w:jc w:val="both"/>
        <w:rPr>
          <w:rFonts w:ascii="Arial" w:hAnsi="Arial" w:cs="Arial"/>
          <w:b/>
          <w:bCs/>
          <w:i/>
          <w:iCs/>
          <w:lang w:val="sr-Cyrl-CS"/>
        </w:rPr>
      </w:pPr>
    </w:p>
    <w:p w:rsidR="00B200B1" w:rsidRPr="00DA588A" w:rsidRDefault="00B200B1"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070894" w:rsidRDefault="00DF4350" w:rsidP="00070894">
      <w:pPr>
        <w:pStyle w:val="ListParagraph"/>
        <w:numPr>
          <w:ilvl w:val="0"/>
          <w:numId w:val="35"/>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w:t>
      </w:r>
      <w:r w:rsidR="00AC35BD" w:rsidRPr="00070894">
        <w:rPr>
          <w:rFonts w:ascii="Arial" w:hAnsi="Arial" w:cs="Arial"/>
          <w:i/>
          <w:color w:val="auto"/>
        </w:rPr>
        <w:t>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F4350" w:rsidRDefault="00DF4350" w:rsidP="00134106">
      <w:pPr>
        <w:jc w:val="both"/>
        <w:rPr>
          <w:rFonts w:ascii="Arial" w:hAnsi="Arial" w:cs="Arial"/>
          <w:bCs/>
          <w:i/>
          <w:iCs/>
          <w:color w:val="C00000"/>
          <w:lang w:val="ru-RU"/>
        </w:rPr>
      </w:pPr>
    </w:p>
    <w:p w:rsidR="00A14697" w:rsidRPr="00443447" w:rsidRDefault="00DF4350" w:rsidP="00A14697">
      <w:pPr>
        <w:pStyle w:val="ListParagraph"/>
        <w:numPr>
          <w:ilvl w:val="0"/>
          <w:numId w:val="21"/>
        </w:numPr>
        <w:ind w:left="0" w:firstLine="0"/>
        <w:jc w:val="both"/>
        <w:rPr>
          <w:rFonts w:ascii="Arial" w:hAnsi="Arial" w:cs="Arial"/>
        </w:rPr>
      </w:pPr>
      <w:r w:rsidRPr="00DF4350">
        <w:rPr>
          <w:rFonts w:ascii="Arial" w:hAnsi="Arial" w:cs="Arial"/>
        </w:rPr>
        <w:t xml:space="preserve">Испуњеност </w:t>
      </w:r>
      <w:r w:rsidR="00A14697">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sidR="00A14697">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w:t>
      </w:r>
      <w:r w:rsidR="00A14697">
        <w:rPr>
          <w:rFonts w:ascii="Arial" w:hAnsi="Arial" w:cs="Arial"/>
        </w:rPr>
        <w:t xml:space="preserve">слова под редним бројем 1 понуђач доказује </w:t>
      </w:r>
      <w:r w:rsidR="00A14697">
        <w:rPr>
          <w:rFonts w:ascii="Arial" w:hAnsi="Arial" w:cs="Arial"/>
          <w:lang w:val="sr-Cyrl-CS"/>
        </w:rPr>
        <w:t>достављањем фотокопије</w:t>
      </w:r>
      <w:r w:rsidR="00634979">
        <w:rPr>
          <w:rFonts w:ascii="Arial" w:hAnsi="Arial" w:cs="Arial"/>
          <w:lang w:val="sr-Cyrl-CS"/>
        </w:rPr>
        <w:t xml:space="preserve"> личних лиценци</w:t>
      </w:r>
      <w:r w:rsidR="00A14697" w:rsidRPr="0049192A">
        <w:rPr>
          <w:rFonts w:ascii="Arial" w:hAnsi="Arial" w:cs="Arial"/>
          <w:lang w:val="sr-Cyrl-CS"/>
        </w:rPr>
        <w:t xml:space="preserve"> </w:t>
      </w:r>
      <w:r w:rsidR="00634979">
        <w:rPr>
          <w:rFonts w:ascii="Arial" w:hAnsi="Arial" w:cs="Arial"/>
          <w:lang w:val="sr-Cyrl-CS"/>
        </w:rPr>
        <w:t>број 300, 330 и 350</w:t>
      </w:r>
      <w:r w:rsidR="00634979" w:rsidRPr="0049192A">
        <w:rPr>
          <w:rFonts w:ascii="Arial" w:hAnsi="Arial" w:cs="Arial"/>
          <w:lang w:val="sr-Cyrl-CS"/>
        </w:rPr>
        <w:t>,</w:t>
      </w:r>
      <w:r w:rsidR="00A14697" w:rsidRPr="0049192A">
        <w:rPr>
          <w:rFonts w:ascii="Arial" w:hAnsi="Arial" w:cs="Arial"/>
          <w:lang w:val="sr-Cyrl-CS"/>
        </w:rPr>
        <w:t xml:space="preserve">, </w:t>
      </w:r>
      <w:r w:rsidR="00A14697">
        <w:rPr>
          <w:rFonts w:ascii="Arial" w:hAnsi="Arial" w:cs="Arial"/>
          <w:lang w:val="sr-Cyrl-CS"/>
        </w:rPr>
        <w:t>фото</w:t>
      </w:r>
      <w:r w:rsidR="00A14697" w:rsidRPr="0049192A">
        <w:rPr>
          <w:rFonts w:ascii="Arial" w:hAnsi="Arial" w:cs="Arial"/>
          <w:lang w:val="sr-Cyrl-CS"/>
        </w:rPr>
        <w:t>копиј</w:t>
      </w:r>
      <w:r w:rsidR="00A14697">
        <w:rPr>
          <w:rFonts w:ascii="Arial" w:hAnsi="Arial" w:cs="Arial"/>
          <w:lang w:val="sr-Cyrl-CS"/>
        </w:rPr>
        <w:t>е</w:t>
      </w:r>
      <w:r w:rsidR="00A14697" w:rsidRPr="0049192A">
        <w:rPr>
          <w:rFonts w:ascii="Arial" w:hAnsi="Arial" w:cs="Arial"/>
          <w:lang w:val="sr-Cyrl-CS"/>
        </w:rPr>
        <w:t xml:space="preserve"> Потврд</w:t>
      </w:r>
      <w:r w:rsidR="00634979">
        <w:rPr>
          <w:rFonts w:ascii="Arial" w:hAnsi="Arial" w:cs="Arial"/>
          <w:lang w:val="sr-Cyrl-CS"/>
        </w:rPr>
        <w:t>е Инжењерске коморе Србије да су лиценце важеће</w:t>
      </w:r>
      <w:r w:rsidR="00A14697" w:rsidRPr="0049192A">
        <w:rPr>
          <w:rFonts w:ascii="Arial" w:hAnsi="Arial" w:cs="Arial"/>
          <w:lang w:val="sr-Cyrl-CS"/>
        </w:rPr>
        <w:t xml:space="preserve">, </w:t>
      </w:r>
      <w:r w:rsidR="00A14697" w:rsidRPr="0049192A">
        <w:rPr>
          <w:rFonts w:ascii="Arial" w:eastAsia="Times New Roman" w:hAnsi="Arial" w:cs="Arial"/>
          <w:color w:val="auto"/>
          <w:kern w:val="0"/>
          <w:lang w:eastAsia="en-US"/>
        </w:rPr>
        <w:t>заједно</w:t>
      </w:r>
      <w:r w:rsidR="00634979">
        <w:rPr>
          <w:rFonts w:ascii="Arial" w:eastAsia="Times New Roman" w:hAnsi="Arial" w:cs="Arial"/>
          <w:color w:val="auto"/>
          <w:kern w:val="0"/>
          <w:lang w:eastAsia="en-US"/>
        </w:rPr>
        <w:t xml:space="preserve"> са доказом о радном односу ових</w:t>
      </w:r>
      <w:r w:rsidR="00A14697" w:rsidRPr="0049192A">
        <w:rPr>
          <w:rFonts w:ascii="Arial" w:eastAsia="Times New Roman" w:hAnsi="Arial" w:cs="Arial"/>
          <w:color w:val="auto"/>
          <w:kern w:val="0"/>
          <w:lang w:eastAsia="en-US"/>
        </w:rPr>
        <w:t xml:space="preserve"> лица (кумулативно уговор о раду и М образац) или доказ да ће лице кој</w:t>
      </w:r>
      <w:r w:rsidR="00A14697" w:rsidRPr="0049192A">
        <w:rPr>
          <w:rFonts w:ascii="Arial" w:eastAsia="Times New Roman" w:hAnsi="Arial" w:cs="Arial"/>
          <w:color w:val="auto"/>
          <w:kern w:val="0"/>
          <w:lang w:val="sr-Cyrl-CS" w:eastAsia="en-US"/>
        </w:rPr>
        <w:t>е</w:t>
      </w:r>
      <w:r w:rsidR="00A14697" w:rsidRPr="0049192A">
        <w:rPr>
          <w:rFonts w:ascii="Arial" w:eastAsia="Times New Roman" w:hAnsi="Arial" w:cs="Arial"/>
          <w:color w:val="auto"/>
          <w:kern w:val="0"/>
          <w:lang w:eastAsia="en-US"/>
        </w:rPr>
        <w:t xml:space="preserve"> иначе није запошље</w:t>
      </w:r>
      <w:r w:rsidR="00A14697" w:rsidRPr="0049192A">
        <w:rPr>
          <w:rFonts w:ascii="Arial" w:eastAsia="Times New Roman" w:hAnsi="Arial" w:cs="Arial"/>
          <w:color w:val="auto"/>
          <w:kern w:val="0"/>
          <w:lang w:val="sr-Cyrl-CS" w:eastAsia="en-US"/>
        </w:rPr>
        <w:t>н</w:t>
      </w:r>
      <w:r w:rsidR="00A14697"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A14697" w:rsidRPr="0049192A">
        <w:rPr>
          <w:rFonts w:ascii="Arial" w:eastAsia="Times New Roman" w:hAnsi="Arial" w:cs="Arial"/>
          <w:color w:val="auto"/>
          <w:kern w:val="0"/>
          <w:lang w:val="sr-Cyrl-CS" w:eastAsia="en-US"/>
        </w:rPr>
        <w:t>п</w:t>
      </w:r>
      <w:r w:rsidR="00A14697" w:rsidRPr="0049192A">
        <w:rPr>
          <w:rFonts w:ascii="Arial" w:eastAsia="Times New Roman" w:hAnsi="Arial" w:cs="Arial"/>
          <w:color w:val="auto"/>
          <w:kern w:val="0"/>
          <w:lang w:eastAsia="en-US"/>
        </w:rPr>
        <w:t>реко уговора о делу или неког др.</w:t>
      </w:r>
      <w:r w:rsidR="00A14697" w:rsidRPr="0049192A">
        <w:rPr>
          <w:rFonts w:ascii="Arial" w:eastAsia="Times New Roman" w:hAnsi="Arial" w:cs="Arial"/>
          <w:color w:val="auto"/>
          <w:kern w:val="0"/>
          <w:lang w:val="sr-Cyrl-CS" w:eastAsia="en-US"/>
        </w:rPr>
        <w:t xml:space="preserve"> </w:t>
      </w:r>
      <w:r w:rsidR="00A14697"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E17AC8" w:rsidRPr="00CF0B41" w:rsidRDefault="00E17AC8" w:rsidP="00A14697">
      <w:pPr>
        <w:jc w:val="both"/>
        <w:rPr>
          <w:rFonts w:ascii="Arial" w:eastAsia="Times New Roman" w:hAnsi="Arial" w:cs="Arial"/>
          <w:i/>
          <w:color w:val="auto"/>
          <w:kern w:val="0"/>
          <w:lang w:val="ru-RU" w:eastAsia="en-US"/>
        </w:rPr>
      </w:pPr>
    </w:p>
    <w:p w:rsidR="00E17AC8" w:rsidRP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Default="00E17AC8" w:rsidP="00E17AC8">
      <w:pPr>
        <w:jc w:val="both"/>
        <w:rPr>
          <w:rFonts w:ascii="Arial" w:hAnsi="Arial" w:cs="Arial"/>
          <w:lang w:val="sr-Cyrl-CS"/>
        </w:rPr>
      </w:pPr>
      <w:r w:rsidRPr="00E17AC8">
        <w:rPr>
          <w:rFonts w:ascii="Arial" w:hAnsi="Arial" w:cs="Arial"/>
          <w:lang w:val="sr-Cyrl-CS"/>
        </w:rPr>
        <w:lastRenderedPageBreak/>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xml:space="preserve">, којим се потврђује да правно лице није осуђивано за неко од кривичних дела </w:t>
      </w:r>
      <w:r w:rsidRPr="00523A31">
        <w:rPr>
          <w:rFonts w:ascii="Arial" w:hAnsi="Arial" w:cs="Arial"/>
          <w:color w:val="auto"/>
        </w:rPr>
        <w:lastRenderedPageBreak/>
        <w:t>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1E4D5F">
      <w:pPr>
        <w:ind w:firstLine="360"/>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9A3DB7">
        <w:rPr>
          <w:rFonts w:ascii="Arial" w:hAnsi="Arial" w:cs="Arial"/>
          <w:b/>
        </w:rPr>
        <w:t>,,</w:t>
      </w:r>
      <w:r w:rsidR="00BB38BF">
        <w:rPr>
          <w:rFonts w:ascii="Arial" w:hAnsi="Arial" w:cs="Arial"/>
          <w:b/>
        </w:rPr>
        <w:t>економски</w:t>
      </w:r>
      <w:proofErr w:type="gramEnd"/>
      <w:r w:rsidR="00BB38BF">
        <w:rPr>
          <w:rFonts w:ascii="Arial" w:hAnsi="Arial" w:cs="Arial"/>
          <w:b/>
        </w:rPr>
        <w:t xml:space="preserve"> најповољнија понуда</w:t>
      </w:r>
      <w:r w:rsidRPr="009A3DB7">
        <w:rPr>
          <w:rFonts w:ascii="Arial" w:hAnsi="Arial" w:cs="Arial"/>
          <w:b/>
        </w:rPr>
        <w:t>“.</w:t>
      </w:r>
      <w:r w:rsidRPr="00A14C9E">
        <w:rPr>
          <w:rFonts w:ascii="Arial" w:hAnsi="Arial" w:cs="Arial"/>
        </w:rPr>
        <w:t xml:space="preserve"> </w:t>
      </w:r>
    </w:p>
    <w:p w:rsidR="001E4D5F" w:rsidRDefault="001E4D5F" w:rsidP="00A713AE">
      <w:pPr>
        <w:jc w:val="both"/>
        <w:rPr>
          <w:rFonts w:ascii="Arial" w:hAnsi="Arial" w:cs="Arial"/>
        </w:rPr>
      </w:pPr>
    </w:p>
    <w:p w:rsidR="001E4D5F" w:rsidRPr="00FE1C61" w:rsidRDefault="001E4D5F" w:rsidP="001E4D5F">
      <w:pPr>
        <w:autoSpaceDE w:val="0"/>
        <w:autoSpaceDN w:val="0"/>
        <w:adjustRightInd w:val="0"/>
        <w:jc w:val="both"/>
        <w:rPr>
          <w:rFonts w:ascii="Arial" w:hAnsi="Arial" w:cs="Arial"/>
        </w:rPr>
      </w:pPr>
      <w:r>
        <w:rPr>
          <w:rFonts w:ascii="Arial" w:hAnsi="Arial" w:cs="Arial"/>
          <w:lang w:val="sr-Cyrl-CS"/>
        </w:rPr>
        <w:t>Е</w:t>
      </w:r>
      <w:r w:rsidRPr="00FE1C61">
        <w:rPr>
          <w:rFonts w:ascii="Arial" w:hAnsi="Arial" w:cs="Arial"/>
        </w:rPr>
        <w:t xml:space="preserve">лементи критеријума за вредновање понуда су: </w:t>
      </w:r>
    </w:p>
    <w:p w:rsidR="001E4D5F" w:rsidRPr="00FE1C61" w:rsidRDefault="001E4D5F" w:rsidP="001E4D5F">
      <w:pPr>
        <w:autoSpaceDE w:val="0"/>
        <w:autoSpaceDN w:val="0"/>
        <w:adjustRightInd w:val="0"/>
        <w:jc w:val="both"/>
        <w:rPr>
          <w:rFonts w:ascii="Arial" w:hAnsi="Arial" w:cs="Arial"/>
          <w:lang w:val="sr-Cyrl-CS"/>
        </w:rPr>
      </w:pPr>
      <w:r>
        <w:rPr>
          <w:rFonts w:ascii="Arial" w:hAnsi="Arial" w:cs="Arial"/>
          <w:lang w:val="sr-Cyrl-CS"/>
        </w:rPr>
        <w:t xml:space="preserve">     </w:t>
      </w:r>
      <w:r w:rsidRPr="00FE1C61">
        <w:rPr>
          <w:rFonts w:ascii="Arial" w:hAnsi="Arial" w:cs="Arial"/>
        </w:rPr>
        <w:t xml:space="preserve">1) </w:t>
      </w:r>
      <w:proofErr w:type="gramStart"/>
      <w:r w:rsidRPr="00FE1C61">
        <w:rPr>
          <w:rFonts w:ascii="Arial" w:hAnsi="Arial" w:cs="Arial"/>
        </w:rPr>
        <w:t>понуђена</w:t>
      </w:r>
      <w:proofErr w:type="gramEnd"/>
      <w:r w:rsidRPr="00FE1C61">
        <w:rPr>
          <w:rFonts w:ascii="Arial" w:hAnsi="Arial" w:cs="Arial"/>
        </w:rPr>
        <w:t xml:space="preserve"> цена: – </w:t>
      </w:r>
      <w:r>
        <w:rPr>
          <w:rFonts w:ascii="Arial" w:hAnsi="Arial" w:cs="Arial"/>
        </w:rPr>
        <w:t>70</w:t>
      </w:r>
      <w:r w:rsidRPr="00FE1C61">
        <w:rPr>
          <w:rFonts w:ascii="Arial" w:hAnsi="Arial" w:cs="Arial"/>
        </w:rPr>
        <w:t xml:space="preserve"> пондера; </w:t>
      </w:r>
    </w:p>
    <w:p w:rsidR="001E4D5F" w:rsidRDefault="001E4D5F" w:rsidP="001E4D5F">
      <w:pPr>
        <w:autoSpaceDE w:val="0"/>
        <w:autoSpaceDN w:val="0"/>
        <w:adjustRightInd w:val="0"/>
        <w:jc w:val="both"/>
        <w:rPr>
          <w:rFonts w:ascii="Arial" w:hAnsi="Arial" w:cs="Arial"/>
          <w:lang w:val="sr-Cyrl-CS"/>
        </w:rPr>
      </w:pPr>
      <w:r>
        <w:rPr>
          <w:rFonts w:ascii="Arial" w:hAnsi="Arial" w:cs="Arial"/>
          <w:lang w:val="sr-Cyrl-CS"/>
        </w:rPr>
        <w:t xml:space="preserve">     </w:t>
      </w:r>
      <w:r w:rsidRPr="00FE1C61">
        <w:rPr>
          <w:rFonts w:ascii="Arial" w:hAnsi="Arial" w:cs="Arial"/>
          <w:lang w:val="sr-Cyrl-CS"/>
        </w:rPr>
        <w:t xml:space="preserve">2) рок </w:t>
      </w:r>
      <w:r>
        <w:rPr>
          <w:rFonts w:ascii="Arial" w:hAnsi="Arial" w:cs="Arial"/>
          <w:lang w:val="sr-Cyrl-CS"/>
        </w:rPr>
        <w:t>извршења услуге: - 3</w:t>
      </w:r>
      <w:r>
        <w:rPr>
          <w:rFonts w:ascii="Arial" w:hAnsi="Arial" w:cs="Arial"/>
        </w:rPr>
        <w:t>0</w:t>
      </w:r>
      <w:r>
        <w:rPr>
          <w:rFonts w:ascii="Arial" w:hAnsi="Arial" w:cs="Arial"/>
          <w:lang w:val="sr-Cyrl-CS"/>
        </w:rPr>
        <w:t xml:space="preserve"> пондера.</w:t>
      </w:r>
    </w:p>
    <w:p w:rsidR="001E4D5F" w:rsidRDefault="001E4D5F" w:rsidP="001E4D5F">
      <w:pPr>
        <w:autoSpaceDE w:val="0"/>
        <w:autoSpaceDN w:val="0"/>
        <w:adjustRightInd w:val="0"/>
        <w:jc w:val="both"/>
        <w:rPr>
          <w:rFonts w:ascii="Arial" w:hAnsi="Arial" w:cs="Arial"/>
          <w:lang w:val="sr-Cyrl-CS"/>
        </w:rPr>
      </w:pPr>
    </w:p>
    <w:p w:rsidR="001E4D5F" w:rsidRDefault="001E4D5F" w:rsidP="001E4D5F">
      <w:pPr>
        <w:jc w:val="both"/>
        <w:rPr>
          <w:rFonts w:ascii="Arial" w:hAnsi="Arial" w:cs="Arial"/>
          <w:iCs/>
        </w:rPr>
      </w:pPr>
      <w:proofErr w:type="gramStart"/>
      <w:r w:rsidRPr="00FE1C61">
        <w:rPr>
          <w:rFonts w:ascii="Arial" w:hAnsi="Arial" w:cs="Arial"/>
        </w:rPr>
        <w:t xml:space="preserve">Рок за </w:t>
      </w:r>
      <w:r>
        <w:rPr>
          <w:rFonts w:ascii="Arial" w:hAnsi="Arial" w:cs="Arial"/>
          <w:lang w:val="sr-Cyrl-CS"/>
        </w:rPr>
        <w:t>извршење услуге</w:t>
      </w:r>
      <w:r w:rsidRPr="00FE1C61">
        <w:rPr>
          <w:rFonts w:ascii="Arial" w:hAnsi="Arial" w:cs="Arial"/>
          <w:lang w:val="sr-Cyrl-CS"/>
        </w:rPr>
        <w:t xml:space="preserve"> је </w:t>
      </w:r>
      <w:r>
        <w:rPr>
          <w:rFonts w:ascii="Arial" w:hAnsi="Arial" w:cs="Arial"/>
          <w:bCs/>
          <w:lang w:val="sr-Cyrl-CS"/>
        </w:rPr>
        <w:t xml:space="preserve">максимално </w:t>
      </w:r>
      <w:r>
        <w:rPr>
          <w:rFonts w:ascii="Arial" w:hAnsi="Arial" w:cs="Arial"/>
          <w:bCs/>
        </w:rPr>
        <w:t>20</w:t>
      </w:r>
      <w:r w:rsidRPr="00FE1C61">
        <w:rPr>
          <w:rFonts w:ascii="Arial" w:hAnsi="Arial" w:cs="Arial"/>
          <w:bCs/>
          <w:lang w:val="sr-Cyrl-CS"/>
        </w:rPr>
        <w:t xml:space="preserve"> календарских дана</w:t>
      </w:r>
      <w:r>
        <w:rPr>
          <w:rFonts w:ascii="Arial" w:hAnsi="Arial" w:cs="Arial"/>
          <w:bCs/>
          <w:lang w:val="sr-Cyrl-CS"/>
        </w:rPr>
        <w:t xml:space="preserve"> од дана закључења уговора</w:t>
      </w:r>
      <w:r w:rsidRPr="00FE1C61">
        <w:rPr>
          <w:rFonts w:ascii="Arial" w:hAnsi="Arial" w:cs="Arial"/>
        </w:rPr>
        <w:t>.</w:t>
      </w:r>
      <w:proofErr w:type="gramEnd"/>
      <w:r w:rsidRPr="00FE1C61">
        <w:rPr>
          <w:rFonts w:ascii="Arial" w:hAnsi="Arial" w:cs="Arial"/>
        </w:rPr>
        <w:t xml:space="preserve"> </w:t>
      </w:r>
      <w:r>
        <w:rPr>
          <w:rFonts w:ascii="Arial" w:hAnsi="Arial" w:cs="Arial"/>
          <w:iCs/>
          <w:lang w:val="sr-Cyrl-CS"/>
        </w:rPr>
        <w:t>Наведени рок не обухвата период прибављања услова и издавања дозвола од стране надлежног органа.</w:t>
      </w:r>
    </w:p>
    <w:p w:rsidR="001E4D5F" w:rsidRPr="001E4D5F" w:rsidRDefault="001E4D5F" w:rsidP="001E4D5F">
      <w:pPr>
        <w:jc w:val="both"/>
        <w:rPr>
          <w:rFonts w:ascii="Arial" w:hAnsi="Arial" w:cs="Arial"/>
          <w:iCs/>
        </w:rPr>
      </w:pPr>
    </w:p>
    <w:p w:rsidR="001E4D5F" w:rsidRPr="00FE1C61" w:rsidRDefault="001E4D5F" w:rsidP="001E4D5F">
      <w:pPr>
        <w:autoSpaceDE w:val="0"/>
        <w:autoSpaceDN w:val="0"/>
        <w:adjustRightInd w:val="0"/>
        <w:jc w:val="both"/>
        <w:rPr>
          <w:rFonts w:ascii="Arial" w:hAnsi="Arial" w:cs="Arial"/>
          <w:lang w:val="sr-Cyrl-CS"/>
        </w:rPr>
      </w:pPr>
      <w:r w:rsidRPr="00FE1C61">
        <w:rPr>
          <w:rFonts w:ascii="Arial" w:hAnsi="Arial" w:cs="Arial"/>
        </w:rPr>
        <w:t xml:space="preserve">Број пондера за одређени критеријум ће се израчунавати на следећи начин: </w:t>
      </w:r>
    </w:p>
    <w:p w:rsidR="001E4D5F" w:rsidRPr="00FE1C61" w:rsidRDefault="001E4D5F" w:rsidP="001E4D5F">
      <w:pPr>
        <w:numPr>
          <w:ilvl w:val="0"/>
          <w:numId w:val="48"/>
        </w:numPr>
        <w:suppressAutoHyphens w:val="0"/>
        <w:autoSpaceDE w:val="0"/>
        <w:autoSpaceDN w:val="0"/>
        <w:adjustRightInd w:val="0"/>
        <w:spacing w:line="240" w:lineRule="auto"/>
        <w:rPr>
          <w:rFonts w:ascii="Arial" w:hAnsi="Arial" w:cs="Arial"/>
          <w:lang w:val="sr-Cyrl-CS"/>
        </w:rPr>
      </w:pPr>
      <w:r w:rsidRPr="00FE1C61">
        <w:rPr>
          <w:rFonts w:ascii="Arial" w:hAnsi="Arial" w:cs="Arial"/>
          <w:lang w:val="sr-Cyrl-CS"/>
        </w:rPr>
        <w:t xml:space="preserve">Број пондера за понуђену цену по формули: </w:t>
      </w:r>
    </w:p>
    <w:p w:rsidR="001E4D5F" w:rsidRPr="00FE1C61" w:rsidRDefault="001E4D5F" w:rsidP="001E4D5F">
      <w:pPr>
        <w:autoSpaceDE w:val="0"/>
        <w:autoSpaceDN w:val="0"/>
        <w:adjustRightInd w:val="0"/>
        <w:jc w:val="both"/>
        <w:rPr>
          <w:rFonts w:ascii="Arial" w:hAnsi="Arial" w:cs="Arial"/>
          <w:lang w:val="sr-Cyrl-CS"/>
        </w:rPr>
      </w:pPr>
    </w:p>
    <w:p w:rsidR="001E4D5F" w:rsidRPr="00FE1C61" w:rsidRDefault="001E4D5F" w:rsidP="001E4D5F">
      <w:pPr>
        <w:autoSpaceDE w:val="0"/>
        <w:autoSpaceDN w:val="0"/>
        <w:adjustRightInd w:val="0"/>
        <w:ind w:left="360"/>
        <w:jc w:val="both"/>
        <w:rPr>
          <w:rFonts w:ascii="Arial" w:hAnsi="Arial" w:cs="Arial"/>
          <w:b/>
          <w:bCs/>
          <w:i/>
          <w:iCs/>
          <w:lang w:val="sr-Cyrl-CS"/>
        </w:rPr>
      </w:pPr>
      <w:r>
        <w:rPr>
          <w:rFonts w:ascii="Arial" w:hAnsi="Arial" w:cs="Arial"/>
          <w:b/>
          <w:bCs/>
          <w:i/>
          <w:iCs/>
          <w:lang w:val="sr-Cyrl-CS"/>
        </w:rPr>
        <w:t xml:space="preserve">              </w:t>
      </w:r>
      <w:r w:rsidRPr="00FE1C61">
        <w:rPr>
          <w:rFonts w:ascii="Arial" w:hAnsi="Arial" w:cs="Arial"/>
          <w:b/>
          <w:bCs/>
          <w:i/>
          <w:iCs/>
        </w:rPr>
        <w:t>C min</w:t>
      </w:r>
    </w:p>
    <w:p w:rsidR="001E4D5F" w:rsidRPr="001E4D5F" w:rsidRDefault="001E4D5F" w:rsidP="001E4D5F">
      <w:pPr>
        <w:autoSpaceDE w:val="0"/>
        <w:autoSpaceDN w:val="0"/>
        <w:adjustRightInd w:val="0"/>
        <w:ind w:left="720"/>
        <w:jc w:val="both"/>
        <w:rPr>
          <w:rFonts w:ascii="Arial" w:hAnsi="Arial" w:cs="Arial"/>
          <w:b/>
          <w:bCs/>
          <w:i/>
          <w:iCs/>
        </w:rPr>
      </w:pPr>
      <w:r w:rsidRPr="00FE1C61">
        <w:rPr>
          <w:rFonts w:ascii="Arial" w:hAnsi="Arial" w:cs="Arial"/>
          <w:b/>
          <w:bCs/>
          <w:i/>
          <w:iCs/>
        </w:rPr>
        <w:t>C</w:t>
      </w:r>
      <w:proofErr w:type="gramStart"/>
      <w:r>
        <w:rPr>
          <w:rFonts w:ascii="Arial" w:hAnsi="Arial" w:cs="Arial"/>
          <w:b/>
          <w:bCs/>
          <w:i/>
          <w:iCs/>
          <w:lang w:val="sr-Cyrl-CS"/>
        </w:rPr>
        <w:t>=  ------------</w:t>
      </w:r>
      <w:proofErr w:type="gramEnd"/>
      <w:r>
        <w:rPr>
          <w:rFonts w:ascii="Arial" w:hAnsi="Arial" w:cs="Arial"/>
          <w:b/>
          <w:bCs/>
          <w:i/>
          <w:iCs/>
          <w:lang w:val="sr-Cyrl-CS"/>
        </w:rPr>
        <w:t xml:space="preserve"> х </w:t>
      </w:r>
      <w:r>
        <w:rPr>
          <w:rFonts w:ascii="Arial" w:hAnsi="Arial" w:cs="Arial"/>
          <w:b/>
          <w:bCs/>
          <w:i/>
          <w:iCs/>
        </w:rPr>
        <w:t>70</w:t>
      </w:r>
    </w:p>
    <w:p w:rsidR="001E4D5F" w:rsidRPr="00FE1C61" w:rsidRDefault="001E4D5F" w:rsidP="001E4D5F">
      <w:pPr>
        <w:autoSpaceDE w:val="0"/>
        <w:autoSpaceDN w:val="0"/>
        <w:adjustRightInd w:val="0"/>
        <w:ind w:left="360"/>
        <w:jc w:val="both"/>
        <w:rPr>
          <w:rFonts w:ascii="Arial" w:hAnsi="Arial" w:cs="Arial"/>
          <w:b/>
          <w:bCs/>
          <w:i/>
          <w:iCs/>
          <w:lang w:val="sr-Cyrl-CS"/>
        </w:rPr>
      </w:pPr>
      <w:r>
        <w:rPr>
          <w:rFonts w:ascii="Arial" w:hAnsi="Arial" w:cs="Arial"/>
          <w:b/>
          <w:bCs/>
          <w:i/>
          <w:iCs/>
          <w:lang w:val="sr-Cyrl-CS"/>
        </w:rPr>
        <w:t xml:space="preserve">   </w:t>
      </w:r>
      <w:r w:rsidRPr="00FE1C61">
        <w:rPr>
          <w:rFonts w:ascii="Arial" w:hAnsi="Arial" w:cs="Arial"/>
          <w:b/>
          <w:bCs/>
          <w:i/>
          <w:iCs/>
          <w:lang w:val="sr-Cyrl-CS"/>
        </w:rPr>
        <w:t xml:space="preserve"> </w:t>
      </w:r>
      <w:r>
        <w:rPr>
          <w:rFonts w:ascii="Arial" w:hAnsi="Arial" w:cs="Arial"/>
          <w:b/>
          <w:bCs/>
          <w:i/>
          <w:iCs/>
          <w:lang w:val="sr-Cyrl-CS"/>
        </w:rPr>
        <w:t xml:space="preserve">         </w:t>
      </w:r>
      <w:r w:rsidRPr="00FE1C61">
        <w:rPr>
          <w:rFonts w:ascii="Arial" w:hAnsi="Arial" w:cs="Arial"/>
          <w:b/>
          <w:bCs/>
          <w:i/>
          <w:iCs/>
        </w:rPr>
        <w:t>C pon</w:t>
      </w:r>
    </w:p>
    <w:p w:rsidR="001E4D5F" w:rsidRPr="00FE1C61" w:rsidRDefault="001E4D5F" w:rsidP="001E4D5F">
      <w:pPr>
        <w:autoSpaceDE w:val="0"/>
        <w:autoSpaceDN w:val="0"/>
        <w:adjustRightInd w:val="0"/>
        <w:jc w:val="both"/>
        <w:rPr>
          <w:rFonts w:ascii="Arial" w:hAnsi="Arial" w:cs="Arial"/>
          <w:b/>
          <w:bCs/>
          <w:i/>
          <w:iCs/>
          <w:lang w:val="sr-Cyrl-CS"/>
        </w:rPr>
      </w:pPr>
    </w:p>
    <w:p w:rsidR="001E4D5F" w:rsidRPr="00FE1C61" w:rsidRDefault="001E4D5F" w:rsidP="001E4D5F">
      <w:pPr>
        <w:autoSpaceDE w:val="0"/>
        <w:autoSpaceDN w:val="0"/>
        <w:adjustRightInd w:val="0"/>
        <w:jc w:val="both"/>
        <w:rPr>
          <w:rFonts w:ascii="Arial" w:hAnsi="Arial" w:cs="Arial"/>
          <w:lang w:val="sr-Cyrl-CS"/>
        </w:rPr>
      </w:pPr>
      <w:r w:rsidRPr="00FE1C61">
        <w:rPr>
          <w:rFonts w:ascii="Arial" w:hAnsi="Arial" w:cs="Arial"/>
          <w:b/>
          <w:bCs/>
          <w:i/>
          <w:iCs/>
        </w:rPr>
        <w:t>C</w:t>
      </w:r>
      <w:r w:rsidRPr="00FE1C61">
        <w:rPr>
          <w:rFonts w:ascii="Arial" w:hAnsi="Arial" w:cs="Arial"/>
          <w:b/>
          <w:bCs/>
          <w:i/>
          <w:iCs/>
          <w:lang w:val="sr-Cyrl-CS"/>
        </w:rPr>
        <w:t xml:space="preserve"> </w:t>
      </w:r>
      <w:r w:rsidRPr="00FE1C61">
        <w:rPr>
          <w:rFonts w:ascii="Arial" w:hAnsi="Arial" w:cs="Arial"/>
          <w:lang w:val="sr-Cyrl-CS"/>
        </w:rPr>
        <w:t xml:space="preserve">= број остварених бодова на основу понуђене цене </w:t>
      </w:r>
    </w:p>
    <w:p w:rsidR="001E4D5F" w:rsidRPr="00FE1C61" w:rsidRDefault="001E4D5F" w:rsidP="001E4D5F">
      <w:pPr>
        <w:autoSpaceDE w:val="0"/>
        <w:autoSpaceDN w:val="0"/>
        <w:adjustRightInd w:val="0"/>
        <w:jc w:val="both"/>
        <w:rPr>
          <w:rFonts w:ascii="Arial" w:hAnsi="Arial" w:cs="Arial"/>
        </w:rPr>
      </w:pPr>
      <w:r w:rsidRPr="00FE1C61">
        <w:rPr>
          <w:rFonts w:ascii="Arial" w:hAnsi="Arial" w:cs="Arial"/>
          <w:b/>
          <w:bCs/>
          <w:i/>
          <w:iCs/>
        </w:rPr>
        <w:t xml:space="preserve">C pon </w:t>
      </w:r>
      <w:r w:rsidRPr="00FE1C61">
        <w:rPr>
          <w:rFonts w:ascii="Arial" w:hAnsi="Arial" w:cs="Arial"/>
        </w:rPr>
        <w:t xml:space="preserve">= цена понуђача </w:t>
      </w:r>
    </w:p>
    <w:p w:rsidR="001E4D5F" w:rsidRPr="00FE1C61" w:rsidRDefault="001E4D5F" w:rsidP="001E4D5F">
      <w:pPr>
        <w:autoSpaceDE w:val="0"/>
        <w:autoSpaceDN w:val="0"/>
        <w:adjustRightInd w:val="0"/>
        <w:jc w:val="both"/>
        <w:rPr>
          <w:rFonts w:ascii="Arial" w:hAnsi="Arial" w:cs="Arial"/>
          <w:lang w:val="ru-RU"/>
        </w:rPr>
      </w:pPr>
      <w:r w:rsidRPr="00FE1C61">
        <w:rPr>
          <w:rFonts w:ascii="Arial" w:hAnsi="Arial" w:cs="Arial"/>
          <w:b/>
          <w:bCs/>
          <w:i/>
          <w:iCs/>
        </w:rPr>
        <w:t>C</w:t>
      </w:r>
      <w:r w:rsidRPr="00FE1C61">
        <w:rPr>
          <w:rFonts w:ascii="Arial" w:hAnsi="Arial" w:cs="Arial"/>
          <w:b/>
          <w:bCs/>
          <w:i/>
          <w:iCs/>
          <w:lang w:val="ru-RU"/>
        </w:rPr>
        <w:t xml:space="preserve"> </w:t>
      </w:r>
      <w:r w:rsidRPr="00FE1C61">
        <w:rPr>
          <w:rFonts w:ascii="Arial" w:hAnsi="Arial" w:cs="Arial"/>
          <w:b/>
          <w:bCs/>
          <w:i/>
          <w:iCs/>
        </w:rPr>
        <w:t>min</w:t>
      </w:r>
      <w:r w:rsidRPr="00FE1C61">
        <w:rPr>
          <w:rFonts w:ascii="Arial" w:hAnsi="Arial" w:cs="Arial"/>
          <w:b/>
          <w:bCs/>
          <w:i/>
          <w:iCs/>
          <w:lang w:val="ru-RU"/>
        </w:rPr>
        <w:t xml:space="preserve"> </w:t>
      </w:r>
      <w:r w:rsidRPr="00FE1C61">
        <w:rPr>
          <w:rFonts w:ascii="Arial" w:hAnsi="Arial" w:cs="Arial"/>
          <w:lang w:val="ru-RU"/>
        </w:rPr>
        <w:t xml:space="preserve">= минимална понуђена цена </w:t>
      </w:r>
    </w:p>
    <w:p w:rsidR="001E4D5F" w:rsidRPr="00FE1C61" w:rsidRDefault="001E4D5F" w:rsidP="001E4D5F">
      <w:pPr>
        <w:autoSpaceDE w:val="0"/>
        <w:autoSpaceDN w:val="0"/>
        <w:adjustRightInd w:val="0"/>
        <w:jc w:val="both"/>
        <w:rPr>
          <w:rFonts w:ascii="Arial" w:hAnsi="Arial" w:cs="Arial"/>
          <w:lang w:val="ru-RU"/>
        </w:rPr>
      </w:pPr>
    </w:p>
    <w:p w:rsidR="001E4D5F" w:rsidRPr="00FE1C61" w:rsidRDefault="001E4D5F" w:rsidP="001E4D5F">
      <w:pPr>
        <w:numPr>
          <w:ilvl w:val="0"/>
          <w:numId w:val="48"/>
        </w:numPr>
        <w:suppressAutoHyphens w:val="0"/>
        <w:autoSpaceDE w:val="0"/>
        <w:autoSpaceDN w:val="0"/>
        <w:adjustRightInd w:val="0"/>
        <w:spacing w:line="240" w:lineRule="auto"/>
        <w:jc w:val="both"/>
        <w:rPr>
          <w:rFonts w:ascii="Arial" w:hAnsi="Arial" w:cs="Arial"/>
          <w:lang w:val="sr-Cyrl-CS"/>
        </w:rPr>
      </w:pPr>
      <w:r w:rsidRPr="00FE1C61">
        <w:rPr>
          <w:rFonts w:ascii="Arial" w:hAnsi="Arial" w:cs="Arial"/>
          <w:lang w:val="sr-Cyrl-CS"/>
        </w:rPr>
        <w:t xml:space="preserve">Број пондера за рок </w:t>
      </w:r>
      <w:r>
        <w:rPr>
          <w:rFonts w:ascii="Arial" w:hAnsi="Arial" w:cs="Arial"/>
          <w:lang w:val="sr-Cyrl-CS"/>
        </w:rPr>
        <w:t>извршења услуге</w:t>
      </w:r>
      <w:r w:rsidRPr="00FE1C61">
        <w:rPr>
          <w:rFonts w:ascii="Arial" w:hAnsi="Arial" w:cs="Arial"/>
          <w:lang w:val="sr-Cyrl-CS"/>
        </w:rPr>
        <w:t xml:space="preserve"> по формули </w:t>
      </w:r>
    </w:p>
    <w:p w:rsidR="001E4D5F" w:rsidRPr="00FE1C61" w:rsidRDefault="001E4D5F" w:rsidP="001E4D5F">
      <w:pPr>
        <w:autoSpaceDE w:val="0"/>
        <w:autoSpaceDN w:val="0"/>
        <w:adjustRightInd w:val="0"/>
        <w:ind w:left="360"/>
        <w:jc w:val="both"/>
        <w:rPr>
          <w:rFonts w:ascii="Arial" w:hAnsi="Arial" w:cs="Arial"/>
          <w:lang w:val="sr-Cyrl-CS"/>
        </w:rPr>
      </w:pPr>
    </w:p>
    <w:p w:rsidR="001E4D5F" w:rsidRPr="00FE1C61" w:rsidRDefault="001E4D5F" w:rsidP="001E4D5F">
      <w:pPr>
        <w:autoSpaceDE w:val="0"/>
        <w:autoSpaceDN w:val="0"/>
        <w:adjustRightInd w:val="0"/>
        <w:jc w:val="both"/>
        <w:rPr>
          <w:rFonts w:ascii="Arial" w:hAnsi="Arial" w:cs="Arial"/>
          <w:lang w:val="ru-RU"/>
        </w:rPr>
      </w:pPr>
      <w:r w:rsidRPr="00FE1C61">
        <w:rPr>
          <w:rFonts w:ascii="Arial" w:hAnsi="Arial" w:cs="Arial"/>
          <w:lang w:val="sr-Cyrl-CS"/>
        </w:rPr>
        <w:t xml:space="preserve">             </w:t>
      </w:r>
      <w:r>
        <w:rPr>
          <w:rFonts w:ascii="Arial" w:hAnsi="Arial" w:cs="Arial"/>
          <w:lang w:val="sr-Cyrl-CS"/>
        </w:rPr>
        <w:t xml:space="preserve">           </w:t>
      </w:r>
      <w:r w:rsidRPr="00FE1C61">
        <w:rPr>
          <w:rFonts w:ascii="Arial" w:hAnsi="Arial" w:cs="Arial"/>
          <w:b/>
          <w:bCs/>
          <w:i/>
          <w:iCs/>
        </w:rPr>
        <w:t>Rp</w:t>
      </w:r>
      <w:r w:rsidRPr="00FE1C61">
        <w:rPr>
          <w:rFonts w:ascii="Arial" w:hAnsi="Arial" w:cs="Arial"/>
          <w:b/>
          <w:bCs/>
          <w:i/>
          <w:iCs/>
          <w:lang w:val="ru-RU"/>
        </w:rPr>
        <w:t xml:space="preserve"> </w:t>
      </w:r>
      <w:proofErr w:type="gramStart"/>
      <w:r w:rsidRPr="00FE1C61">
        <w:rPr>
          <w:rFonts w:ascii="Arial" w:hAnsi="Arial" w:cs="Arial"/>
          <w:b/>
          <w:bCs/>
          <w:i/>
          <w:iCs/>
          <w:lang w:val="ru-RU"/>
        </w:rPr>
        <w:t>-</w:t>
      </w:r>
      <w:r w:rsidRPr="00FE1C61">
        <w:rPr>
          <w:rFonts w:ascii="Arial" w:hAnsi="Arial" w:cs="Arial"/>
          <w:lang w:val="ru-RU"/>
        </w:rPr>
        <w:t xml:space="preserve">  </w:t>
      </w:r>
      <w:r w:rsidRPr="00FE1C61">
        <w:rPr>
          <w:rFonts w:ascii="Arial" w:hAnsi="Arial" w:cs="Arial"/>
          <w:b/>
          <w:bCs/>
          <w:i/>
          <w:iCs/>
        </w:rPr>
        <w:t>Rmin</w:t>
      </w:r>
      <w:proofErr w:type="gramEnd"/>
    </w:p>
    <w:p w:rsidR="001E4D5F" w:rsidRPr="001E4D5F" w:rsidRDefault="001E4D5F" w:rsidP="001E4D5F">
      <w:pPr>
        <w:autoSpaceDE w:val="0"/>
        <w:autoSpaceDN w:val="0"/>
        <w:adjustRightInd w:val="0"/>
        <w:ind w:left="720"/>
        <w:jc w:val="both"/>
        <w:rPr>
          <w:rFonts w:ascii="Arial" w:hAnsi="Arial" w:cs="Arial"/>
        </w:rPr>
      </w:pPr>
      <w:r w:rsidRPr="00FE1C61">
        <w:rPr>
          <w:rFonts w:ascii="Arial" w:hAnsi="Arial" w:cs="Arial"/>
          <w:b/>
          <w:bCs/>
          <w:i/>
          <w:iCs/>
        </w:rPr>
        <w:t>R</w:t>
      </w:r>
      <w:proofErr w:type="gramStart"/>
      <w:r w:rsidRPr="00FE1C61">
        <w:rPr>
          <w:rFonts w:ascii="Arial" w:hAnsi="Arial" w:cs="Arial"/>
          <w:b/>
          <w:bCs/>
          <w:i/>
          <w:iCs/>
          <w:lang w:val="sr-Cyrl-CS"/>
        </w:rPr>
        <w:t>=</w:t>
      </w:r>
      <w:r w:rsidRPr="00FE1C61">
        <w:rPr>
          <w:rFonts w:ascii="Arial" w:hAnsi="Arial" w:cs="Arial"/>
          <w:b/>
          <w:bCs/>
          <w:i/>
          <w:iCs/>
          <w:lang w:val="ru-RU"/>
        </w:rPr>
        <w:t>[</w:t>
      </w:r>
      <w:proofErr w:type="gramEnd"/>
      <w:r w:rsidRPr="00FE1C61">
        <w:rPr>
          <w:rFonts w:ascii="Arial" w:hAnsi="Arial" w:cs="Arial"/>
          <w:b/>
          <w:bCs/>
          <w:i/>
          <w:iCs/>
          <w:lang w:val="ru-RU"/>
        </w:rPr>
        <w:t xml:space="preserve"> 1- ------------------] </w:t>
      </w:r>
      <w:r w:rsidRPr="00FE1C61">
        <w:rPr>
          <w:rFonts w:ascii="Arial" w:hAnsi="Arial" w:cs="Arial"/>
          <w:b/>
          <w:bCs/>
          <w:i/>
          <w:iCs/>
        </w:rPr>
        <w:t>x</w:t>
      </w:r>
      <w:r w:rsidRPr="00FE1C61">
        <w:rPr>
          <w:rFonts w:ascii="Arial" w:hAnsi="Arial" w:cs="Arial"/>
          <w:b/>
          <w:bCs/>
          <w:i/>
          <w:iCs/>
          <w:lang w:val="ru-RU"/>
        </w:rPr>
        <w:t xml:space="preserve"> </w:t>
      </w:r>
      <w:r w:rsidRPr="00FE1C61">
        <w:rPr>
          <w:rFonts w:ascii="Arial" w:hAnsi="Arial" w:cs="Arial"/>
          <w:b/>
          <w:bCs/>
          <w:i/>
          <w:iCs/>
          <w:lang w:val="sr-Cyrl-CS"/>
        </w:rPr>
        <w:t>3</w:t>
      </w:r>
      <w:r>
        <w:rPr>
          <w:rFonts w:ascii="Arial" w:hAnsi="Arial" w:cs="Arial"/>
          <w:b/>
          <w:bCs/>
          <w:i/>
          <w:iCs/>
        </w:rPr>
        <w:t>0</w:t>
      </w:r>
    </w:p>
    <w:p w:rsidR="001E4D5F" w:rsidRPr="00FE1C61" w:rsidRDefault="001E4D5F" w:rsidP="001E4D5F">
      <w:pPr>
        <w:autoSpaceDE w:val="0"/>
        <w:autoSpaceDN w:val="0"/>
        <w:adjustRightInd w:val="0"/>
        <w:jc w:val="both"/>
        <w:rPr>
          <w:rFonts w:ascii="Arial" w:hAnsi="Arial" w:cs="Arial"/>
          <w:b/>
          <w:bCs/>
          <w:i/>
          <w:iCs/>
          <w:lang w:val="ru-RU"/>
        </w:rPr>
      </w:pPr>
      <w:r w:rsidRPr="00FE1C61">
        <w:rPr>
          <w:rFonts w:ascii="Arial" w:hAnsi="Arial" w:cs="Arial"/>
          <w:lang w:val="ru-RU"/>
        </w:rPr>
        <w:t xml:space="preserve">           </w:t>
      </w:r>
      <w:r>
        <w:rPr>
          <w:rFonts w:ascii="Arial" w:hAnsi="Arial" w:cs="Arial"/>
          <w:lang w:val="ru-RU"/>
        </w:rPr>
        <w:t xml:space="preserve">          </w:t>
      </w:r>
      <w:r w:rsidRPr="00FE1C61">
        <w:rPr>
          <w:rFonts w:ascii="Arial" w:hAnsi="Arial" w:cs="Arial"/>
          <w:b/>
          <w:bCs/>
          <w:i/>
          <w:iCs/>
        </w:rPr>
        <w:t>Rmax</w:t>
      </w:r>
      <w:r w:rsidRPr="00FE1C61">
        <w:rPr>
          <w:rFonts w:ascii="Arial" w:hAnsi="Arial" w:cs="Arial"/>
          <w:b/>
          <w:bCs/>
          <w:i/>
          <w:iCs/>
          <w:lang w:val="ru-RU"/>
        </w:rPr>
        <w:t xml:space="preserve">- </w:t>
      </w:r>
      <w:r w:rsidRPr="00FE1C61">
        <w:rPr>
          <w:rFonts w:ascii="Arial" w:hAnsi="Arial" w:cs="Arial"/>
          <w:b/>
          <w:bCs/>
          <w:i/>
          <w:iCs/>
        </w:rPr>
        <w:t>Rmin</w:t>
      </w:r>
    </w:p>
    <w:p w:rsidR="001E4D5F" w:rsidRPr="00FE1C61" w:rsidRDefault="001E4D5F" w:rsidP="001E4D5F">
      <w:pPr>
        <w:autoSpaceDE w:val="0"/>
        <w:autoSpaceDN w:val="0"/>
        <w:adjustRightInd w:val="0"/>
        <w:jc w:val="both"/>
        <w:rPr>
          <w:rFonts w:ascii="Arial" w:hAnsi="Arial" w:cs="Arial"/>
          <w:lang w:val="ru-RU"/>
        </w:rPr>
      </w:pPr>
    </w:p>
    <w:p w:rsidR="001E4D5F" w:rsidRPr="00FE1C61" w:rsidRDefault="001E4D5F" w:rsidP="001E4D5F">
      <w:pPr>
        <w:autoSpaceDE w:val="0"/>
        <w:autoSpaceDN w:val="0"/>
        <w:adjustRightInd w:val="0"/>
        <w:jc w:val="both"/>
        <w:rPr>
          <w:rFonts w:ascii="Arial" w:hAnsi="Arial" w:cs="Arial"/>
          <w:lang w:val="ru-RU"/>
        </w:rPr>
      </w:pPr>
      <w:r w:rsidRPr="00FE1C61">
        <w:rPr>
          <w:rFonts w:ascii="Arial" w:hAnsi="Arial" w:cs="Arial"/>
          <w:b/>
          <w:bCs/>
          <w:i/>
          <w:iCs/>
        </w:rPr>
        <w:t>R</w:t>
      </w:r>
      <w:r w:rsidRPr="00FE1C61">
        <w:rPr>
          <w:rFonts w:ascii="Arial" w:hAnsi="Arial" w:cs="Arial"/>
          <w:b/>
          <w:bCs/>
          <w:i/>
          <w:iCs/>
          <w:lang w:val="ru-RU"/>
        </w:rPr>
        <w:t xml:space="preserve"> </w:t>
      </w:r>
      <w:r w:rsidRPr="00FE1C61">
        <w:rPr>
          <w:rFonts w:ascii="Arial" w:hAnsi="Arial" w:cs="Arial"/>
          <w:lang w:val="ru-RU"/>
        </w:rPr>
        <w:t xml:space="preserve">= број остварених бодова на основу понуђеног рока </w:t>
      </w:r>
    </w:p>
    <w:p w:rsidR="001E4D5F" w:rsidRPr="00FE1C61" w:rsidRDefault="001E4D5F" w:rsidP="001E4D5F">
      <w:pPr>
        <w:autoSpaceDE w:val="0"/>
        <w:autoSpaceDN w:val="0"/>
        <w:adjustRightInd w:val="0"/>
        <w:jc w:val="both"/>
        <w:rPr>
          <w:rFonts w:ascii="Arial" w:hAnsi="Arial" w:cs="Arial"/>
          <w:lang w:val="ru-RU"/>
        </w:rPr>
      </w:pPr>
      <w:r w:rsidRPr="00FE1C61">
        <w:rPr>
          <w:rFonts w:ascii="Arial" w:hAnsi="Arial" w:cs="Arial"/>
          <w:b/>
          <w:bCs/>
          <w:i/>
          <w:iCs/>
        </w:rPr>
        <w:t>Rp</w:t>
      </w:r>
      <w:r w:rsidRPr="00FE1C61">
        <w:rPr>
          <w:rFonts w:ascii="Arial" w:hAnsi="Arial" w:cs="Arial"/>
          <w:b/>
          <w:bCs/>
          <w:i/>
          <w:iCs/>
          <w:lang w:val="ru-RU"/>
        </w:rPr>
        <w:t xml:space="preserve"> </w:t>
      </w:r>
      <w:r w:rsidRPr="00FE1C61">
        <w:rPr>
          <w:rFonts w:ascii="Arial" w:hAnsi="Arial" w:cs="Arial"/>
          <w:lang w:val="ru-RU"/>
        </w:rPr>
        <w:t xml:space="preserve">= рок из понуде која се оцењује </w:t>
      </w:r>
    </w:p>
    <w:p w:rsidR="001E4D5F" w:rsidRPr="00D34A16" w:rsidRDefault="001E4D5F" w:rsidP="001E4D5F">
      <w:pPr>
        <w:autoSpaceDE w:val="0"/>
        <w:autoSpaceDN w:val="0"/>
        <w:adjustRightInd w:val="0"/>
        <w:jc w:val="both"/>
        <w:rPr>
          <w:rFonts w:ascii="Arial" w:hAnsi="Arial" w:cs="Arial"/>
          <w:color w:val="595959" w:themeColor="text1" w:themeTint="A6"/>
          <w:lang w:val="sr-Cyrl-CS"/>
        </w:rPr>
      </w:pPr>
      <w:r w:rsidRPr="00FE1C61">
        <w:rPr>
          <w:rFonts w:ascii="Arial" w:hAnsi="Arial" w:cs="Arial"/>
          <w:b/>
          <w:bCs/>
          <w:i/>
          <w:iCs/>
        </w:rPr>
        <w:t>Rmin</w:t>
      </w:r>
      <w:r w:rsidRPr="00FE1C61">
        <w:rPr>
          <w:rFonts w:ascii="Arial" w:hAnsi="Arial" w:cs="Arial"/>
          <w:b/>
          <w:bCs/>
          <w:i/>
          <w:iCs/>
          <w:lang w:val="ru-RU"/>
        </w:rPr>
        <w:t xml:space="preserve"> </w:t>
      </w:r>
      <w:r w:rsidRPr="00FE1C61">
        <w:rPr>
          <w:rFonts w:ascii="Arial" w:hAnsi="Arial" w:cs="Arial"/>
          <w:lang w:val="ru-RU"/>
        </w:rPr>
        <w:t xml:space="preserve">= минимални </w:t>
      </w:r>
      <w:r w:rsidRPr="00FE1C61">
        <w:rPr>
          <w:rFonts w:ascii="Arial" w:hAnsi="Arial" w:cs="Arial"/>
          <w:lang w:val="sr-Cyrl-CS"/>
        </w:rPr>
        <w:t xml:space="preserve">понуђени </w:t>
      </w:r>
      <w:r w:rsidRPr="00FE1C61">
        <w:rPr>
          <w:rFonts w:ascii="Arial" w:hAnsi="Arial" w:cs="Arial"/>
          <w:lang w:val="ru-RU"/>
        </w:rPr>
        <w:t xml:space="preserve">рок </w:t>
      </w:r>
    </w:p>
    <w:p w:rsidR="001E4D5F" w:rsidRPr="00FE1C61" w:rsidRDefault="001E4D5F" w:rsidP="001E4D5F">
      <w:pPr>
        <w:autoSpaceDE w:val="0"/>
        <w:autoSpaceDN w:val="0"/>
        <w:adjustRightInd w:val="0"/>
        <w:jc w:val="both"/>
        <w:rPr>
          <w:rFonts w:ascii="Arial" w:hAnsi="Arial" w:cs="Arial"/>
          <w:lang w:val="sr-Cyrl-CS"/>
        </w:rPr>
      </w:pPr>
      <w:r w:rsidRPr="00FE1C61">
        <w:rPr>
          <w:rFonts w:ascii="Arial" w:hAnsi="Arial" w:cs="Arial"/>
          <w:b/>
          <w:bCs/>
          <w:i/>
          <w:iCs/>
        </w:rPr>
        <w:t>Rmax</w:t>
      </w:r>
      <w:r w:rsidRPr="00FE1C61">
        <w:rPr>
          <w:rFonts w:ascii="Arial" w:hAnsi="Arial" w:cs="Arial"/>
          <w:b/>
          <w:bCs/>
          <w:i/>
          <w:iCs/>
          <w:lang w:val="sr-Cyrl-CS"/>
        </w:rPr>
        <w:t xml:space="preserve"> </w:t>
      </w:r>
      <w:r w:rsidRPr="00FE1C61">
        <w:rPr>
          <w:rFonts w:ascii="Arial" w:hAnsi="Arial" w:cs="Arial"/>
          <w:lang w:val="sr-Cyrl-CS"/>
        </w:rPr>
        <w:t xml:space="preserve">= максимални рок одређен конкурсном документацијом – </w:t>
      </w:r>
      <w:r>
        <w:rPr>
          <w:rFonts w:ascii="Arial" w:hAnsi="Arial" w:cs="Arial"/>
        </w:rPr>
        <w:t>20</w:t>
      </w:r>
      <w:r w:rsidRPr="00FE1C61">
        <w:rPr>
          <w:rFonts w:ascii="Arial" w:hAnsi="Arial" w:cs="Arial"/>
          <w:lang w:val="sr-Cyrl-CS"/>
        </w:rPr>
        <w:t xml:space="preserve"> дана                                                                                                         </w:t>
      </w:r>
    </w:p>
    <w:p w:rsidR="001E4D5F" w:rsidRDefault="001E4D5F" w:rsidP="001E4D5F">
      <w:pPr>
        <w:jc w:val="both"/>
        <w:rPr>
          <w:rFonts w:ascii="Arial" w:hAnsi="Arial" w:cs="Arial"/>
          <w:lang w:val="sr-Cyrl-CS"/>
        </w:rPr>
      </w:pPr>
    </w:p>
    <w:p w:rsidR="001E4D5F" w:rsidRPr="00FE1C61" w:rsidRDefault="001E4D5F" w:rsidP="001E4D5F">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1E4D5F" w:rsidRPr="00FE1C61" w:rsidRDefault="001E4D5F" w:rsidP="001E4D5F">
      <w:pPr>
        <w:jc w:val="both"/>
        <w:rPr>
          <w:rFonts w:ascii="Arial" w:hAnsi="Arial" w:cs="Arial"/>
          <w:b/>
          <w:bCs/>
        </w:rPr>
      </w:pPr>
    </w:p>
    <w:p w:rsidR="001E4D5F" w:rsidRPr="00A3651E" w:rsidRDefault="001E4D5F" w:rsidP="001E4D5F">
      <w:pPr>
        <w:jc w:val="both"/>
        <w:rPr>
          <w:rFonts w:ascii="Arial" w:hAnsi="Arial" w:cs="Arial"/>
          <w:bCs/>
          <w:i/>
          <w:iCs/>
        </w:rPr>
      </w:pPr>
      <w:proofErr w:type="gramStart"/>
      <w:r w:rsidRPr="00A3651E">
        <w:rPr>
          <w:rFonts w:ascii="Arial" w:hAnsi="Arial" w:cs="Arial"/>
          <w:iCs/>
          <w:color w:val="auto"/>
        </w:rPr>
        <w:t>Уколико две или више понуда имају ист</w:t>
      </w:r>
      <w:r w:rsidRPr="00A3651E">
        <w:rPr>
          <w:rFonts w:ascii="Arial" w:hAnsi="Arial" w:cs="Arial"/>
          <w:iCs/>
          <w:color w:val="auto"/>
          <w:lang w:val="sr-Cyrl-CS"/>
        </w:rPr>
        <w:t>и број пондера</w:t>
      </w:r>
      <w:r w:rsidRPr="00A3651E">
        <w:rPr>
          <w:rFonts w:ascii="Arial" w:hAnsi="Arial" w:cs="Arial"/>
          <w:iCs/>
          <w:color w:val="auto"/>
        </w:rPr>
        <w:t xml:space="preserve">, као најповољнија биће изабрана понуда оног понуђача који је понудио </w:t>
      </w:r>
      <w:r w:rsidRPr="00A3651E">
        <w:rPr>
          <w:rFonts w:ascii="Arial" w:hAnsi="Arial" w:cs="Arial"/>
          <w:iCs/>
          <w:lang w:val="ru-RU"/>
        </w:rPr>
        <w:t xml:space="preserve">краћи рок пружања Услуга. </w:t>
      </w:r>
      <w:r w:rsidRPr="00A3651E">
        <w:rPr>
          <w:rFonts w:ascii="Arial" w:hAnsi="Arial" w:cs="Arial"/>
          <w:iCs/>
          <w:color w:val="auto"/>
        </w:rPr>
        <w:t>У случају истог понуђеног рока</w:t>
      </w:r>
      <w:r w:rsidRPr="00A3651E">
        <w:rPr>
          <w:rFonts w:ascii="Arial" w:hAnsi="Arial" w:cs="Arial"/>
          <w:iCs/>
          <w:color w:val="auto"/>
          <w:lang w:val="sr-Cyrl-CS"/>
        </w:rPr>
        <w:t xml:space="preserve"> пружања Услуга</w:t>
      </w:r>
      <w:r w:rsidRPr="00A3651E">
        <w:rPr>
          <w:rFonts w:ascii="Arial" w:hAnsi="Arial" w:cs="Arial"/>
          <w:iCs/>
          <w:color w:val="auto"/>
        </w:rPr>
        <w:t xml:space="preserve">, као најповољнија биће изабрана понуда оног понуђача који је понудио </w:t>
      </w:r>
      <w:r w:rsidRPr="00A3651E">
        <w:rPr>
          <w:rFonts w:ascii="Arial" w:hAnsi="Arial" w:cs="Arial"/>
          <w:iCs/>
        </w:rPr>
        <w:t>дужи рок важења понуде.</w:t>
      </w:r>
      <w:proofErr w:type="gramEnd"/>
    </w:p>
    <w:p w:rsidR="001E4D5F" w:rsidRPr="00A3651E" w:rsidRDefault="001E4D5F" w:rsidP="001E4D5F">
      <w:pPr>
        <w:jc w:val="both"/>
        <w:rPr>
          <w:rFonts w:ascii="Arial" w:hAnsi="Arial" w:cs="Arial"/>
          <w:b/>
          <w:bCs/>
          <w:iCs/>
          <w:color w:val="auto"/>
        </w:rPr>
      </w:pPr>
      <w:proofErr w:type="gramStart"/>
      <w:r w:rsidRPr="00A3651E">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A3651E">
        <w:rPr>
          <w:rFonts w:ascii="Arial" w:eastAsia="Times New Roman" w:hAnsi="Arial" w:cs="Arial"/>
          <w:color w:val="auto"/>
          <w:kern w:val="0"/>
          <w:lang w:eastAsia="en-US"/>
        </w:rPr>
        <w:t xml:space="preserve"> </w:t>
      </w:r>
      <w:proofErr w:type="gramStart"/>
      <w:r w:rsidRPr="00A3651E">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A3651E">
        <w:rPr>
          <w:rFonts w:ascii="Arial" w:eastAsia="Times New Roman" w:hAnsi="Arial" w:cs="Arial"/>
          <w:color w:val="auto"/>
        </w:rPr>
        <w:t xml:space="preserve"> </w:t>
      </w:r>
      <w:proofErr w:type="gramStart"/>
      <w:r w:rsidRPr="00A3651E">
        <w:rPr>
          <w:rFonts w:ascii="Arial" w:eastAsia="Times New Roman" w:hAnsi="Arial" w:cs="Arial"/>
          <w:color w:val="auto"/>
          <w:kern w:val="0"/>
          <w:lang w:eastAsia="en-US"/>
        </w:rPr>
        <w:t>Жребом ће бити обухваћене само оне понуде које имају јед</w:t>
      </w:r>
      <w:r>
        <w:rPr>
          <w:rFonts w:ascii="Arial" w:eastAsia="Times New Roman" w:hAnsi="Arial" w:cs="Arial"/>
          <w:color w:val="auto"/>
          <w:kern w:val="0"/>
          <w:lang w:eastAsia="en-US"/>
        </w:rPr>
        <w:t>нак</w:t>
      </w:r>
      <w:r>
        <w:rPr>
          <w:rFonts w:ascii="Arial" w:eastAsia="Times New Roman" w:hAnsi="Arial" w:cs="Arial"/>
          <w:color w:val="auto"/>
          <w:kern w:val="0"/>
          <w:lang w:val="sr-Cyrl-CS" w:eastAsia="en-US"/>
        </w:rPr>
        <w:t>и број пондера</w:t>
      </w:r>
      <w:r w:rsidRPr="00A3651E">
        <w:rPr>
          <w:rFonts w:ascii="Arial" w:eastAsia="Times New Roman" w:hAnsi="Arial" w:cs="Arial"/>
          <w:color w:val="auto"/>
          <w:kern w:val="0"/>
          <w:lang w:eastAsia="en-US"/>
        </w:rPr>
        <w:t xml:space="preserve">, исти рок пружања </w:t>
      </w:r>
      <w:r w:rsidRPr="00A3651E">
        <w:rPr>
          <w:rFonts w:ascii="Arial" w:eastAsia="Times New Roman" w:hAnsi="Arial" w:cs="Arial"/>
          <w:color w:val="auto"/>
          <w:kern w:val="0"/>
          <w:lang w:eastAsia="en-US"/>
        </w:rPr>
        <w:lastRenderedPageBreak/>
        <w:t>Услуга и исти рок важења понуде.</w:t>
      </w:r>
      <w:proofErr w:type="gramEnd"/>
      <w:r w:rsidRPr="00A3651E">
        <w:rPr>
          <w:rFonts w:ascii="Arial" w:eastAsia="Times New Roman" w:hAnsi="Arial" w:cs="Arial"/>
          <w:color w:val="auto"/>
          <w:kern w:val="0"/>
          <w:lang w:eastAsia="en-US"/>
        </w:rPr>
        <w:t xml:space="preserve"> </w:t>
      </w:r>
      <w:proofErr w:type="gramStart"/>
      <w:r w:rsidRPr="00A3651E">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A3651E">
        <w:rPr>
          <w:rFonts w:ascii="Arial" w:eastAsia="Times New Roman" w:hAnsi="Arial" w:cs="Arial"/>
          <w:color w:val="auto"/>
          <w:kern w:val="0"/>
          <w:lang w:eastAsia="en-US"/>
        </w:rPr>
        <w:t xml:space="preserve"> </w:t>
      </w:r>
      <w:proofErr w:type="gramStart"/>
      <w:r w:rsidRPr="00A3651E">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A3651E">
        <w:rPr>
          <w:rFonts w:ascii="Arial" w:eastAsia="Times New Roman" w:hAnsi="Arial" w:cs="Arial"/>
          <w:color w:val="auto"/>
          <w:kern w:val="0"/>
          <w:lang w:eastAsia="en-US"/>
        </w:rPr>
        <w:t xml:space="preserve"> </w:t>
      </w:r>
      <w:proofErr w:type="gramStart"/>
      <w:r w:rsidRPr="00A3651E">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1E4D5F" w:rsidRPr="004109F6" w:rsidRDefault="001E4D5F" w:rsidP="001E4D5F">
      <w:pPr>
        <w:jc w:val="both"/>
        <w:rPr>
          <w:sz w:val="28"/>
          <w:szCs w:val="28"/>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Default="005E0C04" w:rsidP="004943EA">
      <w:pPr>
        <w:jc w:val="both"/>
        <w:rPr>
          <w:rFonts w:ascii="Arial" w:hAnsi="Arial" w:cs="Arial"/>
          <w:lang w:val="sr-Cyrl-CS"/>
        </w:rPr>
      </w:pPr>
    </w:p>
    <w:p w:rsidR="005E0C04" w:rsidRPr="005E0C04" w:rsidRDefault="005E0C04"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06582C" w:rsidRDefault="0006582C" w:rsidP="00992ACA">
      <w:pPr>
        <w:ind w:left="720"/>
        <w:jc w:val="right"/>
        <w:rPr>
          <w:rFonts w:ascii="Arial" w:hAnsi="Arial" w:cs="Arial"/>
          <w:b/>
          <w:bCs/>
          <w:iCs/>
          <w:sz w:val="28"/>
          <w:szCs w:val="28"/>
        </w:rPr>
      </w:pPr>
    </w:p>
    <w:p w:rsidR="0006582C" w:rsidRPr="0006582C" w:rsidRDefault="00992ACA" w:rsidP="0006582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477B37">
        <w:rPr>
          <w:rFonts w:ascii="Arial" w:hAnsi="Arial" w:cs="Arial"/>
          <w:b/>
          <w:lang w:val="ru-RU"/>
        </w:rPr>
        <w:t>Услуга</w:t>
      </w:r>
      <w:r w:rsidR="0006582C">
        <w:rPr>
          <w:rFonts w:ascii="Arial" w:hAnsi="Arial" w:cs="Arial"/>
          <w:b/>
          <w:lang w:val="ru-RU"/>
        </w:rPr>
        <w:t xml:space="preserve"> </w:t>
      </w:r>
      <w:r w:rsidR="009A109B">
        <w:rPr>
          <w:rFonts w:ascii="Arial" w:hAnsi="Arial" w:cs="Arial"/>
          <w:b/>
          <w:lang w:val="ru-RU"/>
        </w:rPr>
        <w:t xml:space="preserve">израде пројектно-техничке документације за </w:t>
      </w:r>
      <w:r w:rsidR="00AD6F30">
        <w:rPr>
          <w:rFonts w:ascii="Arial" w:hAnsi="Arial" w:cs="Arial"/>
          <w:b/>
          <w:lang w:val="ru-RU"/>
        </w:rPr>
        <w:t xml:space="preserve">изградњу </w:t>
      </w:r>
      <w:r w:rsidR="00A37FDE">
        <w:rPr>
          <w:rFonts w:ascii="Arial" w:hAnsi="Arial" w:cs="Arial"/>
          <w:b/>
          <w:lang w:val="ru-RU"/>
        </w:rPr>
        <w:t>пумпне станице за подизање</w:t>
      </w:r>
      <w:r w:rsidR="005E0C04">
        <w:rPr>
          <w:rFonts w:ascii="Arial" w:hAnsi="Arial" w:cs="Arial"/>
          <w:b/>
          <w:lang w:val="ru-RU"/>
        </w:rPr>
        <w:t xml:space="preserve"> </w:t>
      </w:r>
      <w:r w:rsidR="00AD6F30">
        <w:rPr>
          <w:rFonts w:ascii="Arial" w:hAnsi="Arial" w:cs="Arial"/>
          <w:b/>
          <w:lang w:val="ru-RU"/>
        </w:rPr>
        <w:t>притиска за водоводну мрежу у насељу Стара Лозница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0C138B">
        <w:rPr>
          <w:rFonts w:ascii="Arial" w:hAnsi="Arial" w:cs="Arial"/>
          <w:b/>
          <w:lang w:val="sr-Cyrl-CS"/>
        </w:rPr>
        <w:t>9/18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B537F5">
        <w:rPr>
          <w:rFonts w:ascii="Arial" w:hAnsi="Arial" w:cs="Arial"/>
          <w:b/>
          <w:lang w:val="ru-RU"/>
        </w:rPr>
        <w:t>1.2.21/18</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06582C" w:rsidRPr="00445503" w:rsidRDefault="0006582C" w:rsidP="00992ACA">
      <w:pPr>
        <w:jc w:val="both"/>
        <w:rPr>
          <w:rFonts w:eastAsia="TimesNewRomanPSMT"/>
          <w:bCs/>
          <w:lang w:val="ru-RU"/>
        </w:rPr>
      </w:pP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675CA1" w:rsidRDefault="00675CA1" w:rsidP="00992ACA">
      <w:pPr>
        <w:jc w:val="both"/>
        <w:rPr>
          <w:rFonts w:ascii="Arial" w:eastAsia="TimesNewRomanPSMT" w:hAnsi="Arial" w:cs="Arial"/>
          <w:b/>
          <w:bCs/>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t xml:space="preserve">5) </w:t>
      </w:r>
      <w:r w:rsidRPr="00445503">
        <w:rPr>
          <w:rFonts w:ascii="Arial" w:eastAsia="TimesNewRomanPSMT" w:hAnsi="Arial" w:cs="Arial"/>
          <w:b/>
          <w:bCs/>
          <w:lang w:val="ru-RU"/>
        </w:rPr>
        <w:t>ОПИС ПРЕДМЕТА НАБАВКЕ</w:t>
      </w:r>
      <w:r w:rsidRPr="00445503">
        <w:rPr>
          <w:lang w:val="ru-RU"/>
        </w:rPr>
        <w:t xml:space="preserve"> </w:t>
      </w:r>
      <w:r w:rsidR="00477B37">
        <w:rPr>
          <w:rFonts w:ascii="Arial" w:hAnsi="Arial" w:cs="Arial"/>
          <w:b/>
          <w:lang w:val="ru-RU"/>
        </w:rPr>
        <w:t>Услуга</w:t>
      </w:r>
      <w:r w:rsidR="0006582C">
        <w:rPr>
          <w:rFonts w:ascii="Arial" w:hAnsi="Arial" w:cs="Arial"/>
          <w:b/>
          <w:lang w:val="ru-RU"/>
        </w:rPr>
        <w:t xml:space="preserve"> </w:t>
      </w:r>
      <w:r w:rsidR="009A109B">
        <w:rPr>
          <w:rFonts w:ascii="Arial" w:hAnsi="Arial" w:cs="Arial"/>
          <w:b/>
          <w:lang w:val="ru-RU"/>
        </w:rPr>
        <w:t xml:space="preserve">израде пројектно-техничке документације за </w:t>
      </w:r>
      <w:r w:rsidR="00AD6F30">
        <w:rPr>
          <w:rFonts w:ascii="Arial" w:hAnsi="Arial" w:cs="Arial"/>
          <w:b/>
          <w:lang w:val="ru-RU"/>
        </w:rPr>
        <w:t xml:space="preserve">изградњу </w:t>
      </w:r>
      <w:r w:rsidR="00A37FDE">
        <w:rPr>
          <w:rFonts w:ascii="Arial" w:hAnsi="Arial" w:cs="Arial"/>
          <w:b/>
          <w:lang w:val="ru-RU"/>
        </w:rPr>
        <w:t>пумпне станице за подизање</w:t>
      </w:r>
      <w:r w:rsidR="005E0C04">
        <w:rPr>
          <w:rFonts w:ascii="Arial" w:hAnsi="Arial" w:cs="Arial"/>
          <w:b/>
          <w:lang w:val="ru-RU"/>
        </w:rPr>
        <w:t xml:space="preserve"> </w:t>
      </w:r>
      <w:r w:rsidR="00AD6F30">
        <w:rPr>
          <w:rFonts w:ascii="Arial" w:hAnsi="Arial" w:cs="Arial"/>
          <w:b/>
          <w:lang w:val="ru-RU"/>
        </w:rPr>
        <w:t>притиска за водоводну мрежу у насељу Стара Лозница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0C138B">
        <w:rPr>
          <w:rFonts w:ascii="Arial" w:hAnsi="Arial" w:cs="Arial"/>
          <w:b/>
          <w:lang w:val="sr-Cyrl-CS"/>
        </w:rPr>
        <w:t>9/18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B537F5">
        <w:rPr>
          <w:rFonts w:ascii="Arial" w:hAnsi="Arial" w:cs="Arial"/>
          <w:b/>
          <w:lang w:val="ru-RU"/>
        </w:rPr>
        <w:t>1.2.21/18</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Default="00992ACA" w:rsidP="00992ACA">
      <w:pPr>
        <w:ind w:left="720" w:firstLine="720"/>
        <w:jc w:val="both"/>
      </w:pPr>
    </w:p>
    <w:p w:rsidR="0006582C" w:rsidRPr="0006582C" w:rsidRDefault="0006582C" w:rsidP="00992ACA">
      <w:pPr>
        <w:ind w:left="720" w:firstLine="720"/>
        <w:jc w:val="both"/>
      </w:pPr>
    </w:p>
    <w:tbl>
      <w:tblPr>
        <w:tblW w:w="0" w:type="auto"/>
        <w:tblInd w:w="303" w:type="dxa"/>
        <w:tblLayout w:type="fixed"/>
        <w:tblLook w:val="0000"/>
      </w:tblPr>
      <w:tblGrid>
        <w:gridCol w:w="5250"/>
        <w:gridCol w:w="3375"/>
      </w:tblGrid>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r>
              <w:rPr>
                <w:rFonts w:ascii="Arial" w:eastAsia="TimesNewRomanPSMT" w:hAnsi="Arial" w:cs="Arial"/>
                <w:bCs/>
                <w:lang w:val="ru-RU"/>
              </w:rPr>
              <w:t xml:space="preserve">45 дана од дана пријема рачуна за пружене </w:t>
            </w:r>
            <w:r w:rsidR="00477B37">
              <w:rPr>
                <w:rFonts w:ascii="Arial" w:eastAsia="TimesNewRomanPSMT" w:hAnsi="Arial" w:cs="Arial"/>
                <w:bCs/>
                <w:lang w:val="ru-RU"/>
              </w:rPr>
              <w:t>Услуга</w:t>
            </w: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Pr="002A672F" w:rsidRDefault="0006582C" w:rsidP="0006582C">
            <w:pPr>
              <w:rPr>
                <w:rFonts w:ascii="Arial" w:eastAsia="TimesNewRomanPSMT" w:hAnsi="Arial" w:cs="Arial"/>
                <w:bCs/>
                <w:lang w:val="sr-Cyrl-CS"/>
              </w:rPr>
            </w:pPr>
            <w:r>
              <w:rPr>
                <w:rFonts w:ascii="Arial" w:eastAsia="TimesNewRomanPSMT" w:hAnsi="Arial" w:cs="Arial"/>
                <w:bCs/>
                <w:lang w:val="ru-RU"/>
              </w:rPr>
              <w:t xml:space="preserve">Рок </w:t>
            </w:r>
            <w:r w:rsidR="009A3DB7">
              <w:rPr>
                <w:rFonts w:ascii="Arial" w:eastAsia="TimesNewRomanPSMT" w:hAnsi="Arial" w:cs="Arial"/>
                <w:bCs/>
                <w:lang w:val="ru-RU"/>
              </w:rPr>
              <w:t>извршења</w:t>
            </w:r>
            <w:r>
              <w:rPr>
                <w:rFonts w:ascii="Arial" w:eastAsia="TimesNewRomanPSMT" w:hAnsi="Arial" w:cs="Arial"/>
                <w:bCs/>
                <w:lang w:val="ru-RU"/>
              </w:rPr>
              <w:t xml:space="preserve"> </w:t>
            </w:r>
            <w:r w:rsidR="009A3DB7">
              <w:rPr>
                <w:rFonts w:ascii="Arial" w:eastAsia="TimesNewRomanPSMT" w:hAnsi="Arial" w:cs="Arial"/>
                <w:bCs/>
                <w:lang w:val="ru-RU"/>
              </w:rPr>
              <w:t>услуге</w:t>
            </w:r>
            <w:r>
              <w:rPr>
                <w:rFonts w:ascii="Arial" w:eastAsia="TimesNewRomanPSMT" w:hAnsi="Arial" w:cs="Arial"/>
                <w:bCs/>
              </w:rPr>
              <w:t xml:space="preserve"> (</w:t>
            </w:r>
            <w:r w:rsidR="009A109B">
              <w:rPr>
                <w:rFonts w:ascii="Arial" w:eastAsia="TimesNewRomanPSMT" w:hAnsi="Arial" w:cs="Arial"/>
                <w:bCs/>
                <w:lang w:val="sr-Cyrl-CS"/>
              </w:rPr>
              <w:t xml:space="preserve">максимално </w:t>
            </w:r>
            <w:r w:rsidR="000E570A">
              <w:rPr>
                <w:rFonts w:ascii="Arial" w:eastAsia="TimesNewRomanPSMT" w:hAnsi="Arial" w:cs="Arial"/>
                <w:bCs/>
                <w:lang w:val="sr-Cyrl-CS"/>
              </w:rPr>
              <w:t>2</w:t>
            </w:r>
            <w:r w:rsidR="009A3DB7">
              <w:rPr>
                <w:rFonts w:ascii="Arial" w:eastAsia="TimesNewRomanPSMT" w:hAnsi="Arial" w:cs="Arial"/>
                <w:bCs/>
                <w:lang w:val="sr-Cyrl-CS"/>
              </w:rPr>
              <w:t>0</w:t>
            </w:r>
            <w:r>
              <w:rPr>
                <w:rFonts w:ascii="Arial" w:eastAsia="TimesNewRomanPSMT" w:hAnsi="Arial" w:cs="Arial"/>
                <w:bCs/>
                <w:lang w:val="sr-Cyrl-CS"/>
              </w:rPr>
              <w:t xml:space="preserve">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06582C" w:rsidRPr="003F0F32" w:rsidRDefault="0006582C"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06582C" w:rsidRPr="0006582C" w:rsidRDefault="0006582C"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0C138B">
        <w:rPr>
          <w:rFonts w:ascii="Arial" w:eastAsia="TimesNewRomanPSMT" w:hAnsi="Arial" w:cs="Arial"/>
          <w:bCs/>
          <w:lang w:val="ru-RU"/>
        </w:rPr>
        <w:t>9/18</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B537F5">
        <w:rPr>
          <w:rFonts w:ascii="Arial" w:hAnsi="Arial" w:cs="Arial"/>
          <w:lang w:val="ru-RU"/>
        </w:rPr>
        <w:t>1.2.21/18</w:t>
      </w:r>
      <w:r>
        <w:rPr>
          <w:rFonts w:ascii="Arial" w:eastAsia="TimesNewRomanPSMT" w:hAnsi="Arial" w:cs="Arial"/>
          <w:bCs/>
          <w:lang w:val="ru-RU"/>
        </w:rPr>
        <w:t xml:space="preserve"> - </w:t>
      </w:r>
      <w:r w:rsidR="00477B37">
        <w:rPr>
          <w:rFonts w:ascii="Arial" w:hAnsi="Arial" w:cs="Arial"/>
          <w:b/>
          <w:lang w:val="ru-RU"/>
        </w:rPr>
        <w:t>Услуга</w:t>
      </w:r>
      <w:r w:rsidR="0006582C">
        <w:rPr>
          <w:rFonts w:ascii="Arial" w:hAnsi="Arial" w:cs="Arial"/>
          <w:b/>
          <w:lang w:val="ru-RU"/>
        </w:rPr>
        <w:t xml:space="preserve"> </w:t>
      </w:r>
      <w:r w:rsidR="009A109B">
        <w:rPr>
          <w:rFonts w:ascii="Arial" w:hAnsi="Arial" w:cs="Arial"/>
          <w:b/>
          <w:lang w:val="ru-RU"/>
        </w:rPr>
        <w:t xml:space="preserve">израде пројектно-техничке документације за </w:t>
      </w:r>
      <w:r w:rsidR="00AD6F30">
        <w:rPr>
          <w:rFonts w:ascii="Arial" w:hAnsi="Arial" w:cs="Arial"/>
          <w:b/>
          <w:lang w:val="ru-RU"/>
        </w:rPr>
        <w:t xml:space="preserve">изградњу </w:t>
      </w:r>
      <w:r w:rsidR="00A37FDE">
        <w:rPr>
          <w:rFonts w:ascii="Arial" w:hAnsi="Arial" w:cs="Arial"/>
          <w:b/>
          <w:lang w:val="ru-RU"/>
        </w:rPr>
        <w:t xml:space="preserve">пумпне станице за </w:t>
      </w:r>
      <w:r w:rsidR="005E0C04">
        <w:rPr>
          <w:rFonts w:ascii="Arial" w:hAnsi="Arial" w:cs="Arial"/>
          <w:b/>
          <w:lang w:val="ru-RU"/>
        </w:rPr>
        <w:t>подизање притиска</w:t>
      </w:r>
      <w:r w:rsidR="00AD6F30">
        <w:rPr>
          <w:rFonts w:ascii="Arial" w:hAnsi="Arial" w:cs="Arial"/>
          <w:b/>
          <w:lang w:val="ru-RU"/>
        </w:rPr>
        <w:t xml:space="preserve"> за водоводну мрежу у насељу Стара Лозница</w:t>
      </w:r>
      <w:r>
        <w:rPr>
          <w:rFonts w:ascii="Arial" w:hAnsi="Arial" w:cs="Arial"/>
          <w:b/>
          <w:lang w:val="sr-Cyrl-CS"/>
        </w:rPr>
        <w:t>.</w:t>
      </w: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06582C" w:rsidRDefault="0006582C" w:rsidP="0006582C">
      <w:pPr>
        <w:pStyle w:val="BodyText2"/>
        <w:spacing w:line="100" w:lineRule="atLeast"/>
        <w:jc w:val="both"/>
        <w:rPr>
          <w:rFonts w:ascii="Arial" w:hAnsi="Arial" w:cs="Arial"/>
          <w:b/>
          <w:bCs/>
          <w:i/>
          <w:color w:val="auto"/>
          <w:lang w:val="ru-RU"/>
        </w:rPr>
      </w:pPr>
    </w:p>
    <w:tbl>
      <w:tblPr>
        <w:tblW w:w="975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567"/>
        <w:gridCol w:w="4173"/>
        <w:gridCol w:w="2520"/>
        <w:gridCol w:w="2497"/>
      </w:tblGrid>
      <w:tr w:rsidR="00675CA1" w:rsidRPr="009A109B" w:rsidTr="003B17E6">
        <w:trPr>
          <w:trHeight w:val="629"/>
          <w:jc w:val="center"/>
        </w:trPr>
        <w:tc>
          <w:tcPr>
            <w:tcW w:w="567" w:type="dxa"/>
            <w:tcBorders>
              <w:top w:val="single" w:sz="4" w:space="0" w:color="auto"/>
              <w:bottom w:val="single" w:sz="4" w:space="0" w:color="auto"/>
              <w:right w:val="single" w:sz="4" w:space="0" w:color="auto"/>
            </w:tcBorders>
            <w:shd w:val="clear" w:color="auto" w:fill="DAEEF3"/>
          </w:tcPr>
          <w:p w:rsidR="00675CA1" w:rsidRPr="00675CA1" w:rsidRDefault="00675CA1" w:rsidP="00FB5CD4">
            <w:pPr>
              <w:widowControl w:val="0"/>
              <w:autoSpaceDE w:val="0"/>
              <w:autoSpaceDN w:val="0"/>
              <w:adjustRightInd w:val="0"/>
              <w:spacing w:line="240" w:lineRule="auto"/>
              <w:jc w:val="center"/>
              <w:rPr>
                <w:rFonts w:ascii="Arial" w:hAnsi="Arial" w:cs="Arial"/>
                <w:b/>
              </w:rPr>
            </w:pPr>
            <w:r w:rsidRPr="00675CA1">
              <w:rPr>
                <w:rFonts w:ascii="Arial" w:hAnsi="Arial" w:cs="Arial"/>
                <w:b/>
              </w:rPr>
              <w:t>РБ</w:t>
            </w:r>
          </w:p>
        </w:tc>
        <w:tc>
          <w:tcPr>
            <w:tcW w:w="4173" w:type="dxa"/>
            <w:tcBorders>
              <w:top w:val="single" w:sz="4" w:space="0" w:color="auto"/>
              <w:left w:val="single" w:sz="4" w:space="0" w:color="auto"/>
              <w:bottom w:val="single" w:sz="4" w:space="0" w:color="auto"/>
              <w:right w:val="single" w:sz="4" w:space="0" w:color="auto"/>
            </w:tcBorders>
            <w:shd w:val="clear" w:color="auto" w:fill="DAEEF3"/>
          </w:tcPr>
          <w:p w:rsidR="00675CA1" w:rsidRPr="00675CA1" w:rsidRDefault="00675CA1" w:rsidP="00FB5CD4">
            <w:pPr>
              <w:widowControl w:val="0"/>
              <w:autoSpaceDE w:val="0"/>
              <w:autoSpaceDN w:val="0"/>
              <w:adjustRightInd w:val="0"/>
              <w:spacing w:line="240" w:lineRule="auto"/>
              <w:jc w:val="center"/>
              <w:rPr>
                <w:rFonts w:ascii="Arial" w:hAnsi="Arial" w:cs="Arial"/>
                <w:b/>
              </w:rPr>
            </w:pPr>
            <w:r w:rsidRPr="00675CA1">
              <w:rPr>
                <w:rFonts w:ascii="Arial" w:eastAsia="TimesNewRomanPSMT" w:hAnsi="Arial" w:cs="Arial"/>
                <w:b/>
                <w:bCs/>
                <w:color w:val="auto"/>
                <w:lang w:val="sr-Cyrl-CS"/>
              </w:rPr>
              <w:t>ОПИС ПРЕДМЕТА НАБАВКЕ</w:t>
            </w:r>
          </w:p>
        </w:tc>
        <w:tc>
          <w:tcPr>
            <w:tcW w:w="2520" w:type="dxa"/>
            <w:tcBorders>
              <w:top w:val="single" w:sz="4" w:space="0" w:color="auto"/>
              <w:left w:val="single" w:sz="4" w:space="0" w:color="auto"/>
              <w:bottom w:val="single" w:sz="4" w:space="0" w:color="auto"/>
            </w:tcBorders>
            <w:shd w:val="clear" w:color="auto" w:fill="DAEEF3"/>
          </w:tcPr>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lang w:val="ru-RU"/>
              </w:rPr>
              <w:t xml:space="preserve">ЈЕДИНИЧНА ЦЕНА </w:t>
            </w:r>
          </w:p>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rPr>
              <w:t>БЕЗ ПДВ-А</w:t>
            </w:r>
            <w:r w:rsidR="0027761D">
              <w:rPr>
                <w:rFonts w:ascii="Arial" w:eastAsia="TimesNewRomanPSMT" w:hAnsi="Arial" w:cs="Arial"/>
                <w:b/>
                <w:bCs/>
                <w:color w:val="auto"/>
                <w:lang w:val="sr-Cyrl-CS"/>
              </w:rPr>
              <w:t xml:space="preserve"> (1)</w:t>
            </w:r>
            <w:r w:rsidRPr="00675CA1">
              <w:rPr>
                <w:rFonts w:ascii="Arial" w:eastAsia="TimesNewRomanPSMT" w:hAnsi="Arial" w:cs="Arial"/>
                <w:b/>
                <w:bCs/>
                <w:color w:val="auto"/>
              </w:rPr>
              <w:t xml:space="preserve"> </w:t>
            </w:r>
          </w:p>
        </w:tc>
        <w:tc>
          <w:tcPr>
            <w:tcW w:w="2497" w:type="dxa"/>
            <w:tcBorders>
              <w:top w:val="single" w:sz="4" w:space="0" w:color="auto"/>
              <w:left w:val="single" w:sz="4" w:space="0" w:color="auto"/>
              <w:bottom w:val="single" w:sz="4" w:space="0" w:color="auto"/>
              <w:right w:val="single" w:sz="4" w:space="0" w:color="auto"/>
            </w:tcBorders>
            <w:shd w:val="clear" w:color="auto" w:fill="DAEEF3"/>
          </w:tcPr>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lang w:val="ru-RU"/>
              </w:rPr>
              <w:t xml:space="preserve">ЈЕДИНИЧНА ЦЕНА </w:t>
            </w:r>
          </w:p>
          <w:p w:rsidR="00675CA1" w:rsidRPr="0027761D" w:rsidRDefault="00675CA1" w:rsidP="00FB5CD4">
            <w:pPr>
              <w:snapToGrid w:val="0"/>
              <w:jc w:val="center"/>
              <w:rPr>
                <w:rFonts w:ascii="Arial" w:eastAsia="TimesNewRomanPSMT" w:hAnsi="Arial" w:cs="Arial"/>
                <w:b/>
                <w:bCs/>
                <w:color w:val="auto"/>
                <w:lang w:val="sr-Cyrl-CS"/>
              </w:rPr>
            </w:pPr>
            <w:r w:rsidRPr="00675CA1">
              <w:rPr>
                <w:rFonts w:ascii="Arial" w:eastAsia="TimesNewRomanPSMT" w:hAnsi="Arial" w:cs="Arial"/>
                <w:b/>
                <w:bCs/>
                <w:color w:val="auto"/>
              </w:rPr>
              <w:t xml:space="preserve">СА ПДВ-ОМ </w:t>
            </w:r>
            <w:r w:rsidR="0027761D">
              <w:rPr>
                <w:rFonts w:ascii="Arial" w:eastAsia="TimesNewRomanPSMT" w:hAnsi="Arial" w:cs="Arial"/>
                <w:b/>
                <w:bCs/>
                <w:color w:val="auto"/>
                <w:lang w:val="sr-Cyrl-CS"/>
              </w:rPr>
              <w:t>(2)</w:t>
            </w: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r w:rsidRPr="009A109B">
              <w:rPr>
                <w:rFonts w:ascii="Arial" w:hAnsi="Arial" w:cs="Arial"/>
                <w:b/>
                <w:bCs/>
              </w:rPr>
              <w:t>1.</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0750A" w:rsidRPr="005E0C04" w:rsidRDefault="005E0C04" w:rsidP="005E0C04">
            <w:pPr>
              <w:rPr>
                <w:rFonts w:ascii="Arial" w:hAnsi="Arial" w:cs="Arial"/>
                <w:lang w:val="sr-Cyrl-CS"/>
              </w:rPr>
            </w:pPr>
            <w:r w:rsidRPr="005E0C04">
              <w:rPr>
                <w:rFonts w:ascii="Arial" w:hAnsi="Arial" w:cs="Arial"/>
                <w:lang w:val="sr-Latn-CS"/>
              </w:rPr>
              <w:t xml:space="preserve">Идејно решење за добијање </w:t>
            </w:r>
            <w:r w:rsidRPr="005E0C04">
              <w:rPr>
                <w:rFonts w:ascii="Arial" w:hAnsi="Arial" w:cs="Arial"/>
                <w:lang w:val="sr-Cyrl-CS"/>
              </w:rPr>
              <w:t>у</w:t>
            </w:r>
            <w:r w:rsidRPr="005E0C04">
              <w:rPr>
                <w:rFonts w:ascii="Arial" w:hAnsi="Arial" w:cs="Arial"/>
                <w:lang w:val="sr-Latn-CS"/>
              </w:rPr>
              <w:t>сло</w:t>
            </w:r>
            <w:r>
              <w:rPr>
                <w:rFonts w:ascii="Arial" w:hAnsi="Arial" w:cs="Arial"/>
                <w:lang w:val="sr-Latn-CS"/>
              </w:rPr>
              <w:t>ва надлежних јавних предузећа</w:t>
            </w: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lang w:val="sr-Cyrl-CS"/>
              </w:rPr>
            </w:pP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r w:rsidRPr="009A109B">
              <w:rPr>
                <w:rFonts w:ascii="Arial" w:hAnsi="Arial" w:cs="Arial"/>
                <w:b/>
                <w:bCs/>
              </w:rPr>
              <w:t>2.</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675CA1" w:rsidRPr="005E0C04" w:rsidRDefault="005E0C04" w:rsidP="005E0C04">
            <w:pPr>
              <w:rPr>
                <w:rFonts w:ascii="Arial" w:hAnsi="Arial" w:cs="Arial"/>
                <w:lang w:val="sr-Cyrl-CS"/>
              </w:rPr>
            </w:pPr>
            <w:r w:rsidRPr="005E0C04">
              <w:rPr>
                <w:rFonts w:ascii="Arial" w:hAnsi="Arial" w:cs="Arial"/>
                <w:lang w:val="sr-Latn-CS"/>
              </w:rPr>
              <w:t xml:space="preserve">Идејни пројекат за добијање Решења </w:t>
            </w:r>
            <w:r>
              <w:rPr>
                <w:rFonts w:ascii="Arial" w:hAnsi="Arial" w:cs="Arial"/>
                <w:lang w:val="sr-Latn-CS"/>
              </w:rPr>
              <w:t>о одобрењу за извођење радова</w:t>
            </w: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lang w:val="sr-Cyrl-CS"/>
              </w:rPr>
            </w:pP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r w:rsidRPr="009A109B">
              <w:rPr>
                <w:rFonts w:ascii="Arial" w:hAnsi="Arial" w:cs="Arial"/>
                <w:b/>
                <w:bCs/>
              </w:rPr>
              <w:t>3.</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E0C04" w:rsidRDefault="005E0C04" w:rsidP="005E0C04">
            <w:pPr>
              <w:rPr>
                <w:rFonts w:ascii="Arial" w:hAnsi="Arial" w:cs="Arial"/>
                <w:lang w:val="sr-Cyrl-CS"/>
              </w:rPr>
            </w:pPr>
          </w:p>
          <w:p w:rsidR="00675CA1" w:rsidRPr="005E0C04" w:rsidRDefault="005E0C04" w:rsidP="005E0C04">
            <w:pPr>
              <w:rPr>
                <w:rFonts w:ascii="Arial" w:hAnsi="Arial" w:cs="Arial"/>
                <w:lang w:val="sr-Cyrl-CS"/>
              </w:rPr>
            </w:pPr>
            <w:r w:rsidRPr="005E0C04">
              <w:rPr>
                <w:rFonts w:ascii="Arial" w:hAnsi="Arial" w:cs="Arial"/>
                <w:lang w:val="sr-Latn-CS"/>
              </w:rPr>
              <w:t>Пројекат</w:t>
            </w:r>
            <w:r>
              <w:rPr>
                <w:rFonts w:ascii="Arial" w:hAnsi="Arial" w:cs="Arial"/>
                <w:lang w:val="sr-Latn-CS"/>
              </w:rPr>
              <w:t xml:space="preserve"> за извођење предметних радова</w:t>
            </w: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lang w:val="sr-Cyrl-CS"/>
              </w:rPr>
            </w:pP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E0C04" w:rsidRDefault="005E0C04" w:rsidP="00FB5CD4">
            <w:pPr>
              <w:widowControl w:val="0"/>
              <w:autoSpaceDE w:val="0"/>
              <w:autoSpaceDN w:val="0"/>
              <w:adjustRightInd w:val="0"/>
              <w:spacing w:line="240" w:lineRule="auto"/>
              <w:rPr>
                <w:rFonts w:ascii="Arial" w:hAnsi="Arial" w:cs="Arial"/>
                <w:b/>
                <w:bCs/>
                <w:lang w:val="sr-Cyrl-CS"/>
              </w:rPr>
            </w:pPr>
          </w:p>
          <w:p w:rsidR="00675CA1" w:rsidRDefault="00675CA1" w:rsidP="00FB5CD4">
            <w:pPr>
              <w:widowControl w:val="0"/>
              <w:autoSpaceDE w:val="0"/>
              <w:autoSpaceDN w:val="0"/>
              <w:adjustRightInd w:val="0"/>
              <w:spacing w:line="240" w:lineRule="auto"/>
              <w:rPr>
                <w:rFonts w:ascii="Arial" w:hAnsi="Arial" w:cs="Arial"/>
                <w:b/>
                <w:bCs/>
                <w:lang w:val="sr-Cyrl-CS"/>
              </w:rPr>
            </w:pPr>
            <w:r w:rsidRPr="009A109B">
              <w:rPr>
                <w:rFonts w:ascii="Arial" w:hAnsi="Arial" w:cs="Arial"/>
                <w:b/>
                <w:bCs/>
              </w:rPr>
              <w:t>УКУПНО:</w:t>
            </w:r>
          </w:p>
          <w:p w:rsidR="005E0C04" w:rsidRPr="005E0C04" w:rsidRDefault="005E0C04" w:rsidP="00FB5CD4">
            <w:pPr>
              <w:widowControl w:val="0"/>
              <w:autoSpaceDE w:val="0"/>
              <w:autoSpaceDN w:val="0"/>
              <w:adjustRightInd w:val="0"/>
              <w:spacing w:line="240" w:lineRule="auto"/>
              <w:rPr>
                <w:rFonts w:ascii="Arial" w:hAnsi="Arial" w:cs="Arial"/>
                <w:b/>
                <w:bCs/>
                <w:lang w:val="sr-Cyrl-CS"/>
              </w:rPr>
            </w:pP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rPr>
            </w:pPr>
          </w:p>
        </w:tc>
      </w:tr>
    </w:tbl>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9A109B">
        <w:rPr>
          <w:rFonts w:ascii="Arial" w:hAnsi="Arial" w:cs="Arial"/>
          <w:bCs/>
          <w:iCs/>
          <w:lang w:val="sr-Cyrl-CS"/>
        </w:rPr>
        <w:t>де</w:t>
      </w:r>
      <w:r w:rsidRPr="00667936">
        <w:rPr>
          <w:rFonts w:ascii="Arial" w:hAnsi="Arial" w:cs="Arial"/>
          <w:bCs/>
          <w:iCs/>
          <w:lang w:val="sr-Cyrl-CS"/>
        </w:rPr>
        <w:t>ћи начин:</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1 уписати јединичну цену за пружање предметне </w:t>
      </w:r>
      <w:r w:rsidR="00477B37">
        <w:rPr>
          <w:rFonts w:ascii="Arial" w:hAnsi="Arial" w:cs="Arial"/>
          <w:bCs/>
          <w:iCs/>
          <w:lang w:val="sr-Cyrl-CS"/>
        </w:rPr>
        <w:t>Услуг</w:t>
      </w:r>
      <w:r w:rsidR="005E0C04">
        <w:rPr>
          <w:rFonts w:ascii="Arial" w:hAnsi="Arial" w:cs="Arial"/>
          <w:bCs/>
          <w:iCs/>
          <w:lang w:val="sr-Cyrl-CS"/>
        </w:rPr>
        <w:t>е</w:t>
      </w:r>
      <w:r>
        <w:rPr>
          <w:rFonts w:ascii="Arial" w:hAnsi="Arial" w:cs="Arial"/>
          <w:bCs/>
          <w:iCs/>
          <w:lang w:val="sr-Cyrl-CS"/>
        </w:rPr>
        <w:t xml:space="preserve"> пројектовања, без обрачунатог пдв-а.</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2 уписати јединичну цену за пружање предметне </w:t>
      </w:r>
      <w:r w:rsidR="005E0C04">
        <w:rPr>
          <w:rFonts w:ascii="Arial" w:hAnsi="Arial" w:cs="Arial"/>
          <w:bCs/>
          <w:iCs/>
          <w:lang w:val="sr-Cyrl-CS"/>
        </w:rPr>
        <w:t>Услуге</w:t>
      </w:r>
      <w:r>
        <w:rPr>
          <w:rFonts w:ascii="Arial" w:hAnsi="Arial" w:cs="Arial"/>
          <w:bCs/>
          <w:iCs/>
          <w:lang w:val="sr-Cyrl-CS"/>
        </w:rPr>
        <w:t xml:space="preserve"> пројектовања, са обрачунатим пдв-ом.</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06582C">
      <w:pPr>
        <w:pStyle w:val="ListParagraph"/>
        <w:numPr>
          <w:ilvl w:val="0"/>
          <w:numId w:val="36"/>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06582C" w:rsidRPr="00667936" w:rsidRDefault="0006582C" w:rsidP="0006582C">
      <w:pPr>
        <w:pStyle w:val="ListParagraph"/>
        <w:jc w:val="both"/>
        <w:rPr>
          <w:rFonts w:ascii="Arial" w:hAnsi="Arial" w:cs="Arial"/>
          <w:bCs/>
          <w:iCs/>
          <w:lang w:val="sr-Cyrl-CS"/>
        </w:rPr>
      </w:pPr>
    </w:p>
    <w:p w:rsidR="0006582C" w:rsidRDefault="0006582C" w:rsidP="0006582C">
      <w:pPr>
        <w:pStyle w:val="BodyText2"/>
        <w:spacing w:line="100" w:lineRule="atLeast"/>
        <w:jc w:val="both"/>
        <w:rPr>
          <w:rFonts w:ascii="Arial" w:hAnsi="Arial" w:cs="Arial"/>
          <w:b/>
          <w:bCs/>
          <w:i/>
          <w:color w:val="auto"/>
          <w:lang w:val="ru-RU"/>
        </w:rPr>
      </w:pPr>
    </w:p>
    <w:p w:rsidR="003F4950" w:rsidRDefault="003F4950"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36552E"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06582C" w:rsidRDefault="0006582C" w:rsidP="0006582C">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27761D" w:rsidRDefault="0027761D" w:rsidP="00992ACA">
      <w:pPr>
        <w:pStyle w:val="ListParagraph"/>
        <w:tabs>
          <w:tab w:val="left" w:pos="680"/>
        </w:tabs>
        <w:ind w:left="0"/>
        <w:jc w:val="both"/>
        <w:rPr>
          <w:rFonts w:ascii="Arial" w:eastAsia="TimesNewRomanPSMT" w:hAnsi="Arial" w:cs="Arial"/>
          <w:bCs/>
          <w:lang w:val="ru-RU"/>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477B37">
        <w:rPr>
          <w:rFonts w:ascii="Arial" w:hAnsi="Arial" w:cs="Arial"/>
          <w:b/>
          <w:lang w:val="ru-RU"/>
        </w:rPr>
        <w:t>Услуга</w:t>
      </w:r>
      <w:r w:rsidR="0006582C">
        <w:rPr>
          <w:rFonts w:ascii="Arial" w:hAnsi="Arial" w:cs="Arial"/>
          <w:b/>
          <w:lang w:val="ru-RU"/>
        </w:rPr>
        <w:t xml:space="preserve"> </w:t>
      </w:r>
      <w:r w:rsidR="009A109B">
        <w:rPr>
          <w:rFonts w:ascii="Arial" w:hAnsi="Arial" w:cs="Arial"/>
          <w:b/>
          <w:lang w:val="ru-RU"/>
        </w:rPr>
        <w:t xml:space="preserve">израде пројектно-техничке документације за </w:t>
      </w:r>
      <w:r w:rsidR="00AD6F30">
        <w:rPr>
          <w:rFonts w:ascii="Arial" w:hAnsi="Arial" w:cs="Arial"/>
          <w:b/>
          <w:lang w:val="ru-RU"/>
        </w:rPr>
        <w:t xml:space="preserve">изградњу </w:t>
      </w:r>
      <w:r w:rsidR="00A37FDE">
        <w:rPr>
          <w:rFonts w:ascii="Arial" w:hAnsi="Arial" w:cs="Arial"/>
          <w:b/>
          <w:lang w:val="ru-RU"/>
        </w:rPr>
        <w:t xml:space="preserve">пумпне станице за </w:t>
      </w:r>
      <w:r w:rsidR="005E0C04">
        <w:rPr>
          <w:rFonts w:ascii="Arial" w:hAnsi="Arial" w:cs="Arial"/>
          <w:b/>
          <w:lang w:val="ru-RU"/>
        </w:rPr>
        <w:t>подизање притиска</w:t>
      </w:r>
      <w:r w:rsidR="00AD6F30">
        <w:rPr>
          <w:rFonts w:ascii="Arial" w:hAnsi="Arial" w:cs="Arial"/>
          <w:b/>
          <w:lang w:val="ru-RU"/>
        </w:rPr>
        <w:t xml:space="preserve"> за водоводну мрежу у насељу Стара Лозница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0C138B">
        <w:rPr>
          <w:rFonts w:ascii="Arial" w:hAnsi="Arial" w:cs="Arial"/>
          <w:lang w:val="sr-Cyrl-CS"/>
        </w:rPr>
        <w:t>9/18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B537F5">
        <w:rPr>
          <w:rFonts w:ascii="Arial" w:hAnsi="Arial" w:cs="Arial"/>
          <w:lang w:val="ru-RU"/>
        </w:rPr>
        <w:t>1.2.21/18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w:t>
      </w:r>
      <w:r w:rsidR="009A109B">
        <w:rPr>
          <w:rFonts w:ascii="Arial" w:hAnsi="Arial" w:cs="Arial"/>
          <w:b/>
          <w:lang w:val="sr-Cyrl-CS"/>
        </w:rPr>
        <w:t xml:space="preserve">израде пројектно-техничке документације за </w:t>
      </w:r>
      <w:r w:rsidR="00AD6F30">
        <w:rPr>
          <w:rFonts w:ascii="Arial" w:hAnsi="Arial" w:cs="Arial"/>
          <w:b/>
          <w:lang w:val="sr-Cyrl-CS"/>
        </w:rPr>
        <w:t xml:space="preserve">изградњу </w:t>
      </w:r>
      <w:r w:rsidR="00A37FDE">
        <w:rPr>
          <w:rFonts w:ascii="Arial" w:hAnsi="Arial" w:cs="Arial"/>
          <w:b/>
          <w:lang w:val="sr-Cyrl-CS"/>
        </w:rPr>
        <w:t xml:space="preserve">пумпне станице за </w:t>
      </w:r>
      <w:r w:rsidR="005E0C04">
        <w:rPr>
          <w:rFonts w:ascii="Arial" w:hAnsi="Arial" w:cs="Arial"/>
          <w:b/>
          <w:lang w:val="sr-Cyrl-CS"/>
        </w:rPr>
        <w:t>подизање притиска</w:t>
      </w:r>
      <w:r w:rsidR="00AD6F30">
        <w:rPr>
          <w:rFonts w:ascii="Arial" w:hAnsi="Arial" w:cs="Arial"/>
          <w:b/>
          <w:lang w:val="sr-Cyrl-CS"/>
        </w:rPr>
        <w:t xml:space="preserve"> за водоводну мрежу у насељу Стара Лозница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0C138B">
        <w:rPr>
          <w:rFonts w:ascii="Arial" w:hAnsi="Arial" w:cs="Arial"/>
          <w:lang w:val="sr-Cyrl-CS"/>
        </w:rPr>
        <w:t>9/18</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B537F5">
        <w:rPr>
          <w:rFonts w:ascii="Arial" w:hAnsi="Arial" w:cs="Arial"/>
          <w:lang w:val="ru-RU"/>
        </w:rPr>
        <w:t>1.2.21/18</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Pr="00816605" w:rsidRDefault="00AC35BD"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w:t>
      </w:r>
      <w:r w:rsidR="009A109B">
        <w:rPr>
          <w:rFonts w:ascii="Arial" w:hAnsi="Arial" w:cs="Arial"/>
          <w:b/>
          <w:lang w:val="sr-Cyrl-CS"/>
        </w:rPr>
        <w:t xml:space="preserve">израде пројектно-техничке документације за </w:t>
      </w:r>
      <w:r w:rsidR="00AD6F30">
        <w:rPr>
          <w:rFonts w:ascii="Arial" w:hAnsi="Arial" w:cs="Arial"/>
          <w:b/>
          <w:lang w:val="sr-Cyrl-CS"/>
        </w:rPr>
        <w:t xml:space="preserve">изградњу </w:t>
      </w:r>
      <w:r w:rsidR="00A37FDE">
        <w:rPr>
          <w:rFonts w:ascii="Arial" w:hAnsi="Arial" w:cs="Arial"/>
          <w:b/>
          <w:lang w:val="sr-Cyrl-CS"/>
        </w:rPr>
        <w:t xml:space="preserve">пумпне станице за </w:t>
      </w:r>
      <w:r w:rsidR="005E0C04">
        <w:rPr>
          <w:rFonts w:ascii="Arial" w:hAnsi="Arial" w:cs="Arial"/>
          <w:b/>
          <w:lang w:val="sr-Cyrl-CS"/>
        </w:rPr>
        <w:t>подизање притиска</w:t>
      </w:r>
      <w:r w:rsidR="00AD6F30">
        <w:rPr>
          <w:rFonts w:ascii="Arial" w:hAnsi="Arial" w:cs="Arial"/>
          <w:b/>
          <w:lang w:val="sr-Cyrl-CS"/>
        </w:rPr>
        <w:t xml:space="preserve"> за водоводну мрежу у насељу Стара Лозница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0C138B">
        <w:rPr>
          <w:rFonts w:ascii="Arial" w:hAnsi="Arial" w:cs="Arial"/>
          <w:lang w:val="sr-Cyrl-CS"/>
        </w:rPr>
        <w:t>9/18</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B537F5">
        <w:rPr>
          <w:rFonts w:ascii="Arial" w:hAnsi="Arial" w:cs="Arial"/>
          <w:lang w:val="ru-RU"/>
        </w:rPr>
        <w:t>1.2.21/18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AC35BD" w:rsidRPr="003753D3" w:rsidRDefault="00AC35BD" w:rsidP="00134106">
      <w:pPr>
        <w:pStyle w:val="ListParagraph"/>
        <w:tabs>
          <w:tab w:val="left" w:pos="680"/>
        </w:tabs>
        <w:ind w:left="0"/>
        <w:jc w:val="both"/>
        <w:rPr>
          <w:rFonts w:ascii="Arial" w:eastAsia="TimesNewRomanPSMT" w:hAnsi="Arial" w:cs="Arial"/>
          <w:bCs/>
          <w:lang w:val="sr-Cyrl-CS"/>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477B37">
        <w:rPr>
          <w:rFonts w:ascii="Arial" w:hAnsi="Arial" w:cs="Arial"/>
          <w:b/>
          <w:bCs/>
          <w:iCs/>
          <w:lang w:val="ru-RU"/>
        </w:rPr>
        <w:t>УСЛУГА</w:t>
      </w:r>
      <w:r w:rsidR="003F4950">
        <w:rPr>
          <w:rFonts w:ascii="Arial" w:hAnsi="Arial" w:cs="Arial"/>
          <w:b/>
          <w:bCs/>
          <w:iCs/>
          <w:lang w:val="ru-RU"/>
        </w:rPr>
        <w:t xml:space="preserve"> </w:t>
      </w:r>
      <w:r w:rsidR="009A109B">
        <w:rPr>
          <w:rFonts w:ascii="Arial" w:hAnsi="Arial" w:cs="Arial"/>
          <w:b/>
          <w:bCs/>
          <w:iCs/>
          <w:lang w:val="ru-RU"/>
        </w:rPr>
        <w:t xml:space="preserve">ИЗРАДЕ ПРОЈЕКТНО-ТЕХНИЧКЕ ДОКУМЕНТАЦИЈЕ ЗА </w:t>
      </w:r>
      <w:r w:rsidR="00AD6F30">
        <w:rPr>
          <w:rFonts w:ascii="Arial" w:hAnsi="Arial" w:cs="Arial"/>
          <w:b/>
          <w:bCs/>
          <w:iCs/>
          <w:lang w:val="ru-RU"/>
        </w:rPr>
        <w:t xml:space="preserve">ИЗГРАДЊУ </w:t>
      </w:r>
      <w:r w:rsidR="00A37FDE">
        <w:rPr>
          <w:rFonts w:ascii="Arial" w:hAnsi="Arial" w:cs="Arial"/>
          <w:b/>
          <w:bCs/>
          <w:iCs/>
          <w:lang w:val="ru-RU"/>
        </w:rPr>
        <w:t xml:space="preserve">ПУМПНЕ СТАНИЦЕ ЗА </w:t>
      </w:r>
      <w:r w:rsidR="005E0C04">
        <w:rPr>
          <w:rFonts w:ascii="Arial" w:hAnsi="Arial" w:cs="Arial"/>
          <w:b/>
          <w:bCs/>
          <w:iCs/>
          <w:lang w:val="ru-RU"/>
        </w:rPr>
        <w:t>ПОДИЗАЊЕ ПРИТИСКА</w:t>
      </w:r>
      <w:r w:rsidR="00AD6F30">
        <w:rPr>
          <w:rFonts w:ascii="Arial" w:hAnsi="Arial" w:cs="Arial"/>
          <w:b/>
          <w:bCs/>
          <w:iCs/>
          <w:lang w:val="ru-RU"/>
        </w:rPr>
        <w:t xml:space="preserve"> ЗА ВОДОВОДНУ МРЕЖУ У НАСЕЉУ СТАРА ЛОЗНИЦА</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121E1A">
        <w:rPr>
          <w:rFonts w:ascii="Arial" w:hAnsi="Arial" w:cs="Arial"/>
          <w:bCs/>
          <w:iCs/>
          <w:lang w:val="ru-RU"/>
        </w:rPr>
        <w:t>2018.</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493935" w:rsidP="00493935">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00E347F0" w:rsidRPr="00493935">
        <w:rPr>
          <w:rFonts w:ascii="Arial" w:hAnsi="Arial" w:cs="Arial"/>
          <w:b/>
          <w:iCs/>
        </w:rPr>
        <w:t xml:space="preserve"> </w:t>
      </w:r>
      <w:r w:rsidR="008A2F62" w:rsidRPr="00493935">
        <w:rPr>
          <w:rFonts w:ascii="Arial" w:hAnsi="Arial" w:cs="Arial"/>
          <w:b/>
          <w:iCs/>
          <w:lang w:val="sr-Cyrl-CS"/>
        </w:rPr>
        <w:t>општине Баточина</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E02B3B">
        <w:rPr>
          <w:rFonts w:ascii="Arial" w:hAnsi="Arial" w:cs="Arial"/>
          <w:iCs/>
          <w:lang w:val="sr-Cyrl-CS"/>
        </w:rPr>
        <w:t xml:space="preserve"> бр. 32</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9A109B">
        <w:rPr>
          <w:rFonts w:ascii="Arial" w:hAnsi="Arial" w:cs="Arial"/>
          <w:iCs/>
          <w:lang w:val="ru-RU"/>
        </w:rPr>
        <w:t>к Никола Несторовић</w:t>
      </w:r>
      <w:r w:rsidR="00DA6DF0">
        <w:rPr>
          <w:rFonts w:ascii="Arial" w:hAnsi="Arial" w:cs="Arial"/>
          <w:bCs/>
          <w:iCs/>
          <w:lang w:val="ru-RU"/>
        </w:rPr>
        <w:t xml:space="preserve"> (</w:t>
      </w:r>
      <w:r w:rsidRPr="00493935">
        <w:rPr>
          <w:rFonts w:ascii="Arial" w:hAnsi="Arial" w:cs="Arial"/>
          <w:bCs/>
          <w:iCs/>
          <w:lang w:val="ru-RU"/>
        </w:rPr>
        <w:t>у даљем тексту Наручилац)</w:t>
      </w:r>
    </w:p>
    <w:p w:rsidR="008A2F62" w:rsidRPr="008566BF" w:rsidRDefault="008A2F62" w:rsidP="008A2F62">
      <w:pPr>
        <w:ind w:left="720"/>
        <w:jc w:val="both"/>
        <w:rPr>
          <w:rFonts w:ascii="Arial" w:hAnsi="Arial" w:cs="Arial"/>
          <w:bCs/>
          <w:iCs/>
          <w:lang w:val="ru-RU"/>
        </w:rPr>
      </w:pPr>
    </w:p>
    <w:p w:rsidR="008A2F62" w:rsidRDefault="008A2F62" w:rsidP="008A2F6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8A2F62" w:rsidRPr="003A0AAF" w:rsidRDefault="008A2F62" w:rsidP="008A2F62">
      <w:pPr>
        <w:jc w:val="both"/>
        <w:rPr>
          <w:rFonts w:ascii="Arial" w:hAnsi="Arial" w:cs="Arial"/>
          <w:bCs/>
          <w:iCs/>
        </w:rPr>
      </w:pPr>
    </w:p>
    <w:p w:rsidR="00114A33" w:rsidRPr="00114A33" w:rsidRDefault="00114A33" w:rsidP="00114A33">
      <w:pPr>
        <w:pStyle w:val="ListParagraph"/>
        <w:numPr>
          <w:ilvl w:val="0"/>
          <w:numId w:val="46"/>
        </w:numPr>
        <w:tabs>
          <w:tab w:val="num" w:pos="450"/>
          <w:tab w:val="left" w:pos="720"/>
        </w:tabs>
        <w:ind w:left="720"/>
        <w:rPr>
          <w:rFonts w:ascii="Arial" w:hAnsi="Arial" w:cs="Arial"/>
          <w:iCs/>
        </w:rPr>
      </w:pPr>
      <w:r w:rsidRPr="00114A33">
        <w:rPr>
          <w:rFonts w:ascii="Arial" w:hAnsi="Arial" w:cs="Arial"/>
          <w:b/>
          <w:iCs/>
        </w:rPr>
        <w:t>...............................................................................................</w:t>
      </w:r>
      <w:r w:rsidRPr="00114A33">
        <w:rPr>
          <w:rFonts w:ascii="Arial" w:hAnsi="Arial" w:cs="Arial"/>
          <w:iCs/>
        </w:rPr>
        <w:t>.</w:t>
      </w:r>
    </w:p>
    <w:p w:rsidR="00114A33" w:rsidRPr="00F506A9" w:rsidRDefault="00114A33" w:rsidP="00114A33">
      <w:pPr>
        <w:tabs>
          <w:tab w:val="left" w:pos="720"/>
        </w:tabs>
        <w:ind w:left="720"/>
        <w:rPr>
          <w:rFonts w:ascii="Arial" w:hAnsi="Arial" w:cs="Arial"/>
          <w:iCs/>
        </w:rPr>
      </w:pPr>
      <w:proofErr w:type="gramStart"/>
      <w:r w:rsidRPr="00F506A9">
        <w:rPr>
          <w:rFonts w:ascii="Arial" w:hAnsi="Arial" w:cs="Arial"/>
          <w:iCs/>
        </w:rPr>
        <w:t>са</w:t>
      </w:r>
      <w:proofErr w:type="gramEnd"/>
      <w:r w:rsidRPr="00F506A9">
        <w:rPr>
          <w:rFonts w:ascii="Arial" w:hAnsi="Arial" w:cs="Arial"/>
          <w:iCs/>
        </w:rPr>
        <w:t xml:space="preserve"> седиштем у ............................................, улица .........................................., ПИБ:.......................... Матични број: ........................................</w:t>
      </w:r>
    </w:p>
    <w:p w:rsidR="00114A33" w:rsidRPr="00F506A9" w:rsidRDefault="00114A33" w:rsidP="00114A33">
      <w:pPr>
        <w:tabs>
          <w:tab w:val="left" w:pos="720"/>
        </w:tabs>
        <w:ind w:left="720"/>
        <w:rPr>
          <w:rFonts w:ascii="Arial" w:hAnsi="Arial" w:cs="Arial"/>
          <w:iCs/>
          <w:lang w:val="sr-Cyrl-CS"/>
        </w:rPr>
      </w:pPr>
      <w:r w:rsidRPr="00F506A9">
        <w:rPr>
          <w:rFonts w:ascii="Arial" w:hAnsi="Arial" w:cs="Arial"/>
          <w:iCs/>
        </w:rPr>
        <w:t>Број рачуна: ............................................ Назив банке</w:t>
      </w:r>
      <w:proofErr w:type="gramStart"/>
      <w:r w:rsidRPr="00F506A9">
        <w:rPr>
          <w:rFonts w:ascii="Arial" w:hAnsi="Arial" w:cs="Arial"/>
          <w:iCs/>
        </w:rPr>
        <w:t>:......................................,</w:t>
      </w:r>
      <w:proofErr w:type="gramEnd"/>
    </w:p>
    <w:p w:rsidR="00114A33" w:rsidRPr="003A7CFB" w:rsidRDefault="00114A33" w:rsidP="00114A33">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B4482F" w:rsidRPr="003A7CFB" w:rsidRDefault="00114A33" w:rsidP="00114A33">
      <w:pPr>
        <w:jc w:val="both"/>
        <w:rPr>
          <w:rFonts w:ascii="Arial" w:hAnsi="Arial" w:cs="Arial"/>
          <w:bCs/>
          <w:iCs/>
          <w:lang w:val="ru-RU"/>
        </w:rPr>
      </w:pPr>
      <w:r w:rsidRPr="008566BF">
        <w:rPr>
          <w:rFonts w:ascii="Arial" w:hAnsi="Arial" w:cs="Arial"/>
          <w:bCs/>
          <w:iCs/>
          <w:lang w:val="ru-RU"/>
        </w:rPr>
        <w:t xml:space="preserve">Члан групе ____________________, адреса __________________, ПИБ: _______________ матични број: _________________, </w:t>
      </w:r>
      <w:r w:rsidR="00B4482F" w:rsidRPr="003A7CFB">
        <w:rPr>
          <w:rFonts w:ascii="Arial" w:hAnsi="Arial" w:cs="Arial"/>
          <w:bCs/>
          <w:iCs/>
          <w:lang w:val="ru-RU"/>
        </w:rPr>
        <w:t xml:space="preserve">чији је заступник ________________________________ ( у даљем тексту </w:t>
      </w:r>
      <w:r w:rsidR="00B4482F">
        <w:rPr>
          <w:rFonts w:ascii="Arial" w:hAnsi="Arial" w:cs="Arial"/>
          <w:bCs/>
          <w:iCs/>
          <w:lang w:val="ru-RU"/>
        </w:rPr>
        <w:t>Извршилац</w:t>
      </w:r>
      <w:r w:rsidR="00B4482F" w:rsidRPr="003A7CFB">
        <w:rPr>
          <w:rFonts w:ascii="Arial" w:hAnsi="Arial" w:cs="Arial"/>
          <w:bCs/>
          <w:iCs/>
          <w:lang w:val="ru-RU"/>
        </w:rPr>
        <w:t>)</w:t>
      </w:r>
    </w:p>
    <w:p w:rsidR="00081296" w:rsidRPr="008566BF" w:rsidRDefault="00081296"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sidR="003F4950">
        <w:t>услуга</w:t>
      </w:r>
      <w:r w:rsidRPr="00815E97">
        <w:t xml:space="preserve"> – </w:t>
      </w:r>
      <w:r w:rsidR="00477B37">
        <w:rPr>
          <w:b/>
          <w:lang w:val="ru-RU"/>
        </w:rPr>
        <w:t>Услуга</w:t>
      </w:r>
      <w:r w:rsidR="0006582C">
        <w:rPr>
          <w:b/>
          <w:lang w:val="ru-RU"/>
        </w:rPr>
        <w:t xml:space="preserve"> </w:t>
      </w:r>
      <w:r w:rsidR="009A109B">
        <w:rPr>
          <w:b/>
          <w:lang w:val="ru-RU"/>
        </w:rPr>
        <w:t xml:space="preserve">израде пројектно-техничке документације за </w:t>
      </w:r>
      <w:r w:rsidR="00AD6F30">
        <w:rPr>
          <w:b/>
          <w:lang w:val="ru-RU"/>
        </w:rPr>
        <w:t xml:space="preserve">изградњу </w:t>
      </w:r>
      <w:r w:rsidR="00A37FDE">
        <w:rPr>
          <w:b/>
          <w:lang w:val="ru-RU"/>
        </w:rPr>
        <w:t xml:space="preserve">пумпне станице за </w:t>
      </w:r>
      <w:r w:rsidR="005E0C04">
        <w:rPr>
          <w:b/>
          <w:lang w:val="ru-RU"/>
        </w:rPr>
        <w:t>подизање притиска</w:t>
      </w:r>
      <w:r w:rsidR="00AD6F30">
        <w:rPr>
          <w:b/>
          <w:lang w:val="ru-RU"/>
        </w:rPr>
        <w:t xml:space="preserve"> за водоводну мрежу у насељу Стара Лозница</w:t>
      </w:r>
      <w:r w:rsidRPr="00815E97">
        <w:rPr>
          <w:b/>
          <w:bCs/>
        </w:rPr>
        <w:t xml:space="preserve"> – </w:t>
      </w:r>
      <w:r w:rsidR="00493935" w:rsidRPr="00493935">
        <w:rPr>
          <w:bCs/>
          <w:lang w:val="sr-Cyrl-CS"/>
        </w:rPr>
        <w:t xml:space="preserve">интерни број </w:t>
      </w:r>
      <w:r w:rsidRPr="00493935">
        <w:rPr>
          <w:bCs/>
        </w:rPr>
        <w:t xml:space="preserve">ЈНМВ </w:t>
      </w:r>
      <w:r w:rsidR="000C138B">
        <w:rPr>
          <w:bCs/>
        </w:rPr>
        <w:t>9/18</w:t>
      </w:r>
      <w:r w:rsidRPr="00493935">
        <w:t>,</w:t>
      </w:r>
      <w:r w:rsidRPr="00815E97">
        <w:t xml:space="preserve"> </w:t>
      </w:r>
      <w:r w:rsidR="00493935">
        <w:rPr>
          <w:lang w:val="sr-Cyrl-CS"/>
        </w:rPr>
        <w:t xml:space="preserve">наведене у Плану јавних набавки под бројем </w:t>
      </w:r>
      <w:r w:rsidR="00B537F5">
        <w:rPr>
          <w:lang w:val="sr-Cyrl-CS"/>
        </w:rPr>
        <w:t>1.2.21/18</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1051BE" w:rsidP="00CF75AB">
      <w:pPr>
        <w:pStyle w:val="Default"/>
        <w:numPr>
          <w:ilvl w:val="0"/>
          <w:numId w:val="17"/>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sidR="00813730">
        <w:rPr>
          <w:bCs/>
          <w:iCs/>
          <w:lang w:val="ru-RU"/>
        </w:rPr>
        <w:t>Извршиоца</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 </w:t>
      </w:r>
      <w:r w:rsidR="00477B37">
        <w:rPr>
          <w:b/>
          <w:lang w:val="ru-RU"/>
        </w:rPr>
        <w:t>Услуга</w:t>
      </w:r>
      <w:r w:rsidR="0006582C">
        <w:rPr>
          <w:b/>
          <w:lang w:val="ru-RU"/>
        </w:rPr>
        <w:t xml:space="preserve"> </w:t>
      </w:r>
      <w:r w:rsidR="009A109B">
        <w:rPr>
          <w:b/>
          <w:lang w:val="ru-RU"/>
        </w:rPr>
        <w:t xml:space="preserve">израде пројектно-техничке документације за </w:t>
      </w:r>
      <w:r w:rsidR="00AD6F30">
        <w:rPr>
          <w:b/>
          <w:lang w:val="ru-RU"/>
        </w:rPr>
        <w:t xml:space="preserve">изградњу </w:t>
      </w:r>
      <w:r w:rsidR="00A37FDE">
        <w:rPr>
          <w:b/>
          <w:lang w:val="ru-RU"/>
        </w:rPr>
        <w:t xml:space="preserve">пумпне станице за </w:t>
      </w:r>
      <w:r w:rsidR="005E0C04">
        <w:rPr>
          <w:b/>
          <w:lang w:val="ru-RU"/>
        </w:rPr>
        <w:t>подизање притиска</w:t>
      </w:r>
      <w:r w:rsidR="00AD6F30">
        <w:rPr>
          <w:b/>
          <w:lang w:val="ru-RU"/>
        </w:rPr>
        <w:t xml:space="preserve"> за водоводну мрежу у насељу Стара Лозница</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0C138B">
        <w:rPr>
          <w:bCs/>
        </w:rPr>
        <w:t>9/18</w:t>
      </w:r>
      <w:r w:rsidR="00493935" w:rsidRPr="00493935">
        <w:t xml:space="preserve">, </w:t>
      </w:r>
      <w:r w:rsidR="00493935" w:rsidRPr="00CB4680">
        <w:rPr>
          <w:lang w:val="sr-Cyrl-CS"/>
        </w:rPr>
        <w:t xml:space="preserve">наведене у Плану јавних набавки под бројем </w:t>
      </w:r>
      <w:r w:rsidR="00B537F5">
        <w:rPr>
          <w:lang w:val="sr-Cyrl-CS"/>
        </w:rPr>
        <w:t>1.2.21/18</w:t>
      </w:r>
      <w:r w:rsidR="00CB4680">
        <w:rPr>
          <w:b/>
          <w:lang w:val="sr-Cyrl-CS"/>
        </w:rPr>
        <w:t>.</w:t>
      </w:r>
    </w:p>
    <w:p w:rsidR="00817464" w:rsidRDefault="00817464" w:rsidP="003F4950">
      <w:pPr>
        <w:pStyle w:val="Default"/>
        <w:rPr>
          <w:lang w:val="sr-Cyrl-CS"/>
        </w:rPr>
      </w:pPr>
    </w:p>
    <w:p w:rsidR="003753D3" w:rsidRDefault="003753D3" w:rsidP="003F4950">
      <w:pPr>
        <w:pStyle w:val="Default"/>
        <w:rPr>
          <w:lang w:val="sr-Cyrl-CS"/>
        </w:rPr>
      </w:pPr>
    </w:p>
    <w:p w:rsidR="003753D3" w:rsidRDefault="003753D3" w:rsidP="003F4950">
      <w:pPr>
        <w:pStyle w:val="Default"/>
        <w:rPr>
          <w:lang w:val="sr-Cyrl-CS"/>
        </w:rPr>
      </w:pPr>
    </w:p>
    <w:p w:rsidR="003753D3" w:rsidRPr="003753D3" w:rsidRDefault="003753D3" w:rsidP="003F4950">
      <w:pPr>
        <w:pStyle w:val="Default"/>
        <w:rPr>
          <w:lang w:val="sr-Cyrl-CS"/>
        </w:rPr>
      </w:pP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lastRenderedPageBreak/>
        <w:t>Члан 1.</w:t>
      </w:r>
      <w:proofErr w:type="gramEnd"/>
    </w:p>
    <w:p w:rsidR="003F4950" w:rsidRPr="00BF53FE" w:rsidRDefault="003F4950" w:rsidP="003F4950">
      <w:pPr>
        <w:shd w:val="clear" w:color="auto" w:fill="FFFFFF"/>
        <w:jc w:val="both"/>
        <w:rPr>
          <w:color w:val="FF0000"/>
        </w:rPr>
      </w:pPr>
    </w:p>
    <w:p w:rsidR="009F6882" w:rsidRPr="00A90EAA" w:rsidRDefault="003F4950" w:rsidP="009F6882">
      <w:pPr>
        <w:jc w:val="both"/>
        <w:rPr>
          <w:rFonts w:ascii="Arial" w:hAnsi="Arial" w:cs="Arial"/>
          <w:lang w:val="sr-Latn-CS"/>
        </w:rPr>
      </w:pPr>
      <w:r w:rsidRPr="0001436C">
        <w:rPr>
          <w:rFonts w:ascii="Arial" w:eastAsia="Times New Roman" w:hAnsi="Arial" w:cs="Arial"/>
          <w:b/>
          <w:i/>
          <w:iCs/>
          <w:kern w:val="0"/>
          <w:lang w:eastAsia="en-US"/>
        </w:rPr>
        <w:t>ПРЕДМЕТ УГОВОРА</w:t>
      </w:r>
      <w:r w:rsidRPr="0001436C">
        <w:rPr>
          <w:rFonts w:ascii="Arial" w:eastAsia="Times New Roman" w:hAnsi="Arial" w:cs="Arial"/>
          <w:i/>
          <w:iCs/>
          <w:kern w:val="0"/>
          <w:lang w:eastAsia="en-US"/>
        </w:rPr>
        <w:t xml:space="preserve">: </w:t>
      </w:r>
      <w:r w:rsidRPr="0001436C">
        <w:rPr>
          <w:rFonts w:ascii="Arial" w:eastAsia="Times New Roman" w:hAnsi="Arial" w:cs="Arial"/>
          <w:bCs/>
          <w:kern w:val="0"/>
          <w:lang w:eastAsia="en-US"/>
        </w:rPr>
        <w:t xml:space="preserve">Израда </w:t>
      </w:r>
      <w:r w:rsidRPr="0001436C">
        <w:rPr>
          <w:rFonts w:ascii="Arial" w:hAnsi="Arial" w:cs="Arial"/>
          <w:lang w:val="ru-RU"/>
        </w:rPr>
        <w:t xml:space="preserve">пројектно-техничке документације </w:t>
      </w:r>
      <w:r w:rsidR="00725240" w:rsidRPr="00725240">
        <w:rPr>
          <w:rFonts w:ascii="Arial" w:hAnsi="Arial" w:cs="Arial"/>
          <w:lang w:val="ru-RU"/>
        </w:rPr>
        <w:t xml:space="preserve">за </w:t>
      </w:r>
      <w:r w:rsidR="00AD6F30">
        <w:rPr>
          <w:rFonts w:ascii="Arial" w:hAnsi="Arial" w:cs="Arial"/>
          <w:lang w:val="ru-RU"/>
        </w:rPr>
        <w:t xml:space="preserve">изградњу </w:t>
      </w:r>
      <w:r w:rsidR="00A37FDE">
        <w:rPr>
          <w:rFonts w:ascii="Arial" w:hAnsi="Arial" w:cs="Arial"/>
          <w:lang w:val="ru-RU"/>
        </w:rPr>
        <w:t xml:space="preserve">пумпне станице за </w:t>
      </w:r>
      <w:r w:rsidR="005E0C04">
        <w:rPr>
          <w:rFonts w:ascii="Arial" w:hAnsi="Arial" w:cs="Arial"/>
          <w:lang w:val="ru-RU"/>
        </w:rPr>
        <w:t>подизање притиска</w:t>
      </w:r>
      <w:r w:rsidR="00AD6F30">
        <w:rPr>
          <w:rFonts w:ascii="Arial" w:hAnsi="Arial" w:cs="Arial"/>
          <w:lang w:val="ru-RU"/>
        </w:rPr>
        <w:t xml:space="preserve"> за водоводну мрежу у насељу Стара Лозница</w:t>
      </w:r>
      <w:r w:rsidR="00725240" w:rsidRPr="0001436C">
        <w:rPr>
          <w:rFonts w:ascii="Arial" w:hAnsi="Arial" w:cs="Arial"/>
        </w:rPr>
        <w:t xml:space="preserve"> </w:t>
      </w:r>
      <w:r w:rsidR="00725240">
        <w:rPr>
          <w:rFonts w:ascii="Arial" w:hAnsi="Arial" w:cs="Arial"/>
        </w:rPr>
        <w:t>на територији општине Баточина,</w:t>
      </w:r>
      <w:r w:rsidR="00725240">
        <w:rPr>
          <w:rFonts w:ascii="Arial" w:hAnsi="Arial" w:cs="Arial"/>
          <w:lang w:val="sr-Cyrl-CS"/>
        </w:rPr>
        <w:t xml:space="preserve"> </w:t>
      </w:r>
      <w:r w:rsidR="009F6882" w:rsidRPr="00A90EAA">
        <w:rPr>
          <w:rFonts w:ascii="Arial" w:hAnsi="Arial" w:cs="Arial"/>
          <w:lang w:val="sr-Latn-CS"/>
        </w:rPr>
        <w:t>за добијање Решења о одобрењу за извођење радова</w:t>
      </w:r>
      <w:r w:rsidR="009F6882" w:rsidRPr="00A90EAA">
        <w:rPr>
          <w:rFonts w:ascii="Arial" w:eastAsia="Times New Roman" w:hAnsi="Arial" w:cs="Arial"/>
          <w:kern w:val="0"/>
          <w:lang w:val="sr-Cyrl-CS" w:eastAsia="en-US"/>
        </w:rPr>
        <w:t xml:space="preserve"> </w:t>
      </w:r>
      <w:r w:rsidR="009F6882">
        <w:rPr>
          <w:rFonts w:ascii="Arial" w:eastAsia="Times New Roman" w:hAnsi="Arial" w:cs="Arial"/>
          <w:kern w:val="0"/>
          <w:lang w:val="sr-Cyrl-CS" w:eastAsia="en-US"/>
        </w:rPr>
        <w:t xml:space="preserve">по члану 145. Закона о планирању и изградњи </w:t>
      </w:r>
      <w:r w:rsidR="009F6882" w:rsidRPr="00CC7BDE">
        <w:rPr>
          <w:rFonts w:ascii="Arial" w:eastAsia="Times New Roman" w:hAnsi="Arial" w:cs="Arial"/>
          <w:iCs/>
        </w:rPr>
        <w:t>("Сл. гласник РС", бр. 72/2009, 81/2009 - испр., 64/2010 - одлука УС, 24/2011, 121/2012, 42/2013 - одлука УС, 50/2013 - одлука УС, 98/2013 - одлука УС, 132/2014 и 145/2014)</w:t>
      </w:r>
      <w:r w:rsidR="009F6882">
        <w:rPr>
          <w:rFonts w:ascii="Arial" w:eastAsia="Times New Roman" w:hAnsi="Arial" w:cs="Arial"/>
          <w:iCs/>
        </w:rPr>
        <w:t xml:space="preserve"> </w:t>
      </w:r>
      <w:r w:rsidR="009F6882" w:rsidRPr="00CC7BDE">
        <w:rPr>
          <w:rFonts w:ascii="Arial" w:eastAsia="Times New Roman" w:hAnsi="Arial" w:cs="Arial"/>
          <w:kern w:val="0"/>
          <w:lang w:eastAsia="en-US"/>
        </w:rPr>
        <w:t xml:space="preserve">и Правилнику о поступку спровођења обједињене процедуре електронским путем </w:t>
      </w:r>
      <w:r w:rsidR="009F6882" w:rsidRPr="00CC7BDE">
        <w:rPr>
          <w:rFonts w:ascii="Arial" w:eastAsia="Times New Roman" w:hAnsi="Arial" w:cs="Arial"/>
          <w:iCs/>
        </w:rPr>
        <w:t>("Сл. гласник РС", бр.</w:t>
      </w:r>
      <w:r w:rsidR="009F6882" w:rsidRPr="00254B74">
        <w:rPr>
          <w:rFonts w:ascii="Arial" w:hAnsi="Arial" w:cs="Arial"/>
        </w:rPr>
        <w:t xml:space="preserve"> 113/2015</w:t>
      </w:r>
      <w:r w:rsidR="009F6882">
        <w:rPr>
          <w:rFonts w:ascii="Arial" w:hAnsi="Arial" w:cs="Arial"/>
          <w:lang w:val="sr-Cyrl-CS"/>
        </w:rPr>
        <w:t>,</w:t>
      </w:r>
      <w:r w:rsidR="009F6882">
        <w:rPr>
          <w:rFonts w:ascii="Arial" w:hAnsi="Arial" w:cs="Arial"/>
        </w:rPr>
        <w:t xml:space="preserve"> </w:t>
      </w:r>
      <w:r w:rsidR="009F6882" w:rsidRPr="00254B74">
        <w:rPr>
          <w:rFonts w:ascii="Arial" w:hAnsi="Arial" w:cs="Arial"/>
        </w:rPr>
        <w:t>96/2016</w:t>
      </w:r>
      <w:r w:rsidR="009F6882">
        <w:rPr>
          <w:rFonts w:ascii="Arial" w:hAnsi="Arial" w:cs="Arial"/>
          <w:lang w:val="sr-Cyrl-CS"/>
        </w:rPr>
        <w:t xml:space="preserve"> и 120/2017</w:t>
      </w:r>
      <w:r w:rsidR="009F6882" w:rsidRPr="00CC7BDE">
        <w:rPr>
          <w:rFonts w:ascii="Arial" w:eastAsia="Times New Roman" w:hAnsi="Arial" w:cs="Arial"/>
          <w:kern w:val="0"/>
          <w:lang w:eastAsia="en-US"/>
        </w:rPr>
        <w:t>)</w:t>
      </w:r>
      <w:r w:rsidR="009F6882">
        <w:rPr>
          <w:rFonts w:ascii="Arial" w:eastAsia="Times New Roman" w:hAnsi="Arial" w:cs="Arial"/>
          <w:kern w:val="0"/>
          <w:lang w:eastAsia="en-US"/>
        </w:rPr>
        <w:t xml:space="preserve">, </w:t>
      </w:r>
      <w:r w:rsidR="009F6882" w:rsidRPr="00A90EAA">
        <w:rPr>
          <w:rFonts w:ascii="Arial" w:hAnsi="Arial" w:cs="Arial"/>
          <w:lang w:val="sr-Latn-CS"/>
        </w:rPr>
        <w:t xml:space="preserve">за изградњу пумпне станице </w:t>
      </w:r>
      <w:r w:rsidR="009F6882" w:rsidRPr="00A90EAA">
        <w:rPr>
          <w:rFonts w:ascii="Arial" w:hAnsi="Arial" w:cs="Arial"/>
          <w:bCs/>
          <w:lang w:val="sr-Latn-CS"/>
        </w:rPr>
        <w:t>за подизање притиска у насељу Лозница на к.п.бр.2485</w:t>
      </w:r>
      <w:r w:rsidR="009F6882" w:rsidRPr="00A90EAA">
        <w:rPr>
          <w:rFonts w:ascii="Arial" w:hAnsi="Arial" w:cs="Arial"/>
          <w:bCs/>
        </w:rPr>
        <w:t xml:space="preserve"> К.О. Баточина варошица</w:t>
      </w:r>
      <w:r w:rsidR="009F6882">
        <w:rPr>
          <w:rFonts w:ascii="Arial" w:hAnsi="Arial" w:cs="Arial"/>
          <w:bCs/>
          <w:lang w:val="sr-Cyrl-CS"/>
        </w:rPr>
        <w:t>, која обухвата израду</w:t>
      </w:r>
      <w:r w:rsidR="009F6882" w:rsidRPr="00A90EAA">
        <w:rPr>
          <w:rFonts w:ascii="Arial" w:hAnsi="Arial" w:cs="Arial"/>
          <w:lang w:val="sr-Latn-CS"/>
        </w:rPr>
        <w:t xml:space="preserve">: </w:t>
      </w:r>
    </w:p>
    <w:p w:rsidR="009F6882" w:rsidRPr="00A90EAA" w:rsidRDefault="009F6882" w:rsidP="009F6882">
      <w:pPr>
        <w:pStyle w:val="ListParagraph"/>
        <w:numPr>
          <w:ilvl w:val="0"/>
          <w:numId w:val="47"/>
        </w:numPr>
        <w:ind w:left="720" w:hanging="720"/>
        <w:rPr>
          <w:rFonts w:ascii="Arial" w:hAnsi="Arial" w:cs="Arial"/>
          <w:lang w:val="sr-Latn-CS"/>
        </w:rPr>
      </w:pPr>
      <w:r w:rsidRPr="00A90EAA">
        <w:rPr>
          <w:rFonts w:ascii="Arial" w:hAnsi="Arial" w:cs="Arial"/>
          <w:lang w:val="sr-Latn-CS"/>
        </w:rPr>
        <w:t xml:space="preserve">ИДР (Идејно решење за добијање </w:t>
      </w:r>
      <w:r w:rsidRPr="00A90EAA">
        <w:rPr>
          <w:rFonts w:ascii="Arial" w:hAnsi="Arial" w:cs="Arial"/>
          <w:lang w:val="sr-Cyrl-CS"/>
        </w:rPr>
        <w:t>у</w:t>
      </w:r>
      <w:r w:rsidRPr="00A90EAA">
        <w:rPr>
          <w:rFonts w:ascii="Arial" w:hAnsi="Arial" w:cs="Arial"/>
          <w:lang w:val="sr-Latn-CS"/>
        </w:rPr>
        <w:t>сло</w:t>
      </w:r>
      <w:r>
        <w:rPr>
          <w:rFonts w:ascii="Arial" w:hAnsi="Arial" w:cs="Arial"/>
          <w:lang w:val="sr-Latn-CS"/>
        </w:rPr>
        <w:t>ва надлежних јавних предузећа)</w:t>
      </w:r>
    </w:p>
    <w:p w:rsidR="009F6882" w:rsidRPr="00A90EAA" w:rsidRDefault="009F6882" w:rsidP="009F6882">
      <w:pPr>
        <w:pStyle w:val="ListParagraph"/>
        <w:numPr>
          <w:ilvl w:val="0"/>
          <w:numId w:val="47"/>
        </w:numPr>
        <w:ind w:left="720" w:hanging="720"/>
        <w:rPr>
          <w:rFonts w:ascii="Arial" w:hAnsi="Arial" w:cs="Arial"/>
          <w:lang w:val="sr-Latn-CS"/>
        </w:rPr>
      </w:pPr>
      <w:r w:rsidRPr="00A90EAA">
        <w:rPr>
          <w:rFonts w:ascii="Arial" w:hAnsi="Arial" w:cs="Arial"/>
          <w:lang w:val="sr-Latn-CS"/>
        </w:rPr>
        <w:t xml:space="preserve">ИДП (Идејни пројекат за добијање Решења </w:t>
      </w:r>
      <w:r>
        <w:rPr>
          <w:rFonts w:ascii="Arial" w:hAnsi="Arial" w:cs="Arial"/>
          <w:lang w:val="sr-Latn-CS"/>
        </w:rPr>
        <w:t>о одобрењу за извођење радова)</w:t>
      </w:r>
      <w:r w:rsidRPr="00A90EAA">
        <w:rPr>
          <w:rFonts w:ascii="Arial" w:hAnsi="Arial" w:cs="Arial"/>
          <w:lang w:val="sr-Latn-CS"/>
        </w:rPr>
        <w:t xml:space="preserve"> </w:t>
      </w:r>
    </w:p>
    <w:p w:rsidR="009F6882" w:rsidRPr="00A90EAA" w:rsidRDefault="009F6882" w:rsidP="009F6882">
      <w:pPr>
        <w:pStyle w:val="ListParagraph"/>
        <w:numPr>
          <w:ilvl w:val="0"/>
          <w:numId w:val="47"/>
        </w:numPr>
        <w:ind w:left="720" w:hanging="720"/>
        <w:rPr>
          <w:rFonts w:ascii="Arial" w:hAnsi="Arial" w:cs="Arial"/>
        </w:rPr>
      </w:pPr>
      <w:r w:rsidRPr="00A90EAA">
        <w:rPr>
          <w:rFonts w:ascii="Arial" w:hAnsi="Arial" w:cs="Arial"/>
          <w:lang w:val="sr-Latn-CS"/>
        </w:rPr>
        <w:t>ПЗИ (Пројекат за извођење предметних радова).</w:t>
      </w:r>
    </w:p>
    <w:p w:rsidR="00725240" w:rsidRPr="00725240" w:rsidRDefault="0072524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2.</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val="sr-Cyrl-CS" w:eastAsia="en-US"/>
        </w:rPr>
      </w:pPr>
      <w:r>
        <w:rPr>
          <w:rFonts w:ascii="Arial" w:eastAsia="Times New Roman" w:hAnsi="Arial" w:cs="Arial"/>
          <w:b/>
          <w:kern w:val="0"/>
          <w:lang w:eastAsia="en-US"/>
        </w:rPr>
        <w:tab/>
      </w:r>
      <w:proofErr w:type="gramStart"/>
      <w:r>
        <w:rPr>
          <w:rFonts w:ascii="Arial" w:eastAsia="Times New Roman" w:hAnsi="Arial"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roofErr w:type="gramEnd"/>
    </w:p>
    <w:p w:rsidR="000952D2" w:rsidRPr="009A3DB7" w:rsidRDefault="000952D2" w:rsidP="000952D2">
      <w:pPr>
        <w:ind w:firstLine="720"/>
        <w:jc w:val="both"/>
        <w:rPr>
          <w:rFonts w:ascii="Arial" w:hAnsi="Arial" w:cs="Arial"/>
          <w:lang w:val="sr-Cyrl-CS"/>
        </w:rPr>
      </w:pPr>
      <w:r w:rsidRPr="009A3DB7">
        <w:rPr>
          <w:rFonts w:ascii="Arial" w:hAnsi="Arial" w:cs="Arial"/>
          <w:lang w:val="sr-Cyrl-CS"/>
        </w:rPr>
        <w:t xml:space="preserve">Одговорни пројектант је у обавези да обиђе предметни терен и све евентуалне нејасноће пре, у току и за време предвиђеном за пројектовање, у договору са Наручиоцем разјасни и тиме заједнички отклоне могућности за грешке у документацији. </w:t>
      </w: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roofErr w:type="gramEnd"/>
    </w:p>
    <w:p w:rsidR="003F4950" w:rsidRPr="00B82A9C"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w:t>
      </w:r>
      <w:proofErr w:type="gramEnd"/>
      <w:r>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sidRPr="00360C7C">
        <w:rPr>
          <w:rFonts w:ascii="Arial" w:eastAsia="Times New Roman" w:hAnsi="Arial" w:cs="Arial"/>
          <w:b/>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Вредност услуга - цена без </w:t>
      </w:r>
      <w:r>
        <w:rPr>
          <w:rFonts w:ascii="Arial" w:eastAsia="Times New Roman" w:hAnsi="Arial" w:cs="Arial"/>
          <w:bCs/>
          <w:kern w:val="0"/>
          <w:lang w:eastAsia="en-US"/>
        </w:rPr>
        <w:t>ПДВ-а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w:t>
      </w:r>
      <w:r w:rsidR="00B4482F">
        <w:rPr>
          <w:rFonts w:ascii="Arial" w:eastAsia="Times New Roman" w:hAnsi="Arial" w:cs="Arial"/>
          <w:bCs/>
          <w:kern w:val="0"/>
          <w:lang w:eastAsia="en-US"/>
        </w:rPr>
        <w:t>___________</w:t>
      </w:r>
      <w:r w:rsidRPr="00360C7C">
        <w:rPr>
          <w:rFonts w:ascii="Arial" w:eastAsia="Times New Roman" w:hAnsi="Arial" w:cs="Arial"/>
          <w:bCs/>
          <w:kern w:val="0"/>
          <w:lang w:eastAsia="en-US"/>
        </w:rPr>
        <w:t>__________________________________________</w:t>
      </w:r>
      <w:r>
        <w:rPr>
          <w:rFonts w:ascii="Arial" w:eastAsia="Times New Roman" w:hAnsi="Arial" w:cs="Arial"/>
          <w:bCs/>
          <w:kern w:val="0"/>
          <w:lang w:eastAsia="en-US"/>
        </w:rPr>
        <w:t xml:space="preserve"> .</w:t>
      </w: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Вредност услуга - цена са ПДВ-ом</w:t>
      </w:r>
      <w:r>
        <w:rPr>
          <w:rFonts w:ascii="Arial" w:eastAsia="Times New Roman" w:hAnsi="Arial" w:cs="Arial"/>
          <w:bCs/>
          <w:kern w:val="0"/>
          <w:lang w:eastAsia="en-US"/>
        </w:rPr>
        <w:t xml:space="preserve">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_________</w:t>
      </w:r>
      <w:r w:rsidR="00B4482F">
        <w:rPr>
          <w:rFonts w:ascii="Arial" w:eastAsia="Times New Roman" w:hAnsi="Arial" w:cs="Arial"/>
          <w:bCs/>
          <w:kern w:val="0"/>
          <w:lang w:eastAsia="en-US"/>
        </w:rPr>
        <w:t>____</w:t>
      </w:r>
      <w:r w:rsidRPr="00360C7C">
        <w:rPr>
          <w:rFonts w:ascii="Arial" w:eastAsia="Times New Roman" w:hAnsi="Arial" w:cs="Arial"/>
          <w:bCs/>
          <w:kern w:val="0"/>
          <w:lang w:eastAsia="en-US"/>
        </w:rPr>
        <w:t>_________________________________________________</w:t>
      </w:r>
      <w:r w:rsidR="00B4482F">
        <w:rPr>
          <w:rFonts w:ascii="Arial" w:eastAsia="Times New Roman" w:hAnsi="Arial" w:cs="Arial"/>
          <w:bCs/>
          <w:kern w:val="0"/>
          <w:lang w:eastAsia="en-US"/>
        </w:rPr>
        <w:t xml:space="preserve"> .</w:t>
      </w:r>
    </w:p>
    <w:p w:rsidR="000952D2" w:rsidRPr="000952D2" w:rsidRDefault="000952D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1436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одређена.</w:t>
      </w:r>
      <w:proofErr w:type="gramEnd"/>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Осим вредности рада, цена обухвата</w:t>
      </w:r>
      <w:r>
        <w:rPr>
          <w:rFonts w:ascii="Arial" w:eastAsia="Times New Roman" w:hAnsi="Arial" w:cs="Arial"/>
          <w:bCs/>
          <w:kern w:val="0"/>
          <w:lang w:eastAsia="en-US"/>
        </w:rPr>
        <w:t xml:space="preserve"> и све остале зависне трошкове</w:t>
      </w:r>
      <w:r w:rsidR="0001436C">
        <w:rPr>
          <w:rFonts w:ascii="Arial" w:eastAsia="Times New Roman" w:hAnsi="Arial" w:cs="Arial"/>
          <w:bCs/>
          <w:kern w:val="0"/>
          <w:lang w:eastAsia="en-US"/>
        </w:rPr>
        <w:t>.</w:t>
      </w:r>
      <w:proofErr w:type="gramEnd"/>
    </w:p>
    <w:p w:rsidR="000952D2" w:rsidRDefault="000952D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9F6882" w:rsidRDefault="009F688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9F6882" w:rsidRDefault="009F688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9F6882" w:rsidRPr="000952D2" w:rsidRDefault="009F688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lastRenderedPageBreak/>
        <w:t>Услови и начин плаћања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sidRPr="00360C7C">
        <w:rPr>
          <w:rFonts w:ascii="Arial" w:eastAsia="Times New Roman" w:hAnsi="Arial" w:cs="Arial"/>
          <w:b/>
          <w:bCs/>
          <w:kern w:val="0"/>
          <w:lang w:eastAsia="en-US"/>
        </w:rPr>
        <w:t>45</w:t>
      </w:r>
      <w:r w:rsidRPr="00360C7C">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w:t>
      </w:r>
      <w:r w:rsidR="000952D2">
        <w:rPr>
          <w:rFonts w:ascii="Arial" w:eastAsia="TimesNewRomanPSMT" w:hAnsi="Arial" w:cs="Arial"/>
          <w:bCs/>
          <w:lang w:val="ru-RU"/>
        </w:rPr>
        <w:t xml:space="preserve">регистровања </w:t>
      </w:r>
      <w:r>
        <w:rPr>
          <w:rFonts w:ascii="Arial" w:eastAsia="TimesNewRomanPSMT" w:hAnsi="Arial" w:cs="Arial"/>
          <w:bCs/>
          <w:lang w:val="ru-RU"/>
        </w:rPr>
        <w:t xml:space="preserve">рачуна за пружене </w:t>
      </w:r>
      <w:r w:rsidR="00477B37">
        <w:rPr>
          <w:rFonts w:ascii="Arial" w:eastAsia="TimesNewRomanPSMT" w:hAnsi="Arial" w:cs="Arial"/>
          <w:bCs/>
          <w:lang w:val="ru-RU"/>
        </w:rPr>
        <w:t>Услуга</w:t>
      </w:r>
      <w:r>
        <w:rPr>
          <w:rFonts w:ascii="Arial" w:eastAsia="Times New Roman" w:hAnsi="Arial" w:cs="Arial"/>
          <w:bCs/>
          <w:kern w:val="0"/>
          <w:lang w:eastAsia="en-US"/>
        </w:rPr>
        <w:t>.</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3F6D9D" w:rsidRDefault="003F4950" w:rsidP="003F4950">
      <w:pPr>
        <w:ind w:firstLine="708"/>
        <w:jc w:val="both"/>
        <w:rPr>
          <w:rFonts w:ascii="Arial" w:hAnsi="Arial" w:cs="Arial"/>
          <w:iC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се обавезује да уговорен</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Услуг</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изврши у року од ______</w:t>
      </w:r>
      <w:r>
        <w:rPr>
          <w:rFonts w:ascii="Arial" w:eastAsia="Times New Roman" w:hAnsi="Arial" w:cs="Arial"/>
          <w:bCs/>
          <w:kern w:val="0"/>
          <w:lang w:eastAsia="en-US"/>
        </w:rPr>
        <w:t xml:space="preserve"> (не дужем од </w:t>
      </w:r>
      <w:r w:rsidR="000952D2">
        <w:rPr>
          <w:rFonts w:ascii="Arial" w:eastAsia="Times New Roman" w:hAnsi="Arial" w:cs="Arial"/>
          <w:bCs/>
          <w:kern w:val="0"/>
          <w:lang w:val="sr-Cyrl-CS" w:eastAsia="en-US"/>
        </w:rPr>
        <w:t>20</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календарских дана</w:t>
      </w:r>
      <w:r>
        <w:rPr>
          <w:rFonts w:ascii="Arial" w:eastAsia="Times New Roman" w:hAnsi="Arial" w:cs="Arial"/>
          <w:bCs/>
          <w:kern w:val="0"/>
          <w:lang w:eastAsia="en-US"/>
        </w:rPr>
        <w:t xml:space="preserve"> </w:t>
      </w:r>
      <w:r>
        <w:rPr>
          <w:rFonts w:ascii="Arial" w:hAnsi="Arial" w:cs="Arial"/>
          <w:iCs/>
        </w:rPr>
        <w:t xml:space="preserve">од дана </w:t>
      </w:r>
      <w:r w:rsidR="003F6D9D">
        <w:rPr>
          <w:rFonts w:ascii="Arial" w:hAnsi="Arial" w:cs="Arial"/>
          <w:iCs/>
        </w:rPr>
        <w:t>закључења уговора.</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ставом 1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roofErr w:type="gramEnd"/>
    </w:p>
    <w:p w:rsidR="00B4482F" w:rsidRDefault="00B4482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9825C7" w:rsidRPr="00166196" w:rsidRDefault="009825C7" w:rsidP="003F4950">
      <w:pPr>
        <w:suppressAutoHyphens w:val="0"/>
        <w:autoSpaceDE w:val="0"/>
        <w:autoSpaceDN w:val="0"/>
        <w:adjustRightInd w:val="0"/>
        <w:spacing w:line="240" w:lineRule="auto"/>
        <w:rPr>
          <w:rFonts w:ascii="Arial" w:eastAsia="Times New Roman" w:hAnsi="Arial" w:cs="Arial"/>
          <w:b/>
          <w:bCs/>
          <w:kern w:val="0"/>
          <w:lang w:val="sr-Cyrl-CS" w:eastAsia="en-US"/>
        </w:rPr>
      </w:pPr>
      <w:r>
        <w:rPr>
          <w:rFonts w:ascii="Arial" w:eastAsia="Times New Roman" w:hAnsi="Arial" w:cs="Arial"/>
          <w:b/>
          <w:bCs/>
          <w:kern w:val="0"/>
          <w:lang w:val="sr-Cyrl-CS" w:eastAsia="en-US"/>
        </w:rPr>
        <w:t>Рок извршења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Рок за израду пројекта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roofErr w:type="gramEnd"/>
    </w:p>
    <w:p w:rsidR="009825C7" w:rsidRPr="00114A33" w:rsidRDefault="009825C7" w:rsidP="009825C7">
      <w:pPr>
        <w:ind w:firstLine="708"/>
        <w:jc w:val="both"/>
        <w:rPr>
          <w:rFonts w:ascii="Arial" w:hAnsi="Arial" w:cs="Arial"/>
          <w:iCs/>
          <w:lang w:val="sr-Cyrl-CS"/>
        </w:rPr>
      </w:pPr>
      <w:r>
        <w:rPr>
          <w:rFonts w:ascii="Arial" w:hAnsi="Arial" w:cs="Arial"/>
          <w:iCs/>
          <w:lang w:val="sr-Cyrl-CS"/>
        </w:rPr>
        <w:t>Наведени рок не обухвата период прибављања услова и издавања дозвола од стране надлежног органа.</w:t>
      </w:r>
    </w:p>
    <w:p w:rsidR="00025CF4" w:rsidRPr="00025CF4" w:rsidRDefault="00025CF4"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025CF4" w:rsidRPr="003A7CFB" w:rsidRDefault="00025CF4" w:rsidP="00025CF4">
      <w:pPr>
        <w:jc w:val="both"/>
        <w:rPr>
          <w:rFonts w:ascii="Arial" w:hAnsi="Arial" w:cs="Arial"/>
          <w:b/>
          <w:bCs/>
          <w:iCs/>
        </w:rPr>
      </w:pPr>
      <w:r w:rsidRPr="003A7CFB">
        <w:rPr>
          <w:rFonts w:ascii="Arial" w:hAnsi="Arial" w:cs="Arial"/>
          <w:b/>
          <w:bCs/>
          <w:iCs/>
          <w:lang w:val="sr-Cyrl-CS"/>
        </w:rPr>
        <w:t>Финансијско обезбеђење</w:t>
      </w:r>
    </w:p>
    <w:p w:rsidR="00025CF4" w:rsidRPr="003A7CFB" w:rsidRDefault="00025CF4" w:rsidP="00025CF4">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025CF4" w:rsidRPr="003A7CFB" w:rsidRDefault="00025CF4" w:rsidP="00025CF4">
      <w:pPr>
        <w:jc w:val="both"/>
        <w:rPr>
          <w:rFonts w:ascii="Arial" w:hAnsi="Arial" w:cs="Arial"/>
          <w:b/>
          <w:bCs/>
          <w:i/>
          <w:iCs/>
          <w:u w:val="single"/>
          <w:lang w:val="ru-RU"/>
        </w:rPr>
      </w:pPr>
    </w:p>
    <w:p w:rsidR="00025CF4" w:rsidRPr="00025CF4" w:rsidRDefault="00025CF4" w:rsidP="00025CF4">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8A424F">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3F4950" w:rsidRPr="00166196" w:rsidRDefault="003F4950"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F4950" w:rsidRPr="008A42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9F6882" w:rsidRDefault="009F688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9F6882" w:rsidRDefault="009F688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9F6882" w:rsidRPr="0095648A" w:rsidRDefault="009F6882"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lastRenderedPageBreak/>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10</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952D2" w:rsidRDefault="003F4950" w:rsidP="003F4950">
      <w:pPr>
        <w:suppressAutoHyphens w:val="0"/>
        <w:autoSpaceDE w:val="0"/>
        <w:autoSpaceDN w:val="0"/>
        <w:adjustRightInd w:val="0"/>
        <w:spacing w:line="240" w:lineRule="auto"/>
        <w:ind w:firstLine="708"/>
        <w:jc w:val="both"/>
        <w:rPr>
          <w:rFonts w:ascii="Arial" w:eastAsia="Times New Roman" w:hAnsi="Arial" w:cs="Arial"/>
          <w:kern w:val="0"/>
          <w:lang w:val="sr-Cyrl-CS" w:eastAsia="en-U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израде пројекта у складу са важећим прописима, техничким</w:t>
      </w:r>
      <w:r>
        <w:rPr>
          <w:rFonts w:ascii="Arial" w:eastAsia="Times New Roman" w:hAnsi="Arial" w:cs="Arial"/>
          <w:bCs/>
          <w:kern w:val="0"/>
          <w:lang w:eastAsia="en-US"/>
        </w:rPr>
        <w:t xml:space="preserve"> прописима и овим уговором, на начин да се на основу </w:t>
      </w:r>
      <w:r w:rsidRPr="00B4482F">
        <w:rPr>
          <w:rFonts w:ascii="Arial" w:eastAsia="Times New Roman" w:hAnsi="Arial" w:cs="Arial"/>
          <w:bCs/>
          <w:kern w:val="0"/>
          <w:lang w:eastAsia="en-US"/>
        </w:rPr>
        <w:t xml:space="preserve">исте </w:t>
      </w:r>
      <w:r w:rsidR="00B4482F">
        <w:rPr>
          <w:rFonts w:ascii="Arial" w:eastAsia="Times New Roman" w:hAnsi="Arial" w:cs="Arial"/>
          <w:bCs/>
          <w:kern w:val="0"/>
          <w:lang w:eastAsia="en-US"/>
        </w:rPr>
        <w:t xml:space="preserve">могу изводити радови на </w:t>
      </w:r>
      <w:r w:rsidR="0095648A">
        <w:rPr>
          <w:rFonts w:ascii="Arial" w:hAnsi="Arial" w:cs="Arial"/>
          <w:lang w:val="ru-RU"/>
        </w:rPr>
        <w:t>изградњ</w:t>
      </w:r>
      <w:r w:rsidR="0095648A">
        <w:rPr>
          <w:rFonts w:ascii="Arial" w:hAnsi="Arial" w:cs="Arial"/>
        </w:rPr>
        <w:t>и</w:t>
      </w:r>
      <w:r w:rsidR="00AD6F30">
        <w:rPr>
          <w:rFonts w:ascii="Arial" w:hAnsi="Arial" w:cs="Arial"/>
          <w:lang w:val="ru-RU"/>
        </w:rPr>
        <w:t xml:space="preserve"> </w:t>
      </w:r>
      <w:r w:rsidR="00A37FDE">
        <w:rPr>
          <w:rFonts w:ascii="Arial" w:hAnsi="Arial" w:cs="Arial"/>
          <w:lang w:val="ru-RU"/>
        </w:rPr>
        <w:t xml:space="preserve">пумпне станице за </w:t>
      </w:r>
      <w:r w:rsidR="005E0C04">
        <w:rPr>
          <w:rFonts w:ascii="Arial" w:hAnsi="Arial" w:cs="Arial"/>
          <w:lang w:val="ru-RU"/>
        </w:rPr>
        <w:t>подизање притиска</w:t>
      </w:r>
      <w:r w:rsidR="00AD6F30">
        <w:rPr>
          <w:rFonts w:ascii="Arial" w:hAnsi="Arial" w:cs="Arial"/>
          <w:lang w:val="ru-RU"/>
        </w:rPr>
        <w:t xml:space="preserve"> за водоводну мрежу у насељу Стара Лозница</w:t>
      </w:r>
      <w:r w:rsidR="000952D2" w:rsidRPr="0001436C">
        <w:rPr>
          <w:rFonts w:ascii="Arial" w:hAnsi="Arial" w:cs="Arial"/>
        </w:rPr>
        <w:t xml:space="preserve"> </w:t>
      </w:r>
      <w:r w:rsidR="000952D2">
        <w:rPr>
          <w:rFonts w:ascii="Arial" w:hAnsi="Arial" w:cs="Arial"/>
        </w:rPr>
        <w:t>на територији општине Баточина</w:t>
      </w:r>
      <w:r w:rsidR="000952D2">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w:t>
      </w:r>
      <w:proofErr w:type="gramStart"/>
      <w:r w:rsidRPr="00360C7C">
        <w:rPr>
          <w:rFonts w:ascii="Arial" w:eastAsia="Times New Roman" w:hAnsi="Arial" w:cs="Arial"/>
          <w:bCs/>
          <w:kern w:val="0"/>
          <w:lang w:eastAsia="en-US"/>
        </w:rPr>
        <w:t>обавезује :</w:t>
      </w:r>
      <w:proofErr w:type="gramEnd"/>
    </w:p>
    <w:p w:rsidR="003F4950" w:rsidRPr="000952D2"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color w:val="auto"/>
          <w:kern w:val="0"/>
          <w:lang w:eastAsia="en-US"/>
        </w:rPr>
      </w:pPr>
      <w:r w:rsidRPr="0001436C">
        <w:rPr>
          <w:rFonts w:ascii="Arial" w:eastAsia="Times New Roman" w:hAnsi="Arial" w:cs="Arial"/>
          <w:bCs/>
          <w:color w:val="auto"/>
          <w:kern w:val="0"/>
          <w:lang w:eastAsia="en-US"/>
        </w:rPr>
        <w:t xml:space="preserve">да испостави пројектну документацију у </w:t>
      </w:r>
      <w:r w:rsidR="0001436C" w:rsidRPr="0001436C">
        <w:rPr>
          <w:rFonts w:ascii="Arial" w:eastAsia="Times New Roman" w:hAnsi="Arial" w:cs="Arial"/>
          <w:bCs/>
          <w:color w:val="auto"/>
          <w:kern w:val="0"/>
          <w:lang w:eastAsia="en-US"/>
        </w:rPr>
        <w:t>аналогном</w:t>
      </w:r>
      <w:r w:rsidRPr="0001436C">
        <w:rPr>
          <w:rFonts w:ascii="Arial" w:eastAsia="Times New Roman" w:hAnsi="Arial" w:cs="Arial"/>
          <w:bCs/>
          <w:color w:val="auto"/>
          <w:kern w:val="0"/>
          <w:lang w:eastAsia="en-US"/>
        </w:rPr>
        <w:t xml:space="preserve"> облику у </w:t>
      </w:r>
      <w:r w:rsidR="000952D2">
        <w:rPr>
          <w:rFonts w:ascii="Arial" w:eastAsia="Times New Roman" w:hAnsi="Arial" w:cs="Arial"/>
          <w:bCs/>
          <w:color w:val="auto"/>
          <w:kern w:val="0"/>
          <w:lang w:val="sr-Cyrl-CS" w:eastAsia="en-US"/>
        </w:rPr>
        <w:t>по 2</w:t>
      </w:r>
      <w:r w:rsidR="000952D2">
        <w:rPr>
          <w:rFonts w:ascii="Arial" w:eastAsia="Times New Roman" w:hAnsi="Arial" w:cs="Arial"/>
          <w:bCs/>
          <w:color w:val="auto"/>
          <w:kern w:val="0"/>
          <w:lang w:eastAsia="en-US"/>
        </w:rPr>
        <w:t xml:space="preserve"> (</w:t>
      </w:r>
      <w:r w:rsidR="000952D2">
        <w:rPr>
          <w:rFonts w:ascii="Arial" w:eastAsia="Times New Roman" w:hAnsi="Arial" w:cs="Arial"/>
          <w:bCs/>
          <w:color w:val="auto"/>
          <w:kern w:val="0"/>
          <w:lang w:val="sr-Cyrl-CS" w:eastAsia="en-US"/>
        </w:rPr>
        <w:t>два</w:t>
      </w:r>
      <w:r w:rsidRPr="0001436C">
        <w:rPr>
          <w:rFonts w:ascii="Arial" w:eastAsia="Times New Roman" w:hAnsi="Arial" w:cs="Arial"/>
          <w:bCs/>
          <w:color w:val="auto"/>
          <w:kern w:val="0"/>
          <w:lang w:eastAsia="en-US"/>
        </w:rPr>
        <w:t>) примерка</w:t>
      </w:r>
      <w:r w:rsidR="0095648A">
        <w:rPr>
          <w:rFonts w:ascii="Arial" w:eastAsia="Times New Roman" w:hAnsi="Arial" w:cs="Arial"/>
          <w:bCs/>
          <w:color w:val="auto"/>
          <w:kern w:val="0"/>
          <w:lang w:val="sr-Cyrl-CS" w:eastAsia="en-US"/>
        </w:rPr>
        <w:t xml:space="preserve"> и по</w:t>
      </w:r>
      <w:r w:rsidRPr="0001436C">
        <w:rPr>
          <w:rFonts w:ascii="Arial" w:eastAsia="Times New Roman" w:hAnsi="Arial" w:cs="Arial"/>
          <w:bCs/>
          <w:color w:val="auto"/>
          <w:kern w:val="0"/>
          <w:lang w:eastAsia="en-US"/>
        </w:rPr>
        <w:t>, као и</w:t>
      </w:r>
      <w:r w:rsidR="000952D2">
        <w:rPr>
          <w:rFonts w:ascii="Arial" w:eastAsia="Times New Roman" w:hAnsi="Arial" w:cs="Arial"/>
          <w:bCs/>
          <w:color w:val="auto"/>
          <w:kern w:val="0"/>
          <w:lang w:val="sr-Cyrl-CS" w:eastAsia="en-US"/>
        </w:rPr>
        <w:t xml:space="preserve"> по </w:t>
      </w:r>
      <w:r w:rsidR="000952D2" w:rsidRPr="000952D2">
        <w:rPr>
          <w:rFonts w:ascii="Arial" w:eastAsia="Times New Roman" w:hAnsi="Arial" w:cs="Arial"/>
          <w:color w:val="auto"/>
          <w:kern w:val="0"/>
          <w:lang w:eastAsia="en-US"/>
        </w:rPr>
        <w:t>1 (један) примерак</w:t>
      </w:r>
      <w:r w:rsidRPr="0001436C">
        <w:rPr>
          <w:rFonts w:ascii="Arial" w:eastAsia="Times New Roman" w:hAnsi="Arial" w:cs="Arial"/>
          <w:bCs/>
          <w:color w:val="auto"/>
          <w:kern w:val="0"/>
          <w:lang w:eastAsia="en-US"/>
        </w:rPr>
        <w:t xml:space="preserve"> у електронској форми;</w:t>
      </w:r>
    </w:p>
    <w:p w:rsidR="003F4950" w:rsidRPr="000952D2"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 xml:space="preserve">да испостави </w:t>
      </w:r>
      <w:r w:rsidRPr="00336B3A">
        <w:rPr>
          <w:rFonts w:ascii="Arial" w:eastAsia="Times New Roman" w:hAnsi="Arial" w:cs="Arial"/>
          <w:bCs/>
          <w:kern w:val="0"/>
          <w:lang w:eastAsia="en-US"/>
        </w:rPr>
        <w:t>пројектну документацију</w:t>
      </w:r>
      <w:r>
        <w:rPr>
          <w:rFonts w:ascii="Arial" w:eastAsia="Times New Roman" w:hAnsi="Arial" w:cs="Arial"/>
          <w:bCs/>
          <w:kern w:val="0"/>
          <w:lang w:eastAsia="en-US"/>
        </w:rPr>
        <w:t xml:space="preserve"> у уговореном року;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се строго придржава мера заштите на раду;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rsidR="003F4950"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 xml:space="preserve">да располаже адекватном опремом за </w:t>
      </w:r>
      <w:r w:rsidR="0095648A">
        <w:rPr>
          <w:rFonts w:ascii="Arial" w:eastAsia="Times New Roman" w:hAnsi="Arial" w:cs="Arial"/>
          <w:bCs/>
          <w:kern w:val="0"/>
          <w:lang w:eastAsia="en-US"/>
        </w:rPr>
        <w:t>извршење</w:t>
      </w:r>
      <w:r w:rsidRPr="00336B3A">
        <w:rPr>
          <w:rFonts w:ascii="Arial" w:eastAsia="Times New Roman" w:hAnsi="Arial" w:cs="Arial"/>
          <w:bCs/>
          <w:kern w:val="0"/>
          <w:lang w:eastAsia="en-US"/>
        </w:rPr>
        <w:t xml:space="preserve"> уговорене </w:t>
      </w:r>
      <w:r w:rsidR="0095648A">
        <w:rPr>
          <w:rFonts w:ascii="Arial" w:eastAsia="Times New Roman" w:hAnsi="Arial" w:cs="Arial"/>
          <w:bCs/>
          <w:kern w:val="0"/>
          <w:lang w:eastAsia="en-US"/>
        </w:rPr>
        <w:t>Услуге</w:t>
      </w:r>
      <w:r>
        <w:rPr>
          <w:rFonts w:ascii="Arial" w:eastAsia="Times New Roman" w:hAnsi="Arial" w:cs="Arial"/>
          <w:bCs/>
          <w:kern w:val="0"/>
          <w:lang w:eastAsia="en-US"/>
        </w:rPr>
        <w:t>;</w:t>
      </w:r>
    </w:p>
    <w:p w:rsidR="003F4950" w:rsidRPr="00D6713E"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proofErr w:type="gramStart"/>
      <w:r>
        <w:rPr>
          <w:rFonts w:ascii="Arial" w:eastAsia="Times New Roman" w:hAnsi="Arial" w:cs="Arial"/>
          <w:bCs/>
          <w:kern w:val="0"/>
          <w:lang w:eastAsia="en-US"/>
        </w:rPr>
        <w:t>да</w:t>
      </w:r>
      <w:proofErr w:type="gramEnd"/>
      <w:r>
        <w:rPr>
          <w:rFonts w:ascii="Arial" w:eastAsia="Times New Roman" w:hAnsi="Arial" w:cs="Arial"/>
          <w:bCs/>
          <w:kern w:val="0"/>
          <w:lang w:eastAsia="en-US"/>
        </w:rPr>
        <w:t xml:space="preserve"> поступи по примедбама Наручиоца и органа који дају одређене сагласности и одобрења у смислу </w:t>
      </w:r>
      <w:r w:rsidR="0095648A">
        <w:rPr>
          <w:rFonts w:ascii="Arial" w:eastAsia="Times New Roman" w:hAnsi="Arial" w:cs="Arial"/>
          <w:bCs/>
          <w:kern w:val="0"/>
          <w:lang w:eastAsia="en-US"/>
        </w:rPr>
        <w:t>којих пројекат мора бити урађен.</w:t>
      </w:r>
    </w:p>
    <w:p w:rsidR="000952D2" w:rsidRPr="000952D2" w:rsidRDefault="000952D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roofErr w:type="gramEnd"/>
    </w:p>
    <w:p w:rsidR="00081296" w:rsidRDefault="00081296" w:rsidP="00081296">
      <w:pPr>
        <w:jc w:val="both"/>
        <w:rPr>
          <w:rFonts w:ascii="Arial" w:hAnsi="Arial" w:cs="Arial"/>
          <w:bCs/>
          <w:iCs/>
          <w:lang w:val="ru-RU"/>
        </w:rPr>
      </w:pPr>
    </w:p>
    <w:p w:rsidR="00081296" w:rsidRPr="003A7CFB" w:rsidRDefault="00081296" w:rsidP="00291E1D">
      <w:pPr>
        <w:ind w:firstLine="720"/>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081296" w:rsidRPr="003A7CFB" w:rsidRDefault="00081296" w:rsidP="00291E1D">
      <w:pPr>
        <w:ind w:firstLine="720"/>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sidR="00477B37">
        <w:rPr>
          <w:rFonts w:ascii="Arial" w:hAnsi="Arial" w:cs="Arial"/>
          <w:bCs/>
          <w:iCs/>
          <w:lang w:val="ru-RU"/>
        </w:rPr>
        <w:t>Услуга</w:t>
      </w:r>
      <w:r>
        <w:rPr>
          <w:rFonts w:ascii="Arial" w:hAnsi="Arial" w:cs="Arial"/>
          <w:bCs/>
          <w:iCs/>
          <w:lang w:val="ru-RU"/>
        </w:rPr>
        <w:t xml:space="preserve">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081296" w:rsidRPr="00081296" w:rsidRDefault="0008129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2</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AB1965"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да преда пројектанту пројектни задатак и све друге неопходне податке за израду пројектне документациј</w:t>
      </w:r>
      <w:r w:rsidR="00B8174C">
        <w:rPr>
          <w:rFonts w:ascii="Arial" w:eastAsia="Times New Roman" w:hAnsi="Arial" w:cs="Arial"/>
          <w:bCs/>
          <w:kern w:val="0"/>
          <w:lang w:eastAsia="en-US"/>
        </w:rPr>
        <w:t>е</w:t>
      </w:r>
      <w:r w:rsidR="00B8174C">
        <w:rPr>
          <w:rFonts w:ascii="Arial" w:eastAsia="Times New Roman" w:hAnsi="Arial" w:cs="Arial"/>
          <w:bCs/>
          <w:kern w:val="0"/>
          <w:lang w:val="sr-Cyrl-CS" w:eastAsia="en-US"/>
        </w:rPr>
        <w:t>;</w:t>
      </w:r>
    </w:p>
    <w:p w:rsidR="00AB1965" w:rsidRPr="00AB1965" w:rsidRDefault="00AB1965" w:rsidP="00AB1965">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hAnsi="Arial" w:cs="Arial"/>
          <w:lang/>
        </w:rPr>
        <w:t>и</w:t>
      </w:r>
      <w:r w:rsidRPr="00AB1965">
        <w:rPr>
          <w:rFonts w:ascii="Arial" w:hAnsi="Arial" w:cs="Arial"/>
          <w:lang w:val="sr-Latn-CS"/>
        </w:rPr>
        <w:t>зрада КТП (катасторско топографског плана)</w:t>
      </w:r>
      <w:r>
        <w:rPr>
          <w:rFonts w:ascii="Arial" w:hAnsi="Arial" w:cs="Arial"/>
          <w:lang/>
        </w:rPr>
        <w:t>.</w:t>
      </w:r>
    </w:p>
    <w:p w:rsidR="003F4950" w:rsidRPr="00AB1965"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3</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Pr="00BF4D88"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Пројектна документација мора бити израђена на начин одређен овим уговором, и у складу </w:t>
      </w:r>
      <w:r w:rsidR="00BF4D88">
        <w:rPr>
          <w:rFonts w:ascii="Arial" w:eastAsia="Times New Roman" w:hAnsi="Arial" w:cs="Arial"/>
          <w:bCs/>
          <w:kern w:val="0"/>
          <w:lang w:eastAsia="en-US"/>
        </w:rPr>
        <w:t>са прописима и правилима струке</w:t>
      </w:r>
      <w:r w:rsidR="00BF4D88">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roofErr w:type="gramEnd"/>
    </w:p>
    <w:p w:rsidR="003F4950" w:rsidRPr="00BF4D88"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w:t>
      </w:r>
      <w:r w:rsidR="00BF4D88">
        <w:rPr>
          <w:rFonts w:ascii="Arial" w:eastAsia="Times New Roman" w:hAnsi="Arial" w:cs="Arial"/>
          <w:bCs/>
          <w:kern w:val="0"/>
          <w:lang w:eastAsia="en-US"/>
        </w:rPr>
        <w:t>иђају у техничкој докумантацији</w:t>
      </w:r>
      <w:r w:rsidR="00BF4D88">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w:t>
      </w:r>
      <w:proofErr w:type="gramStart"/>
      <w:r>
        <w:rPr>
          <w:rFonts w:ascii="Arial" w:eastAsia="Times New Roman" w:hAnsi="Arial" w:cs="Arial"/>
          <w:bCs/>
          <w:kern w:val="0"/>
          <w:lang w:eastAsia="en-US"/>
        </w:rPr>
        <w:lastRenderedPageBreak/>
        <w:t>захтева</w:t>
      </w:r>
      <w:proofErr w:type="gramEnd"/>
      <w:r>
        <w:rPr>
          <w:rFonts w:ascii="Arial" w:eastAsia="Times New Roman" w:hAnsi="Arial" w:cs="Arial"/>
          <w:bCs/>
          <w:kern w:val="0"/>
          <w:lang w:eastAsia="en-US"/>
        </w:rPr>
        <w:t xml:space="preserve"> обустављање и даљу израду техничке документације, односно њеног дела, односно да захтева испуњење пројектованих уговорених обавеза.</w:t>
      </w:r>
    </w:p>
    <w:p w:rsidR="00291E1D" w:rsidRPr="00291E1D" w:rsidRDefault="00291E1D" w:rsidP="00114A33">
      <w:pPr>
        <w:suppressAutoHyphens w:val="0"/>
        <w:autoSpaceDE w:val="0"/>
        <w:autoSpaceDN w:val="0"/>
        <w:adjustRightInd w:val="0"/>
        <w:spacing w:line="240" w:lineRule="auto"/>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Ако контрола Наручиоца уз подношење одговарајућих доказа, захтева измену појед</w:t>
      </w:r>
      <w:r w:rsidR="008A424F">
        <w:rPr>
          <w:rFonts w:ascii="Arial" w:eastAsia="Times New Roman" w:hAnsi="Arial" w:cs="Arial"/>
          <w:bCs/>
          <w:kern w:val="0"/>
          <w:lang w:eastAsia="en-US"/>
        </w:rPr>
        <w:t>и</w:t>
      </w:r>
      <w:r>
        <w:rPr>
          <w:rFonts w:ascii="Arial" w:eastAsia="Times New Roman" w:hAnsi="Arial" w:cs="Arial"/>
          <w:bCs/>
          <w:kern w:val="0"/>
          <w:lang w:eastAsia="en-US"/>
        </w:rPr>
        <w:t xml:space="preserve">них материјала или опреме коју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предвиђа у техничкој документацији,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ову измену омогући.</w:t>
      </w:r>
      <w:proofErr w:type="gramEnd"/>
    </w:p>
    <w:p w:rsidR="00114A33" w:rsidRDefault="00114A33" w:rsidP="009825C7">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5</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roofErr w:type="gramEnd"/>
    </w:p>
    <w:p w:rsidR="00291E1D" w:rsidRPr="00291E1D" w:rsidRDefault="00291E1D"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6</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52777E"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Наручилац је дужан прегледати урађену пројектну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 xml:space="preserve">После прегледа и пријема уговорене докумантације,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7</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Наручилац има право и на накнаду штете утврђенe ставо</w:t>
      </w:r>
      <w:r w:rsidR="00291E1D">
        <w:rPr>
          <w:rFonts w:ascii="Arial" w:eastAsia="Times New Roman" w:hAnsi="Arial" w:cs="Arial"/>
          <w:bCs/>
          <w:kern w:val="0"/>
          <w:lang w:val="sr-Cyrl-CS" w:eastAsia="en-US"/>
        </w:rPr>
        <w:t>м</w:t>
      </w:r>
      <w:r>
        <w:rPr>
          <w:rFonts w:ascii="Arial" w:eastAsia="Times New Roman" w:hAnsi="Arial" w:cs="Arial"/>
          <w:bCs/>
          <w:kern w:val="0"/>
          <w:lang w:eastAsia="en-US"/>
        </w:rPr>
        <w:t xml:space="preserve"> 1.</w:t>
      </w:r>
      <w:proofErr w:type="gramEnd"/>
      <w:r>
        <w:rPr>
          <w:rFonts w:ascii="Arial" w:eastAsia="Times New Roman" w:hAnsi="Arial" w:cs="Arial"/>
          <w:bCs/>
          <w:kern w:val="0"/>
          <w:lang w:eastAsia="en-US"/>
        </w:rPr>
        <w:t xml:space="preserve"> </w:t>
      </w:r>
      <w:proofErr w:type="gramStart"/>
      <w:r>
        <w:rPr>
          <w:rFonts w:ascii="Arial" w:eastAsia="Times New Roman" w:hAnsi="Arial" w:cs="Arial"/>
          <w:bCs/>
          <w:kern w:val="0"/>
          <w:lang w:eastAsia="en-US"/>
        </w:rPr>
        <w:t>овог</w:t>
      </w:r>
      <w:proofErr w:type="gramEnd"/>
      <w:r>
        <w:rPr>
          <w:rFonts w:ascii="Arial" w:eastAsia="Times New Roman" w:hAnsi="Arial" w:cs="Arial"/>
          <w:bCs/>
          <w:kern w:val="0"/>
          <w:lang w:eastAsia="en-US"/>
        </w:rPr>
        <w:t xml:space="preserve">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w:t>
      </w:r>
      <w:proofErr w:type="gramStart"/>
      <w:r>
        <w:rPr>
          <w:rFonts w:ascii="Arial" w:eastAsia="Times New Roman" w:hAnsi="Arial" w:cs="Arial"/>
          <w:bCs/>
          <w:kern w:val="0"/>
          <w:lang w:eastAsia="en-US"/>
        </w:rPr>
        <w:t>отклони  недостатке</w:t>
      </w:r>
      <w:proofErr w:type="gramEnd"/>
      <w:r>
        <w:rPr>
          <w:rFonts w:ascii="Arial" w:eastAsia="Times New Roman" w:hAnsi="Arial" w:cs="Arial"/>
          <w:bCs/>
          <w:kern w:val="0"/>
          <w:lang w:eastAsia="en-US"/>
        </w:rPr>
        <w:t xml:space="preserve"> у датом року, Наручилац ће то утврдити на терет </w:t>
      </w:r>
      <w:r>
        <w:rPr>
          <w:rFonts w:ascii="Arial" w:eastAsia="Times New Roman" w:hAnsi="Arial" w:cs="Arial"/>
          <w:kern w:val="0"/>
          <w:lang w:eastAsia="en-US"/>
        </w:rPr>
        <w:t>Извршилац</w:t>
      </w:r>
      <w:r>
        <w:rPr>
          <w:rFonts w:ascii="Arial" w:eastAsia="Times New Roman" w:hAnsi="Arial" w:cs="Arial"/>
          <w:bCs/>
          <w:kern w:val="0"/>
          <w:lang w:eastAsia="en-US"/>
        </w:rPr>
        <w:t>.</w:t>
      </w:r>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8</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У случајевима из става 1 и 2 овог члана, Наручилац има право на накнаду штете.</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902180" w:rsidRDefault="0090218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902180" w:rsidRPr="00902180" w:rsidRDefault="0090218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lastRenderedPageBreak/>
        <w:t>Члан 1</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A92B3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За носиоца пројектног задатка (одговорног пројектанта) од стране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сарадњу са Наручиоцем одређује се ______________________</w:t>
      </w:r>
      <w:proofErr w:type="gramStart"/>
      <w:r>
        <w:rPr>
          <w:rFonts w:ascii="Arial" w:eastAsia="Times New Roman" w:hAnsi="Arial" w:cs="Arial"/>
          <w:bCs/>
          <w:kern w:val="0"/>
          <w:lang w:eastAsia="en-US"/>
        </w:rPr>
        <w:t>_ .</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Раскид Уговора</w:t>
      </w: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20</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Наручилац задржава право да једнострано раскине овај Уговор уколико извршене </w:t>
      </w:r>
      <w:r w:rsidR="00477B37">
        <w:rPr>
          <w:rFonts w:ascii="Arial" w:eastAsia="Times New Roman" w:hAnsi="Arial" w:cs="Arial"/>
          <w:bCs/>
          <w:kern w:val="0"/>
          <w:lang w:eastAsia="en-US"/>
        </w:rPr>
        <w:t>Услуга</w:t>
      </w:r>
      <w:r w:rsidRPr="00360C7C">
        <w:rPr>
          <w:rFonts w:ascii="Arial" w:eastAsia="Times New Roman" w:hAnsi="Arial" w:cs="Arial"/>
          <w:bCs/>
          <w:kern w:val="0"/>
          <w:lang w:eastAsia="en-US"/>
        </w:rPr>
        <w:t xml:space="preserve"> не одговарају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није поступио по примедбама Наручиоца.</w:t>
      </w:r>
      <w:proofErr w:type="gramEnd"/>
      <w:r w:rsidRPr="00360C7C">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 се раскида писменом изјавом која садржи основ за</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раскид уговора и доставља се другој уговорној страни.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color w:val="00000A"/>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Остале одредбе</w:t>
      </w: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eastAsia="en-US"/>
        </w:rPr>
        <w:t>21</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односима.</w:t>
      </w:r>
      <w:proofErr w:type="gramEnd"/>
    </w:p>
    <w:p w:rsidR="00025CF4" w:rsidRPr="00291E1D" w:rsidRDefault="00025CF4"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2</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sidRPr="00360C7C">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Извођача бр. ____</w:t>
      </w:r>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од</w:t>
      </w:r>
      <w:proofErr w:type="gramEnd"/>
      <w:r w:rsidRPr="00360C7C">
        <w:rPr>
          <w:rFonts w:ascii="Arial" w:eastAsia="Times New Roman" w:hAnsi="Arial" w:cs="Arial"/>
          <w:bCs/>
          <w:kern w:val="0"/>
          <w:lang w:eastAsia="en-US"/>
        </w:rPr>
        <w:t xml:space="preserve"> ___.___.</w:t>
      </w:r>
      <w:r w:rsidR="00121E1A">
        <w:rPr>
          <w:rFonts w:ascii="Arial" w:eastAsia="Times New Roman" w:hAnsi="Arial" w:cs="Arial"/>
          <w:bCs/>
          <w:kern w:val="0"/>
          <w:lang w:eastAsia="en-US"/>
        </w:rPr>
        <w:t>2018.</w:t>
      </w:r>
      <w:r w:rsidR="00B4482F">
        <w:rPr>
          <w:rFonts w:ascii="Arial" w:eastAsia="Times New Roman" w:hAnsi="Arial" w:cs="Arial"/>
          <w:bCs/>
          <w:kern w:val="0"/>
          <w:lang w:eastAsia="en-US"/>
        </w:rPr>
        <w:t xml:space="preserve"> </w:t>
      </w:r>
      <w:proofErr w:type="gramStart"/>
      <w:r w:rsidR="00B4482F">
        <w:rPr>
          <w:rFonts w:ascii="Arial" w:eastAsia="Times New Roman" w:hAnsi="Arial" w:cs="Arial"/>
          <w:bCs/>
          <w:kern w:val="0"/>
          <w:lang w:eastAsia="en-US"/>
        </w:rPr>
        <w:t>године</w:t>
      </w:r>
      <w:proofErr w:type="gramEnd"/>
      <w:r w:rsidR="00B4482F">
        <w:rPr>
          <w:rFonts w:ascii="Arial" w:eastAsia="Times New Roman" w:hAnsi="Arial" w:cs="Arial"/>
          <w:bCs/>
          <w:kern w:val="0"/>
          <w:lang w:eastAsia="en-US"/>
        </w:rPr>
        <w:t>, заведена код Наручиоца под бројем ________ од ___.___.</w:t>
      </w:r>
      <w:r w:rsidR="00121E1A">
        <w:rPr>
          <w:rFonts w:ascii="Arial" w:eastAsia="Times New Roman" w:hAnsi="Arial" w:cs="Arial"/>
          <w:bCs/>
          <w:kern w:val="0"/>
          <w:lang w:eastAsia="en-US"/>
        </w:rPr>
        <w:t>2018.</w:t>
      </w:r>
      <w:r w:rsidR="00B4482F">
        <w:rPr>
          <w:rFonts w:ascii="Arial" w:eastAsia="Times New Roman" w:hAnsi="Arial" w:cs="Arial"/>
          <w:bCs/>
          <w:kern w:val="0"/>
          <w:lang w:eastAsia="en-US"/>
        </w:rPr>
        <w:t>године.</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3</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Све евентуалне спорове уговорне стране ће решавати спораз</w:t>
      </w:r>
      <w:r>
        <w:rPr>
          <w:rFonts w:ascii="Arial" w:eastAsia="Times New Roman" w:hAnsi="Arial" w:cs="Arial"/>
          <w:bCs/>
          <w:kern w:val="0"/>
          <w:lang w:eastAsia="en-US"/>
        </w:rPr>
        <w:t>умно, а у</w:t>
      </w:r>
      <w:r w:rsidRPr="00360C7C">
        <w:rPr>
          <w:rFonts w:ascii="Arial" w:eastAsia="Times New Roman" w:hAnsi="Arial" w:cs="Arial"/>
          <w:bCs/>
          <w:kern w:val="0"/>
          <w:lang w:eastAsia="en-US"/>
        </w:rPr>
        <w:t>колико до споразума не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дође,</w:t>
      </w:r>
      <w:r w:rsidR="00291E1D">
        <w:rPr>
          <w:rFonts w:ascii="Arial" w:eastAsia="Times New Roman" w:hAnsi="Arial" w:cs="Arial"/>
          <w:bCs/>
          <w:kern w:val="0"/>
          <w:lang w:val="sr-Cyrl-CS" w:eastAsia="en-US"/>
        </w:rPr>
        <w:t xml:space="preserve"> </w:t>
      </w:r>
      <w:r w:rsidRPr="00360C7C">
        <w:rPr>
          <w:rFonts w:ascii="Arial" w:eastAsia="Times New Roman" w:hAnsi="Arial" w:cs="Arial"/>
          <w:bCs/>
          <w:kern w:val="0"/>
          <w:lang w:eastAsia="en-US"/>
        </w:rPr>
        <w:t xml:space="preserve">надлежан је привредни суд у </w:t>
      </w:r>
      <w:r>
        <w:rPr>
          <w:rFonts w:ascii="Arial" w:eastAsia="Times New Roman" w:hAnsi="Arial" w:cs="Arial"/>
          <w:bCs/>
          <w:kern w:val="0"/>
          <w:lang w:eastAsia="en-US"/>
        </w:rPr>
        <w:t>Крагујевцу</w:t>
      </w:r>
      <w:r w:rsidRPr="00360C7C">
        <w:rPr>
          <w:rFonts w:ascii="Arial" w:eastAsia="Times New Roman" w:hAnsi="Arial" w:cs="Arial"/>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24</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81296" w:rsidRPr="00025CF4" w:rsidRDefault="003F4950" w:rsidP="00025CF4">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Овај Уговор ступа на снагу даном потписа уговорних страна.</w:t>
      </w:r>
      <w:proofErr w:type="gramEnd"/>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5</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1661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 xml:space="preserve">Овај Уговор је сачињен у </w:t>
      </w:r>
      <w:r w:rsidR="00B4482F">
        <w:rPr>
          <w:rFonts w:ascii="Arial" w:eastAsia="Times New Roman" w:hAnsi="Arial" w:cs="Arial"/>
          <w:bCs/>
          <w:kern w:val="0"/>
          <w:lang w:eastAsia="en-US"/>
        </w:rPr>
        <w:t>четири</w:t>
      </w:r>
      <w:r w:rsidRPr="00360C7C">
        <w:rPr>
          <w:rFonts w:ascii="Arial" w:eastAsia="Times New Roman" w:hAnsi="Arial" w:cs="Arial"/>
          <w:bCs/>
          <w:kern w:val="0"/>
          <w:lang w:eastAsia="en-US"/>
        </w:rPr>
        <w:t xml:space="preserve"> </w:t>
      </w:r>
      <w:r w:rsidR="00B4482F">
        <w:rPr>
          <w:rFonts w:ascii="Arial" w:eastAsia="Times New Roman" w:hAnsi="Arial" w:cs="Arial"/>
          <w:bCs/>
          <w:kern w:val="0"/>
          <w:lang w:eastAsia="en-US"/>
        </w:rPr>
        <w:t>истоветна</w:t>
      </w:r>
      <w:r w:rsidRPr="00360C7C">
        <w:rPr>
          <w:rFonts w:ascii="Arial" w:eastAsia="Times New Roman" w:hAnsi="Arial" w:cs="Arial"/>
          <w:bCs/>
          <w:kern w:val="0"/>
          <w:lang w:eastAsia="en-US"/>
        </w:rPr>
        <w:t xml:space="preserve"> пример</w:t>
      </w:r>
      <w:r w:rsidR="00B4482F">
        <w:rPr>
          <w:rFonts w:ascii="Arial" w:eastAsia="Times New Roman" w:hAnsi="Arial" w:cs="Arial"/>
          <w:bCs/>
          <w:kern w:val="0"/>
          <w:lang w:eastAsia="en-US"/>
        </w:rPr>
        <w:t>ка, по два</w:t>
      </w:r>
      <w:r w:rsidRPr="00360C7C">
        <w:rPr>
          <w:rFonts w:ascii="Arial" w:eastAsia="Times New Roman" w:hAnsi="Arial" w:cs="Arial"/>
          <w:bCs/>
          <w:kern w:val="0"/>
          <w:lang w:eastAsia="en-US"/>
        </w:rPr>
        <w:t xml:space="preserve"> за сваку уговорну страну.</w:t>
      </w:r>
      <w:proofErr w:type="gramEnd"/>
    </w:p>
    <w:p w:rsidR="00081296" w:rsidRPr="00081296" w:rsidRDefault="00081296" w:rsidP="00081296">
      <w:pPr>
        <w:pStyle w:val="BodyText"/>
        <w:rPr>
          <w:lang w:val="sr-Cyrl-CS"/>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Pr>
          <w:rFonts w:ascii="Arial" w:hAnsi="Arial" w:cs="Arial"/>
          <w:sz w:val="24"/>
          <w:lang w:val="sr-Cyrl-CS"/>
        </w:rPr>
        <w:t xml:space="preserve">                               </w:t>
      </w:r>
      <w:r w:rsidR="00291E1D">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sidR="003F4950">
        <w:rPr>
          <w:rFonts w:ascii="Arial" w:hAnsi="Arial" w:cs="Arial"/>
          <w:sz w:val="24"/>
          <w:lang w:val="ru-RU"/>
        </w:rPr>
        <w:t>ИЗВРШИЛАЦ</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291E1D">
        <w:rPr>
          <w:rFonts w:ascii="Arial" w:hAnsi="Arial" w:cs="Arial"/>
          <w:lang w:val="sr-Cyrl-CS"/>
        </w:rPr>
        <w:t>Никола Несторовић</w:t>
      </w:r>
      <w:r w:rsidR="008A2F62">
        <w:rPr>
          <w:rFonts w:ascii="Arial" w:hAnsi="Arial" w:cs="Arial"/>
          <w:lang w:val="sr-Cyrl-CS"/>
        </w:rPr>
        <w:t xml:space="preserve">, </w:t>
      </w:r>
      <w:r w:rsidR="00291E1D">
        <w:rPr>
          <w:rFonts w:ascii="Arial" w:hAnsi="Arial" w:cs="Arial"/>
          <w:lang w:val="sr-Cyrl-CS"/>
        </w:rPr>
        <w:t>начелник</w:t>
      </w:r>
      <w:r w:rsidR="008A2F62" w:rsidRPr="0071502A">
        <w:rPr>
          <w:rFonts w:ascii="Arial" w:hAnsi="Arial" w:cs="Arial"/>
          <w:lang w:val="sr-Cyrl-CS"/>
        </w:rPr>
        <w:t xml:space="preserve"> </w:t>
      </w:r>
    </w:p>
    <w:p w:rsidR="008A2F62" w:rsidRDefault="008A2F62" w:rsidP="00134106">
      <w:pPr>
        <w:pStyle w:val="ListParagraph"/>
        <w:tabs>
          <w:tab w:val="left" w:pos="680"/>
        </w:tabs>
        <w:ind w:left="0"/>
        <w:jc w:val="both"/>
        <w:rPr>
          <w:rFonts w:ascii="Arial" w:eastAsia="Times New Roman" w:hAnsi="Arial" w:cs="Arial"/>
          <w:color w:val="auto"/>
          <w:kern w:val="0"/>
          <w:lang w:eastAsia="en-US"/>
        </w:rPr>
      </w:pPr>
    </w:p>
    <w:p w:rsidR="009D27A2" w:rsidRPr="009D27A2" w:rsidRDefault="009D27A2" w:rsidP="00134106">
      <w:pPr>
        <w:pStyle w:val="ListParagraph"/>
        <w:tabs>
          <w:tab w:val="left" w:pos="680"/>
        </w:tabs>
        <w:ind w:left="0"/>
        <w:jc w:val="both"/>
        <w:rPr>
          <w:rFonts w:ascii="Arial" w:eastAsia="Times New Roman" w:hAnsi="Arial" w:cs="Arial"/>
          <w:color w:val="auto"/>
          <w:kern w:val="0"/>
          <w:lang w:eastAsia="en-US"/>
        </w:rPr>
      </w:pPr>
    </w:p>
    <w:p w:rsidR="00081296" w:rsidRPr="009D27A2" w:rsidRDefault="00081296" w:rsidP="00134106">
      <w:pPr>
        <w:pStyle w:val="ListParagraph"/>
        <w:tabs>
          <w:tab w:val="left" w:pos="680"/>
        </w:tabs>
        <w:ind w:left="0"/>
        <w:jc w:val="both"/>
        <w:rPr>
          <w:rFonts w:ascii="Arial" w:eastAsia="TimesNewRomanPSMT" w:hAnsi="Arial" w:cs="Arial"/>
          <w:bCs/>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081296" w:rsidRDefault="00081296" w:rsidP="00134106">
      <w:pPr>
        <w:pStyle w:val="ListParagraph"/>
        <w:tabs>
          <w:tab w:val="left" w:pos="680"/>
        </w:tabs>
        <w:ind w:left="0"/>
        <w:jc w:val="both"/>
        <w:rPr>
          <w:rFonts w:ascii="Arial" w:eastAsia="TimesNewRomanPSMT" w:hAnsi="Arial" w:cs="Arial"/>
          <w:bCs/>
          <w:lang w:val="ru-RU"/>
        </w:rPr>
      </w:pPr>
    </w:p>
    <w:p w:rsidR="00081296" w:rsidRPr="003A7CFB" w:rsidRDefault="00081296" w:rsidP="00081296">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081296" w:rsidRPr="003A7CFB" w:rsidRDefault="00081296" w:rsidP="00081296">
      <w:pPr>
        <w:shd w:val="clear" w:color="auto" w:fill="C6D9F1"/>
        <w:jc w:val="center"/>
        <w:rPr>
          <w:rFonts w:ascii="Arial" w:hAnsi="Arial" w:cs="Arial"/>
          <w:b/>
          <w:bCs/>
          <w:i/>
          <w:iCs/>
          <w:lang w:val="ru-RU"/>
        </w:rPr>
      </w:pPr>
    </w:p>
    <w:p w:rsidR="00081296" w:rsidRPr="003A7CFB" w:rsidRDefault="00081296" w:rsidP="00081296">
      <w:pPr>
        <w:jc w:val="both"/>
        <w:rPr>
          <w:rFonts w:ascii="Arial" w:hAnsi="Arial" w:cs="Arial"/>
        </w:rPr>
      </w:pPr>
    </w:p>
    <w:p w:rsidR="00081296" w:rsidRDefault="00081296" w:rsidP="0008129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477B37" w:rsidRDefault="00477B37" w:rsidP="00081296">
      <w:pPr>
        <w:jc w:val="both"/>
        <w:rPr>
          <w:rFonts w:ascii="Arial" w:hAnsi="Arial" w:cs="Arial"/>
        </w:rPr>
      </w:pPr>
    </w:p>
    <w:p w:rsidR="009D27A2" w:rsidRPr="009D27A2" w:rsidRDefault="009D27A2" w:rsidP="00081296">
      <w:pPr>
        <w:jc w:val="both"/>
        <w:rPr>
          <w:rFonts w:ascii="Arial" w:hAnsi="Arial" w:cs="Arial"/>
        </w:rPr>
      </w:pPr>
    </w:p>
    <w:p w:rsidR="00081296" w:rsidRPr="003A7CFB" w:rsidRDefault="00081296" w:rsidP="00081296">
      <w:pPr>
        <w:jc w:val="center"/>
        <w:rPr>
          <w:rFonts w:ascii="Arial" w:hAnsi="Arial" w:cs="Arial"/>
        </w:rPr>
      </w:pPr>
      <w:r w:rsidRPr="003A7CFB">
        <w:rPr>
          <w:rFonts w:ascii="Arial" w:hAnsi="Arial" w:cs="Arial"/>
        </w:rPr>
        <w:t>ИЗДАЈЕ</w:t>
      </w:r>
    </w:p>
    <w:p w:rsidR="00081296" w:rsidRPr="003A7CFB" w:rsidRDefault="00081296" w:rsidP="00081296">
      <w:pPr>
        <w:jc w:val="both"/>
        <w:rPr>
          <w:rFonts w:ascii="Arial" w:hAnsi="Arial" w:cs="Arial"/>
        </w:rPr>
      </w:pPr>
    </w:p>
    <w:p w:rsidR="00081296" w:rsidRDefault="00081296" w:rsidP="00081296">
      <w:pPr>
        <w:jc w:val="both"/>
        <w:rPr>
          <w:rFonts w:ascii="Arial" w:hAnsi="Arial" w:cs="Arial"/>
          <w:b/>
        </w:rPr>
      </w:pPr>
      <w:r w:rsidRPr="003A7CFB">
        <w:rPr>
          <w:rFonts w:ascii="Arial" w:hAnsi="Arial" w:cs="Arial"/>
          <w:b/>
        </w:rPr>
        <w:t>МЕНИЧНО ОВЛАШЋЕЊЕ ЗА КОРИСНИКА БЛАНКО СОПСТВЕНЕ МЕНИЦЕ</w:t>
      </w:r>
    </w:p>
    <w:p w:rsidR="00081296" w:rsidRPr="00081296" w:rsidRDefault="00081296" w:rsidP="00081296">
      <w:pPr>
        <w:jc w:val="both"/>
        <w:rPr>
          <w:rFonts w:ascii="Arial" w:hAnsi="Arial" w:cs="Arial"/>
        </w:rPr>
      </w:pPr>
    </w:p>
    <w:p w:rsidR="00081296" w:rsidRPr="003A7CFB" w:rsidRDefault="00081296" w:rsidP="0008129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w:t>
      </w:r>
      <w:r w:rsidR="000C138B">
        <w:rPr>
          <w:rFonts w:ascii="Arial" w:hAnsi="Arial" w:cs="Arial"/>
          <w:lang w:val="sr-Cyrl-CS"/>
        </w:rPr>
        <w:t>9/18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B537F5">
        <w:rPr>
          <w:rFonts w:ascii="Arial" w:hAnsi="Arial" w:cs="Arial"/>
          <w:lang w:val="ru-RU"/>
        </w:rPr>
        <w:t>1.2.21/18</w:t>
      </w:r>
      <w:r w:rsidR="00114A33">
        <w:rPr>
          <w:rFonts w:ascii="Arial" w:hAnsi="Arial" w:cs="Arial"/>
          <w:lang w:val="ru-RU"/>
        </w:rPr>
        <w:t xml:space="preserve"> </w:t>
      </w:r>
      <w:r w:rsidRPr="003A7CFB">
        <w:rPr>
          <w:rFonts w:ascii="Arial" w:hAnsi="Arial" w:cs="Arial"/>
        </w:rPr>
        <w:t xml:space="preserve">– </w:t>
      </w:r>
      <w:r w:rsidR="00477B37">
        <w:rPr>
          <w:rFonts w:ascii="Arial" w:hAnsi="Arial" w:cs="Arial"/>
          <w:lang w:val="ru-RU"/>
        </w:rPr>
        <w:t>Услуга</w:t>
      </w:r>
      <w:r w:rsidR="00477B37" w:rsidRPr="00477B37">
        <w:rPr>
          <w:rFonts w:ascii="Arial" w:hAnsi="Arial" w:cs="Arial"/>
          <w:lang w:val="ru-RU"/>
        </w:rPr>
        <w:t xml:space="preserve"> </w:t>
      </w:r>
      <w:r w:rsidR="009A109B">
        <w:rPr>
          <w:rFonts w:ascii="Arial" w:hAnsi="Arial" w:cs="Arial"/>
          <w:lang w:val="ru-RU"/>
        </w:rPr>
        <w:t xml:space="preserve">израде пројектно-техничке документације за </w:t>
      </w:r>
      <w:r w:rsidR="00AD6F30">
        <w:rPr>
          <w:rFonts w:ascii="Arial" w:hAnsi="Arial" w:cs="Arial"/>
          <w:lang w:val="ru-RU"/>
        </w:rPr>
        <w:t xml:space="preserve">изградњу </w:t>
      </w:r>
      <w:r w:rsidR="00A37FDE">
        <w:rPr>
          <w:rFonts w:ascii="Arial" w:hAnsi="Arial" w:cs="Arial"/>
          <w:lang w:val="ru-RU"/>
        </w:rPr>
        <w:t xml:space="preserve">пумпне станице за </w:t>
      </w:r>
      <w:r w:rsidR="005E0C04">
        <w:rPr>
          <w:rFonts w:ascii="Arial" w:hAnsi="Arial" w:cs="Arial"/>
          <w:lang w:val="ru-RU"/>
        </w:rPr>
        <w:t>подизање притиска</w:t>
      </w:r>
      <w:r w:rsidR="00AD6F30">
        <w:rPr>
          <w:rFonts w:ascii="Arial" w:hAnsi="Arial" w:cs="Arial"/>
          <w:lang w:val="ru-RU"/>
        </w:rPr>
        <w:t xml:space="preserve"> за водоводну мрежу у насељу Стара Лозница</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w:t>
      </w:r>
      <w:r w:rsidR="009254EE">
        <w:rPr>
          <w:rFonts w:ascii="Arial" w:hAnsi="Arial" w:cs="Arial"/>
          <w:lang w:val="sr-Cyrl-CS"/>
        </w:rPr>
        <w:t>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w:t>
      </w:r>
      <w:r w:rsidR="009254EE">
        <w:rPr>
          <w:rFonts w:ascii="Arial" w:hAnsi="Arial" w:cs="Arial"/>
        </w:rPr>
        <w:t>ска управа, ул. Краља Петра I 3</w:t>
      </w:r>
      <w:r w:rsidR="009254EE">
        <w:rPr>
          <w:rFonts w:ascii="Arial" w:hAnsi="Arial" w:cs="Arial"/>
          <w:lang w:val="sr-Cyrl-CS"/>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081296" w:rsidRPr="003A7CFB" w:rsidRDefault="00081296" w:rsidP="00081296">
      <w:pPr>
        <w:jc w:val="both"/>
        <w:rPr>
          <w:rFonts w:ascii="Arial" w:hAnsi="Arial" w:cs="Arial"/>
        </w:rPr>
      </w:pPr>
    </w:p>
    <w:p w:rsidR="00081296" w:rsidRPr="003A7CFB" w:rsidRDefault="00081296" w:rsidP="00081296">
      <w:pPr>
        <w:jc w:val="both"/>
        <w:rPr>
          <w:rFonts w:ascii="Arial" w:hAnsi="Arial" w:cs="Arial"/>
          <w:b/>
        </w:rPr>
      </w:pPr>
    </w:p>
    <w:p w:rsidR="00081296" w:rsidRPr="003A7CFB" w:rsidRDefault="00081296" w:rsidP="00081296">
      <w:pPr>
        <w:jc w:val="both"/>
        <w:rPr>
          <w:rFonts w:ascii="Arial" w:hAnsi="Arial" w:cs="Arial"/>
          <w:b/>
        </w:rPr>
      </w:pPr>
      <w:r w:rsidRPr="003A7CFB">
        <w:rPr>
          <w:rFonts w:ascii="Arial" w:hAnsi="Arial" w:cs="Arial"/>
          <w:b/>
        </w:rPr>
        <w:t xml:space="preserve">У ______________                                                                     ИЗДАВАЛАЦ МЕНИЦЕ </w:t>
      </w:r>
    </w:p>
    <w:p w:rsidR="00081296" w:rsidRPr="003A7CFB" w:rsidRDefault="00081296" w:rsidP="00081296">
      <w:pPr>
        <w:jc w:val="both"/>
        <w:rPr>
          <w:rFonts w:ascii="Arial" w:hAnsi="Arial" w:cs="Arial"/>
          <w:b/>
        </w:rPr>
      </w:pPr>
    </w:p>
    <w:p w:rsidR="00081296" w:rsidRPr="003A7CFB" w:rsidRDefault="00477B37" w:rsidP="00081296">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М.П.         </w:t>
      </w:r>
      <w:r w:rsidR="00081296" w:rsidRPr="003A7CFB">
        <w:rPr>
          <w:rFonts w:ascii="Arial" w:hAnsi="Arial" w:cs="Arial"/>
          <w:b/>
        </w:rPr>
        <w:t xml:space="preserve">              ___________________________   </w:t>
      </w:r>
    </w:p>
    <w:p w:rsidR="00081296" w:rsidRPr="003A7CFB" w:rsidRDefault="00081296" w:rsidP="00081296">
      <w:pPr>
        <w:jc w:val="both"/>
        <w:rPr>
          <w:rFonts w:ascii="Arial" w:hAnsi="Arial" w:cs="Arial"/>
          <w:b/>
        </w:rPr>
      </w:pPr>
    </w:p>
    <w:p w:rsidR="00081296" w:rsidRDefault="00081296" w:rsidP="00134106">
      <w:pPr>
        <w:pStyle w:val="ListParagraph"/>
        <w:tabs>
          <w:tab w:val="left" w:pos="680"/>
        </w:tabs>
        <w:ind w:left="0"/>
        <w:jc w:val="both"/>
        <w:rPr>
          <w:rFonts w:ascii="Arial" w:eastAsia="TimesNewRomanPSMT" w:hAnsi="Arial" w:cs="Arial"/>
          <w:bCs/>
          <w:lang w:val="ru-RU"/>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9D27A2">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пројектно-техничке документације за </w:t>
      </w:r>
      <w:r w:rsidR="00AD6F30">
        <w:rPr>
          <w:rFonts w:ascii="Arial" w:hAnsi="Arial" w:cs="Arial"/>
          <w:b/>
          <w:lang w:val="ru-RU"/>
        </w:rPr>
        <w:t xml:space="preserve">изградњу </w:t>
      </w:r>
      <w:r w:rsidR="00A37FDE">
        <w:rPr>
          <w:rFonts w:ascii="Arial" w:hAnsi="Arial" w:cs="Arial"/>
          <w:b/>
          <w:lang w:val="ru-RU"/>
        </w:rPr>
        <w:t xml:space="preserve">пумпне станице за </w:t>
      </w:r>
      <w:r w:rsidR="005E0C04">
        <w:rPr>
          <w:rFonts w:ascii="Arial" w:hAnsi="Arial" w:cs="Arial"/>
          <w:b/>
          <w:lang w:val="ru-RU"/>
        </w:rPr>
        <w:t>подизање притиска</w:t>
      </w:r>
      <w:r w:rsidR="00AD6F30">
        <w:rPr>
          <w:rFonts w:ascii="Arial" w:hAnsi="Arial" w:cs="Arial"/>
          <w:b/>
          <w:lang w:val="ru-RU"/>
        </w:rPr>
        <w:t xml:space="preserve"> за водоводну мрежу у насељу Стара Лозница</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9D27A2">
        <w:rPr>
          <w:rFonts w:ascii="Arial" w:hAnsi="Arial" w:cs="Arial"/>
          <w:b/>
          <w:color w:val="auto"/>
          <w:lang w:val="sr-Cyrl-CS"/>
        </w:rPr>
        <w:t>21</w:t>
      </w:r>
      <w:r w:rsidRPr="001D7973">
        <w:rPr>
          <w:rFonts w:ascii="Arial" w:hAnsi="Arial" w:cs="Arial"/>
          <w:b/>
          <w:color w:val="auto"/>
          <w:lang w:val="ru-RU"/>
        </w:rPr>
        <w:t>.</w:t>
      </w:r>
      <w:r w:rsidR="008263C7" w:rsidRPr="001D7973">
        <w:rPr>
          <w:rFonts w:ascii="Arial" w:hAnsi="Arial" w:cs="Arial"/>
          <w:b/>
          <w:color w:val="auto"/>
          <w:lang w:val="ru-RU"/>
        </w:rPr>
        <w:t>0</w:t>
      </w:r>
      <w:r w:rsidR="009D27A2">
        <w:rPr>
          <w:rFonts w:ascii="Arial" w:hAnsi="Arial" w:cs="Arial"/>
          <w:b/>
          <w:color w:val="auto"/>
          <w:lang w:val="ru-RU"/>
        </w:rPr>
        <w:t>5</w:t>
      </w:r>
      <w:r w:rsidRPr="001D7973">
        <w:rPr>
          <w:rFonts w:ascii="Arial" w:hAnsi="Arial" w:cs="Arial"/>
          <w:b/>
          <w:color w:val="auto"/>
          <w:lang w:val="ru-RU"/>
        </w:rPr>
        <w:t>.</w:t>
      </w:r>
      <w:r w:rsidR="00121E1A">
        <w:rPr>
          <w:rFonts w:ascii="Arial" w:hAnsi="Arial" w:cs="Arial"/>
          <w:b/>
          <w:color w:val="auto"/>
          <w:lang w:val="ru-RU"/>
        </w:rPr>
        <w:t>2018.</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1</w:t>
      </w:r>
      <w:r w:rsidR="009D27A2">
        <w:rPr>
          <w:rFonts w:ascii="Arial" w:hAnsi="Arial" w:cs="Arial"/>
          <w:b/>
          <w:color w:val="auto"/>
          <w:lang w:val="sr-Cyrl-CS"/>
        </w:rPr>
        <w:t>0:00</w:t>
      </w:r>
      <w:r w:rsidR="009825C7">
        <w:rPr>
          <w:rFonts w:ascii="Arial" w:hAnsi="Arial" w:cs="Arial"/>
          <w:b/>
          <w:color w:val="auto"/>
          <w:lang w:val="sr-Cyrl-CS"/>
        </w:rPr>
        <w:t xml:space="preserve"> </w:t>
      </w:r>
      <w:r w:rsidRPr="001D7973">
        <w:rPr>
          <w:rFonts w:ascii="Arial" w:hAnsi="Arial" w:cs="Arial"/>
          <w:b/>
          <w:color w:val="auto"/>
          <w:lang w:val="ru-RU"/>
        </w:rPr>
        <w:t>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9D27A2">
        <w:rPr>
          <w:rFonts w:ascii="Arial" w:hAnsi="Arial" w:cs="Arial"/>
          <w:b/>
          <w:color w:val="auto"/>
          <w:lang w:val="sr-Cyrl-CS"/>
        </w:rPr>
        <w:t>0</w:t>
      </w:r>
      <w:r>
        <w:rPr>
          <w:rFonts w:ascii="Arial" w:hAnsi="Arial" w:cs="Arial"/>
          <w:b/>
          <w:color w:val="auto"/>
          <w:lang w:val="sr-Cyrl-CS"/>
        </w:rPr>
        <w:t>:</w:t>
      </w:r>
      <w:r w:rsidR="009D27A2">
        <w:rPr>
          <w:rFonts w:ascii="Arial" w:hAnsi="Arial" w:cs="Arial"/>
          <w:b/>
          <w:color w:val="auto"/>
          <w:lang w:val="sr-Cyrl-CS"/>
        </w:rPr>
        <w:t>3</w:t>
      </w:r>
      <w:r>
        <w:rPr>
          <w:rFonts w:ascii="Arial" w:hAnsi="Arial" w:cs="Arial"/>
          <w:b/>
          <w:color w:val="auto"/>
          <w:lang w:val="sr-Cyrl-CS"/>
        </w:rPr>
        <w:t>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пројектно-техничке документације за </w:t>
      </w:r>
      <w:r w:rsidR="00AD6F30">
        <w:rPr>
          <w:rFonts w:ascii="Arial" w:hAnsi="Arial" w:cs="Arial"/>
          <w:b/>
          <w:lang w:val="ru-RU"/>
        </w:rPr>
        <w:t xml:space="preserve">изградњу </w:t>
      </w:r>
      <w:r w:rsidR="00A37FDE">
        <w:rPr>
          <w:rFonts w:ascii="Arial" w:hAnsi="Arial" w:cs="Arial"/>
          <w:b/>
          <w:lang w:val="ru-RU"/>
        </w:rPr>
        <w:t xml:space="preserve">пумпне станице за </w:t>
      </w:r>
      <w:r w:rsidR="005E0C04">
        <w:rPr>
          <w:rFonts w:ascii="Arial" w:hAnsi="Arial" w:cs="Arial"/>
          <w:b/>
          <w:lang w:val="ru-RU"/>
        </w:rPr>
        <w:t>подизање притиска</w:t>
      </w:r>
      <w:r w:rsidR="00AD6F30">
        <w:rPr>
          <w:rFonts w:ascii="Arial" w:hAnsi="Arial" w:cs="Arial"/>
          <w:b/>
          <w:lang w:val="ru-RU"/>
        </w:rPr>
        <w:t xml:space="preserve"> за водоводну мрежу у насељу Стара Лозница</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0C138B">
        <w:rPr>
          <w:rFonts w:ascii="Arial" w:hAnsi="Arial" w:cs="Arial"/>
          <w:b/>
          <w:lang w:val="sr-Cyrl-CS"/>
        </w:rPr>
        <w:t>9/18</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пројектно-техничке документације за </w:t>
      </w:r>
      <w:r w:rsidR="00AD6F30">
        <w:rPr>
          <w:rFonts w:ascii="Arial" w:hAnsi="Arial" w:cs="Arial"/>
          <w:b/>
          <w:lang w:val="ru-RU"/>
        </w:rPr>
        <w:t xml:space="preserve">изградњу </w:t>
      </w:r>
      <w:r w:rsidR="00A37FDE">
        <w:rPr>
          <w:rFonts w:ascii="Arial" w:hAnsi="Arial" w:cs="Arial"/>
          <w:b/>
          <w:lang w:val="ru-RU"/>
        </w:rPr>
        <w:t xml:space="preserve">пумпне станице за </w:t>
      </w:r>
      <w:r w:rsidR="005E0C04">
        <w:rPr>
          <w:rFonts w:ascii="Arial" w:hAnsi="Arial" w:cs="Arial"/>
          <w:b/>
          <w:lang w:val="ru-RU"/>
        </w:rPr>
        <w:t>подизање притиска</w:t>
      </w:r>
      <w:r w:rsidR="00AD6F30">
        <w:rPr>
          <w:rFonts w:ascii="Arial" w:hAnsi="Arial" w:cs="Arial"/>
          <w:b/>
          <w:lang w:val="ru-RU"/>
        </w:rPr>
        <w:t xml:space="preserve"> за водоводну мрежу у насељу Стара Лозница</w:t>
      </w:r>
      <w:r w:rsidR="00822A10">
        <w:rPr>
          <w:rFonts w:ascii="Arial" w:hAnsi="Arial" w:cs="Arial"/>
          <w:b/>
          <w:lang w:val="hr-HR"/>
        </w:rPr>
        <w:t xml:space="preserve">, </w:t>
      </w:r>
      <w:r w:rsidR="00822A10">
        <w:rPr>
          <w:rFonts w:ascii="Arial" w:hAnsi="Arial" w:cs="Arial"/>
          <w:b/>
          <w:lang w:val="sr-Cyrl-CS"/>
        </w:rPr>
        <w:t xml:space="preserve">ЈНМВ бр. </w:t>
      </w:r>
      <w:r w:rsidR="000C138B">
        <w:rPr>
          <w:rFonts w:ascii="Arial" w:hAnsi="Arial" w:cs="Arial"/>
          <w:b/>
          <w:lang w:val="sr-Cyrl-CS"/>
        </w:rPr>
        <w:t>9/18</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пројектно-техничке документације за </w:t>
      </w:r>
      <w:r w:rsidR="00AD6F30">
        <w:rPr>
          <w:rFonts w:ascii="Arial" w:hAnsi="Arial" w:cs="Arial"/>
          <w:b/>
          <w:lang w:val="ru-RU"/>
        </w:rPr>
        <w:t xml:space="preserve">изградњу </w:t>
      </w:r>
      <w:r w:rsidR="00A37FDE">
        <w:rPr>
          <w:rFonts w:ascii="Arial" w:hAnsi="Arial" w:cs="Arial"/>
          <w:b/>
          <w:lang w:val="ru-RU"/>
        </w:rPr>
        <w:t xml:space="preserve">пумпне станице за </w:t>
      </w:r>
      <w:r w:rsidR="005E0C04">
        <w:rPr>
          <w:rFonts w:ascii="Arial" w:hAnsi="Arial" w:cs="Arial"/>
          <w:b/>
          <w:lang w:val="ru-RU"/>
        </w:rPr>
        <w:t>подизање притиска</w:t>
      </w:r>
      <w:r w:rsidR="00AD6F30">
        <w:rPr>
          <w:rFonts w:ascii="Arial" w:hAnsi="Arial" w:cs="Arial"/>
          <w:b/>
          <w:lang w:val="ru-RU"/>
        </w:rPr>
        <w:t xml:space="preserve"> за водоводну мрежу у насељу Стара Лозница</w:t>
      </w:r>
      <w:r w:rsidR="00822A10">
        <w:rPr>
          <w:rFonts w:ascii="Arial" w:hAnsi="Arial" w:cs="Arial"/>
          <w:b/>
          <w:lang w:val="hr-HR"/>
        </w:rPr>
        <w:t xml:space="preserve">, </w:t>
      </w:r>
      <w:r w:rsidR="00822A10">
        <w:rPr>
          <w:rFonts w:ascii="Arial" w:hAnsi="Arial" w:cs="Arial"/>
          <w:b/>
          <w:lang w:val="sr-Cyrl-CS"/>
        </w:rPr>
        <w:t xml:space="preserve">ЈНМВ бр. </w:t>
      </w:r>
      <w:r w:rsidR="000C138B">
        <w:rPr>
          <w:rFonts w:ascii="Arial" w:hAnsi="Arial" w:cs="Arial"/>
          <w:b/>
          <w:lang w:val="sr-Cyrl-CS"/>
        </w:rPr>
        <w:t>9/18</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пројектно-техничке документације за </w:t>
      </w:r>
      <w:r w:rsidR="00AD6F30">
        <w:rPr>
          <w:rFonts w:ascii="Arial" w:hAnsi="Arial" w:cs="Arial"/>
          <w:b/>
          <w:lang w:val="ru-RU"/>
        </w:rPr>
        <w:t xml:space="preserve">изградњу </w:t>
      </w:r>
      <w:r w:rsidR="00A37FDE">
        <w:rPr>
          <w:rFonts w:ascii="Arial" w:hAnsi="Arial" w:cs="Arial"/>
          <w:b/>
          <w:lang w:val="ru-RU"/>
        </w:rPr>
        <w:t xml:space="preserve">пумпне станице за </w:t>
      </w:r>
      <w:r w:rsidR="005E0C04">
        <w:rPr>
          <w:rFonts w:ascii="Arial" w:hAnsi="Arial" w:cs="Arial"/>
          <w:b/>
          <w:lang w:val="ru-RU"/>
        </w:rPr>
        <w:t>подизање притиска</w:t>
      </w:r>
      <w:r w:rsidR="00AD6F30">
        <w:rPr>
          <w:rFonts w:ascii="Arial" w:hAnsi="Arial" w:cs="Arial"/>
          <w:b/>
          <w:lang w:val="ru-RU"/>
        </w:rPr>
        <w:t xml:space="preserve"> за водоводну мрежу у насељу Стара Лозница</w:t>
      </w:r>
      <w:r w:rsidR="00822A10">
        <w:rPr>
          <w:rFonts w:ascii="Arial" w:hAnsi="Arial" w:cs="Arial"/>
          <w:b/>
          <w:lang w:val="hr-HR"/>
        </w:rPr>
        <w:t xml:space="preserve">, </w:t>
      </w:r>
      <w:r w:rsidR="00822A10">
        <w:rPr>
          <w:rFonts w:ascii="Arial" w:hAnsi="Arial" w:cs="Arial"/>
          <w:b/>
          <w:lang w:val="sr-Cyrl-CS"/>
        </w:rPr>
        <w:t xml:space="preserve">ЈНМВ бр. </w:t>
      </w:r>
      <w:r w:rsidR="000C138B">
        <w:rPr>
          <w:rFonts w:ascii="Arial" w:hAnsi="Arial" w:cs="Arial"/>
          <w:b/>
          <w:lang w:val="sr-Cyrl-CS"/>
        </w:rPr>
        <w:t>9/18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Default="00477B37" w:rsidP="00134106">
      <w:pPr>
        <w:jc w:val="both"/>
        <w:rPr>
          <w:rFonts w:ascii="Arial" w:hAnsi="Arial" w:cs="Arial"/>
          <w:iCs/>
          <w:lang w:val="ru-RU"/>
        </w:rPr>
      </w:pPr>
    </w:p>
    <w:p w:rsidR="00477B37" w:rsidRPr="008263C7" w:rsidRDefault="00477B37"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 xml:space="preserve">пријема </w:t>
      </w:r>
      <w:r w:rsidR="00114A33">
        <w:rPr>
          <w:rFonts w:ascii="Arial" w:hAnsi="Arial" w:cs="Arial"/>
          <w:iCs/>
          <w:lang w:val="sr-Cyrl-CS"/>
        </w:rPr>
        <w:t>регистровања</w:t>
      </w:r>
      <w:r w:rsidR="0018461C">
        <w:rPr>
          <w:rFonts w:ascii="Arial" w:hAnsi="Arial" w:cs="Arial"/>
          <w:iCs/>
          <w:lang w:val="ru-RU"/>
        </w:rPr>
        <w:t xml:space="preserve">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7B37" w:rsidRDefault="00477B37" w:rsidP="00477B37">
      <w:pPr>
        <w:jc w:val="both"/>
        <w:rPr>
          <w:rFonts w:ascii="Arial" w:hAnsi="Arial" w:cs="Arial"/>
          <w:iCs/>
          <w:u w:val="single"/>
        </w:rPr>
      </w:pPr>
      <w:r>
        <w:rPr>
          <w:rFonts w:ascii="Arial" w:hAnsi="Arial" w:cs="Arial"/>
          <w:b/>
          <w:bCs/>
          <w:i/>
          <w:iCs/>
        </w:rPr>
        <w:lastRenderedPageBreak/>
        <w:t xml:space="preserve">9.2. </w:t>
      </w:r>
      <w:r>
        <w:rPr>
          <w:rFonts w:ascii="Arial" w:hAnsi="Arial" w:cs="Arial"/>
          <w:iCs/>
          <w:u w:val="single"/>
        </w:rPr>
        <w:t>Захтев у погледу рока извршења Услуга</w:t>
      </w:r>
    </w:p>
    <w:p w:rsidR="00477B37" w:rsidRPr="00114A33" w:rsidRDefault="00477B37" w:rsidP="00477B37">
      <w:pPr>
        <w:jc w:val="both"/>
        <w:rPr>
          <w:rFonts w:ascii="Arial" w:hAnsi="Arial" w:cs="Arial"/>
          <w:iCs/>
          <w:lang w:val="sr-Cyrl-CS"/>
        </w:rPr>
      </w:pPr>
      <w:proofErr w:type="gramStart"/>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Pr>
          <w:rFonts w:ascii="Arial" w:hAnsi="Arial" w:cs="Arial"/>
          <w:iCs/>
        </w:rPr>
        <w:t>Услуга</w:t>
      </w:r>
      <w:r>
        <w:rPr>
          <w:rFonts w:ascii="Arial" w:hAnsi="Arial" w:cs="Arial"/>
          <w:i/>
          <w:iCs/>
        </w:rPr>
        <w:t xml:space="preserve"> </w:t>
      </w:r>
      <w:r>
        <w:rPr>
          <w:rFonts w:ascii="Arial" w:hAnsi="Arial" w:cs="Arial"/>
          <w:iCs/>
        </w:rPr>
        <w:t xml:space="preserve">не може бити дужи од </w:t>
      </w:r>
      <w:r w:rsidR="00114A33">
        <w:rPr>
          <w:rFonts w:ascii="Arial" w:hAnsi="Arial" w:cs="Arial"/>
          <w:iCs/>
          <w:lang w:val="sr-Cyrl-CS"/>
        </w:rPr>
        <w:t>20</w:t>
      </w:r>
      <w:r>
        <w:rPr>
          <w:rFonts w:ascii="Arial" w:hAnsi="Arial" w:cs="Arial"/>
          <w:iCs/>
          <w:lang w:val="sr-Cyrl-CS"/>
        </w:rPr>
        <w:t xml:space="preserve"> </w:t>
      </w:r>
      <w:r>
        <w:rPr>
          <w:rFonts w:ascii="Arial" w:hAnsi="Arial" w:cs="Arial"/>
          <w:iCs/>
        </w:rPr>
        <w:t>дана од дана закључења уговора.</w:t>
      </w:r>
      <w:proofErr w:type="gramEnd"/>
      <w:r w:rsidR="00114A33">
        <w:rPr>
          <w:rFonts w:ascii="Arial" w:hAnsi="Arial" w:cs="Arial"/>
          <w:iCs/>
          <w:lang w:val="sr-Cyrl-CS"/>
        </w:rPr>
        <w:t xml:space="preserve"> Наведени рок не обухвата период прибављања услова и издавања дозвола од стране надлежног органа.</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 xml:space="preserve">који је издат од стране пословне банке коју </w:t>
      </w:r>
      <w:r w:rsidR="00A67C57">
        <w:rPr>
          <w:color w:val="auto"/>
          <w:lang w:val="ru-RU"/>
        </w:rPr>
        <w:lastRenderedPageBreak/>
        <w:t>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pStyle w:val="Default"/>
        <w:numPr>
          <w:ilvl w:val="0"/>
          <w:numId w:val="3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w:t>
      </w:r>
      <w:r>
        <w:rPr>
          <w:rFonts w:eastAsia="TimesNewRomanPSMT"/>
          <w:bCs/>
          <w:iCs/>
          <w:color w:val="auto"/>
          <w:lang w:val="sr-Cyrl-CS"/>
        </w:rPr>
        <w:t>извршење услуге.</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извршења услуге</w:t>
      </w:r>
      <w:r w:rsidRPr="003A7CFB">
        <w:rPr>
          <w:rFonts w:eastAsia="TimesNewRomanPSMT"/>
          <w:bCs/>
          <w:iCs/>
          <w:color w:val="auto"/>
          <w:lang w:val="sr-Cyrl-CS"/>
        </w:rPr>
        <w:t>, И</w:t>
      </w:r>
      <w:r>
        <w:rPr>
          <w:rFonts w:eastAsia="TimesNewRomanPSMT"/>
          <w:bCs/>
          <w:iCs/>
          <w:color w:val="auto"/>
          <w:lang w:val="sr-Cyrl-CS"/>
        </w:rPr>
        <w:t>звршилац</w:t>
      </w:r>
      <w:r w:rsidRPr="003A7CFB">
        <w:rPr>
          <w:rFonts w:eastAsia="TimesNewRomanPSMT"/>
          <w:bCs/>
          <w:iCs/>
          <w:color w:val="auto"/>
          <w:lang w:val="sr-Cyrl-CS"/>
        </w:rPr>
        <w:t xml:space="preserve"> је у обавези да продужи важност меничног овлашћења.  </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Default="00134106" w:rsidP="00477B37">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7B37" w:rsidRPr="004304CA" w:rsidRDefault="00477B37" w:rsidP="00477B37">
      <w:pPr>
        <w:spacing w:line="240" w:lineRule="auto"/>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sidR="009953A1">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lastRenderedPageBreak/>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0C138B">
        <w:rPr>
          <w:rFonts w:ascii="Arial" w:eastAsia="TimesNewRomanPS-BoldMT" w:hAnsi="Arial" w:cs="Arial"/>
          <w:b/>
          <w:bCs/>
          <w:lang w:val="sr-Cyrl-CS"/>
        </w:rPr>
        <w:t>9/18</w:t>
      </w:r>
      <w:r w:rsidR="00830463">
        <w:rPr>
          <w:rFonts w:ascii="Arial" w:eastAsia="TimesNewRomanPS-BoldMT" w:hAnsi="Arial" w:cs="Arial"/>
          <w:b/>
          <w:bCs/>
          <w:lang w:val="sr-Cyrl-CS"/>
        </w:rPr>
        <w:t xml:space="preserve"> - </w:t>
      </w:r>
      <w:r w:rsidRPr="008566BF">
        <w:rPr>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пројектно-техничке документације за </w:t>
      </w:r>
      <w:r w:rsidR="00AD6F30">
        <w:rPr>
          <w:rFonts w:ascii="Arial" w:hAnsi="Arial" w:cs="Arial"/>
          <w:b/>
          <w:lang w:val="ru-RU"/>
        </w:rPr>
        <w:t xml:space="preserve">изградњу </w:t>
      </w:r>
      <w:r w:rsidR="00A37FDE">
        <w:rPr>
          <w:rFonts w:ascii="Arial" w:hAnsi="Arial" w:cs="Arial"/>
          <w:b/>
          <w:lang w:val="ru-RU"/>
        </w:rPr>
        <w:t xml:space="preserve">пумпне станице за </w:t>
      </w:r>
      <w:r w:rsidR="005E0C04">
        <w:rPr>
          <w:rFonts w:ascii="Arial" w:hAnsi="Arial" w:cs="Arial"/>
          <w:b/>
          <w:lang w:val="ru-RU"/>
        </w:rPr>
        <w:t>подизање притиска</w:t>
      </w:r>
      <w:r w:rsidR="00AD6F30">
        <w:rPr>
          <w:rFonts w:ascii="Arial" w:hAnsi="Arial" w:cs="Arial"/>
          <w:b/>
          <w:lang w:val="ru-RU"/>
        </w:rPr>
        <w:t xml:space="preserve"> за водоводну мрежу у насељу Стара Лозница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lastRenderedPageBreak/>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w:t>
      </w:r>
      <w:r w:rsidRPr="00315408">
        <w:rPr>
          <w:rFonts w:ascii="Arial" w:hAnsi="Arial" w:cs="Arial"/>
        </w:rPr>
        <w:lastRenderedPageBreak/>
        <w:t xml:space="preserve">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Pr="008566BF" w:rsidRDefault="00134106"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F3045F" w:rsidRPr="00025CF4" w:rsidRDefault="00F3045F" w:rsidP="00A67C57">
      <w:pPr>
        <w:jc w:val="both"/>
        <w:rPr>
          <w:rFonts w:ascii="Arial" w:hAnsi="Arial" w:cs="Arial"/>
          <w:noProof/>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4"/>
      <w:footerReference w:type="default" r:id="rId1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90D" w:rsidRDefault="0058690D" w:rsidP="00134106">
      <w:pPr>
        <w:spacing w:line="240" w:lineRule="auto"/>
      </w:pPr>
      <w:r>
        <w:separator/>
      </w:r>
    </w:p>
  </w:endnote>
  <w:endnote w:type="continuationSeparator" w:id="0">
    <w:p w:rsidR="0058690D" w:rsidRDefault="0058690D"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Univers, Arial">
    <w:altName w:val="Arial"/>
    <w:charset w:val="00"/>
    <w:family w:val="swiss"/>
    <w:pitch w:val="variable"/>
    <w:sig w:usb0="00000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FE5277" w:rsidRPr="00DE0254">
      <w:tc>
        <w:tcPr>
          <w:tcW w:w="8208" w:type="dxa"/>
          <w:tcBorders>
            <w:top w:val="single" w:sz="8" w:space="0" w:color="808080"/>
          </w:tcBorders>
          <w:shd w:val="clear" w:color="auto" w:fill="auto"/>
        </w:tcPr>
        <w:p w:rsidR="00FE5277" w:rsidRPr="00DE0254" w:rsidRDefault="00FE5277" w:rsidP="00121E1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9/18</w:t>
          </w:r>
        </w:p>
      </w:tc>
      <w:tc>
        <w:tcPr>
          <w:tcW w:w="1034" w:type="dxa"/>
          <w:tcBorders>
            <w:top w:val="single" w:sz="8" w:space="0" w:color="808080"/>
            <w:left w:val="single" w:sz="8" w:space="0" w:color="808080"/>
          </w:tcBorders>
          <w:shd w:val="clear" w:color="auto" w:fill="auto"/>
        </w:tcPr>
        <w:p w:rsidR="00FE5277" w:rsidRPr="00DE0254" w:rsidRDefault="00FE5277">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BF4D88">
            <w:rPr>
              <w:rFonts w:ascii="Arial" w:hAnsi="Arial" w:cs="Arial"/>
              <w:b/>
              <w:bCs/>
              <w:noProof/>
              <w:color w:val="1F497D"/>
              <w:sz w:val="22"/>
              <w:szCs w:val="22"/>
            </w:rPr>
            <w:t>25</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BF4D88">
            <w:rPr>
              <w:rFonts w:ascii="Arial" w:hAnsi="Arial" w:cs="Arial"/>
              <w:b/>
              <w:bCs/>
              <w:noProof/>
              <w:color w:val="1F497D"/>
              <w:sz w:val="22"/>
              <w:szCs w:val="22"/>
            </w:rPr>
            <w:t>35</w:t>
          </w:r>
          <w:r w:rsidRPr="00DE0254">
            <w:rPr>
              <w:rFonts w:ascii="Arial" w:hAnsi="Arial" w:cs="Arial"/>
              <w:b/>
              <w:bCs/>
              <w:color w:val="1F497D"/>
              <w:sz w:val="22"/>
              <w:szCs w:val="22"/>
            </w:rPr>
            <w:fldChar w:fldCharType="end"/>
          </w:r>
        </w:p>
      </w:tc>
    </w:tr>
  </w:tbl>
  <w:p w:rsidR="00FE5277" w:rsidRDefault="00FE5277">
    <w:pPr>
      <w:pStyle w:val="Footer"/>
      <w:jc w:val="right"/>
    </w:pPr>
    <w:r>
      <w:t xml:space="preserve"> </w:t>
    </w:r>
  </w:p>
  <w:p w:rsidR="00FE5277" w:rsidRDefault="00FE52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90D" w:rsidRDefault="0058690D" w:rsidP="00134106">
      <w:pPr>
        <w:spacing w:line="240" w:lineRule="auto"/>
      </w:pPr>
      <w:r>
        <w:separator/>
      </w:r>
    </w:p>
  </w:footnote>
  <w:footnote w:type="continuationSeparator" w:id="0">
    <w:p w:rsidR="0058690D" w:rsidRDefault="0058690D"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277" w:rsidRDefault="00FE5277">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AA0C1D"/>
    <w:multiLevelType w:val="hybridMultilevel"/>
    <w:tmpl w:val="C966C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F717BC"/>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nsid w:val="13B10F81"/>
    <w:multiLevelType w:val="hybridMultilevel"/>
    <w:tmpl w:val="A8B0E8B4"/>
    <w:lvl w:ilvl="0" w:tplc="AFE6BE9A">
      <w:start w:val="2"/>
      <w:numFmt w:val="decimal"/>
      <w:lvlText w:val="%1)"/>
      <w:lvlJc w:val="left"/>
      <w:pPr>
        <w:ind w:left="1710" w:hanging="360"/>
      </w:pPr>
      <w:rPr>
        <w:rFonts w:hint="default"/>
        <w:b/>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C30205B"/>
    <w:multiLevelType w:val="hybridMultilevel"/>
    <w:tmpl w:val="1BBEAFB4"/>
    <w:lvl w:ilvl="0" w:tplc="B61A7D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DD2454"/>
    <w:multiLevelType w:val="hybridMultilevel"/>
    <w:tmpl w:val="E848AA3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1FFE79BA"/>
    <w:multiLevelType w:val="multilevel"/>
    <w:tmpl w:val="154AFFDC"/>
    <w:lvl w:ilvl="0">
      <w:start w:val="1"/>
      <w:numFmt w:val="decimal"/>
      <w:lvlText w:val="%1."/>
      <w:lvlJc w:val="left"/>
      <w:pPr>
        <w:ind w:left="480" w:hanging="360"/>
      </w:pPr>
      <w:rPr>
        <w:rFonts w:hint="default"/>
      </w:rPr>
    </w:lvl>
    <w:lvl w:ilvl="1">
      <w:start w:val="1"/>
      <w:numFmt w:val="decimal"/>
      <w:isLgl/>
      <w:lvlText w:val="%1.%2."/>
      <w:lvlJc w:val="left"/>
      <w:pPr>
        <w:ind w:left="1080" w:hanging="720"/>
      </w:pPr>
      <w:rPr>
        <w:rFonts w:eastAsiaTheme="minorHAnsi" w:hint="default"/>
        <w:b/>
        <w:color w:val="auto"/>
      </w:rPr>
    </w:lvl>
    <w:lvl w:ilvl="2">
      <w:start w:val="1"/>
      <w:numFmt w:val="decimal"/>
      <w:isLgl/>
      <w:lvlText w:val="%1.%2.%3."/>
      <w:lvlJc w:val="left"/>
      <w:pPr>
        <w:ind w:left="1320" w:hanging="720"/>
      </w:pPr>
      <w:rPr>
        <w:rFonts w:eastAsiaTheme="minorHAnsi" w:hint="default"/>
        <w:b/>
        <w:color w:val="auto"/>
      </w:rPr>
    </w:lvl>
    <w:lvl w:ilvl="3">
      <w:start w:val="1"/>
      <w:numFmt w:val="decimal"/>
      <w:isLgl/>
      <w:lvlText w:val="%1.%2.%3.%4."/>
      <w:lvlJc w:val="left"/>
      <w:pPr>
        <w:ind w:left="1920" w:hanging="1080"/>
      </w:pPr>
      <w:rPr>
        <w:rFonts w:eastAsiaTheme="minorHAnsi" w:hint="default"/>
        <w:b/>
        <w:color w:val="auto"/>
      </w:rPr>
    </w:lvl>
    <w:lvl w:ilvl="4">
      <w:start w:val="1"/>
      <w:numFmt w:val="decimal"/>
      <w:isLgl/>
      <w:lvlText w:val="%1.%2.%3.%4.%5."/>
      <w:lvlJc w:val="left"/>
      <w:pPr>
        <w:ind w:left="2160" w:hanging="1080"/>
      </w:pPr>
      <w:rPr>
        <w:rFonts w:eastAsiaTheme="minorHAnsi" w:hint="default"/>
        <w:b/>
        <w:color w:val="auto"/>
      </w:rPr>
    </w:lvl>
    <w:lvl w:ilvl="5">
      <w:start w:val="1"/>
      <w:numFmt w:val="decimal"/>
      <w:isLgl/>
      <w:lvlText w:val="%1.%2.%3.%4.%5.%6."/>
      <w:lvlJc w:val="left"/>
      <w:pPr>
        <w:ind w:left="2760" w:hanging="1440"/>
      </w:pPr>
      <w:rPr>
        <w:rFonts w:eastAsiaTheme="minorHAnsi" w:hint="default"/>
        <w:b/>
        <w:color w:val="auto"/>
      </w:rPr>
    </w:lvl>
    <w:lvl w:ilvl="6">
      <w:start w:val="1"/>
      <w:numFmt w:val="decimal"/>
      <w:isLgl/>
      <w:lvlText w:val="%1.%2.%3.%4.%5.%6.%7."/>
      <w:lvlJc w:val="left"/>
      <w:pPr>
        <w:ind w:left="3000" w:hanging="1440"/>
      </w:pPr>
      <w:rPr>
        <w:rFonts w:eastAsiaTheme="minorHAnsi" w:hint="default"/>
        <w:b/>
        <w:color w:val="auto"/>
      </w:rPr>
    </w:lvl>
    <w:lvl w:ilvl="7">
      <w:start w:val="1"/>
      <w:numFmt w:val="decimal"/>
      <w:isLgl/>
      <w:lvlText w:val="%1.%2.%3.%4.%5.%6.%7.%8."/>
      <w:lvlJc w:val="left"/>
      <w:pPr>
        <w:ind w:left="3600" w:hanging="1800"/>
      </w:pPr>
      <w:rPr>
        <w:rFonts w:eastAsiaTheme="minorHAnsi" w:hint="default"/>
        <w:b/>
        <w:color w:val="auto"/>
      </w:rPr>
    </w:lvl>
    <w:lvl w:ilvl="8">
      <w:start w:val="1"/>
      <w:numFmt w:val="decimal"/>
      <w:isLgl/>
      <w:lvlText w:val="%1.%2.%3.%4.%5.%6.%7.%8.%9."/>
      <w:lvlJc w:val="left"/>
      <w:pPr>
        <w:ind w:left="4200" w:hanging="2160"/>
      </w:pPr>
      <w:rPr>
        <w:rFonts w:eastAsiaTheme="minorHAnsi" w:hint="default"/>
        <w:b/>
        <w:color w:val="auto"/>
      </w:rPr>
    </w:lvl>
  </w:abstractNum>
  <w:abstractNum w:abstractNumId="2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0">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4">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44C21C31"/>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9">
    <w:nsid w:val="540A5430"/>
    <w:multiLevelType w:val="hybridMultilevel"/>
    <w:tmpl w:val="95E280BA"/>
    <w:lvl w:ilvl="0" w:tplc="64D6E31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1">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2">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3">
    <w:nsid w:val="5CA31C81"/>
    <w:multiLevelType w:val="hybridMultilevel"/>
    <w:tmpl w:val="4CF235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5">
    <w:nsid w:val="6A4E72D0"/>
    <w:multiLevelType w:val="hybridMultilevel"/>
    <w:tmpl w:val="7618FFE8"/>
    <w:lvl w:ilvl="0" w:tplc="5A2EF1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7">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9">
    <w:nsid w:val="79DD64B2"/>
    <w:multiLevelType w:val="hybridMultilevel"/>
    <w:tmpl w:val="97B81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3">
    <w:nsid w:val="7F047F6C"/>
    <w:multiLevelType w:val="hybridMultilevel"/>
    <w:tmpl w:val="58B81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9"/>
  </w:num>
  <w:num w:numId="5">
    <w:abstractNumId w:val="22"/>
  </w:num>
  <w:num w:numId="6">
    <w:abstractNumId w:val="38"/>
  </w:num>
  <w:num w:numId="7">
    <w:abstractNumId w:val="29"/>
  </w:num>
  <w:num w:numId="8">
    <w:abstractNumId w:val="31"/>
  </w:num>
  <w:num w:numId="9">
    <w:abstractNumId w:val="27"/>
  </w:num>
  <w:num w:numId="10">
    <w:abstractNumId w:val="48"/>
  </w:num>
  <w:num w:numId="11">
    <w:abstractNumId w:val="42"/>
  </w:num>
  <w:num w:numId="12">
    <w:abstractNumId w:val="52"/>
  </w:num>
  <w:num w:numId="13">
    <w:abstractNumId w:val="18"/>
  </w:num>
  <w:num w:numId="14">
    <w:abstractNumId w:val="12"/>
  </w:num>
  <w:num w:numId="15">
    <w:abstractNumId w:val="32"/>
  </w:num>
  <w:num w:numId="16">
    <w:abstractNumId w:val="40"/>
  </w:num>
  <w:num w:numId="17">
    <w:abstractNumId w:val="44"/>
  </w:num>
  <w:num w:numId="18">
    <w:abstractNumId w:val="50"/>
  </w:num>
  <w:num w:numId="19">
    <w:abstractNumId w:val="26"/>
  </w:num>
  <w:num w:numId="20">
    <w:abstractNumId w:val="20"/>
  </w:num>
  <w:num w:numId="21">
    <w:abstractNumId w:val="28"/>
  </w:num>
  <w:num w:numId="22">
    <w:abstractNumId w:val="46"/>
  </w:num>
  <w:num w:numId="23">
    <w:abstractNumId w:val="19"/>
  </w:num>
  <w:num w:numId="24">
    <w:abstractNumId w:val="37"/>
  </w:num>
  <w:num w:numId="25">
    <w:abstractNumId w:val="33"/>
  </w:num>
  <w:num w:numId="26">
    <w:abstractNumId w:val="30"/>
  </w:num>
  <w:num w:numId="27">
    <w:abstractNumId w:val="47"/>
  </w:num>
  <w:num w:numId="28">
    <w:abstractNumId w:val="7"/>
  </w:num>
  <w:num w:numId="29">
    <w:abstractNumId w:val="36"/>
  </w:num>
  <w:num w:numId="30">
    <w:abstractNumId w:val="15"/>
  </w:num>
  <w:num w:numId="31">
    <w:abstractNumId w:val="25"/>
  </w:num>
  <w:num w:numId="32">
    <w:abstractNumId w:val="4"/>
  </w:num>
  <w:num w:numId="33">
    <w:abstractNumId w:val="39"/>
  </w:num>
  <w:num w:numId="34">
    <w:abstractNumId w:val="24"/>
  </w:num>
  <w:num w:numId="35">
    <w:abstractNumId w:val="34"/>
  </w:num>
  <w:num w:numId="36">
    <w:abstractNumId w:val="51"/>
  </w:num>
  <w:num w:numId="37">
    <w:abstractNumId w:val="45"/>
  </w:num>
  <w:num w:numId="38">
    <w:abstractNumId w:val="41"/>
  </w:num>
  <w:num w:numId="39">
    <w:abstractNumId w:val="17"/>
  </w:num>
  <w:num w:numId="40">
    <w:abstractNumId w:val="35"/>
  </w:num>
  <w:num w:numId="41">
    <w:abstractNumId w:val="14"/>
  </w:num>
  <w:num w:numId="42">
    <w:abstractNumId w:val="13"/>
  </w:num>
  <w:num w:numId="43">
    <w:abstractNumId w:val="49"/>
  </w:num>
  <w:num w:numId="44">
    <w:abstractNumId w:val="53"/>
  </w:num>
  <w:num w:numId="45">
    <w:abstractNumId w:val="43"/>
  </w:num>
  <w:num w:numId="46">
    <w:abstractNumId w:val="16"/>
  </w:num>
  <w:num w:numId="47">
    <w:abstractNumId w:val="23"/>
  </w:num>
  <w:num w:numId="48">
    <w:abstractNumId w:val="2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81922"/>
  </w:hdrShapeDefaults>
  <w:footnotePr>
    <w:footnote w:id="-1"/>
    <w:footnote w:id="0"/>
  </w:footnotePr>
  <w:endnotePr>
    <w:endnote w:id="-1"/>
    <w:endnote w:id="0"/>
  </w:endnotePr>
  <w:compat/>
  <w:rsids>
    <w:rsidRoot w:val="00134106"/>
    <w:rsid w:val="0000003A"/>
    <w:rsid w:val="0000417D"/>
    <w:rsid w:val="0001436C"/>
    <w:rsid w:val="00015937"/>
    <w:rsid w:val="00020A26"/>
    <w:rsid w:val="00025CF4"/>
    <w:rsid w:val="00045156"/>
    <w:rsid w:val="00054405"/>
    <w:rsid w:val="000562AE"/>
    <w:rsid w:val="0006582C"/>
    <w:rsid w:val="00070894"/>
    <w:rsid w:val="00081296"/>
    <w:rsid w:val="00091D33"/>
    <w:rsid w:val="000952D2"/>
    <w:rsid w:val="000C138B"/>
    <w:rsid w:val="000C51AF"/>
    <w:rsid w:val="000C53E8"/>
    <w:rsid w:val="000D0FFB"/>
    <w:rsid w:val="000D52D9"/>
    <w:rsid w:val="000E4DCA"/>
    <w:rsid w:val="000E570A"/>
    <w:rsid w:val="001051BE"/>
    <w:rsid w:val="00111966"/>
    <w:rsid w:val="00114A33"/>
    <w:rsid w:val="00116EDE"/>
    <w:rsid w:val="00121E1A"/>
    <w:rsid w:val="00124A24"/>
    <w:rsid w:val="00134106"/>
    <w:rsid w:val="001502C9"/>
    <w:rsid w:val="001756E7"/>
    <w:rsid w:val="0018461C"/>
    <w:rsid w:val="001913F0"/>
    <w:rsid w:val="001B7C33"/>
    <w:rsid w:val="001D7973"/>
    <w:rsid w:val="001E36F8"/>
    <w:rsid w:val="001E4D5F"/>
    <w:rsid w:val="00202521"/>
    <w:rsid w:val="002060AF"/>
    <w:rsid w:val="002070ED"/>
    <w:rsid w:val="00213909"/>
    <w:rsid w:val="00251513"/>
    <w:rsid w:val="00254BAD"/>
    <w:rsid w:val="0027761D"/>
    <w:rsid w:val="00291E1D"/>
    <w:rsid w:val="002A1C35"/>
    <w:rsid w:val="002A7F6A"/>
    <w:rsid w:val="002C6CD6"/>
    <w:rsid w:val="003300DF"/>
    <w:rsid w:val="00340270"/>
    <w:rsid w:val="003439A9"/>
    <w:rsid w:val="00343FEA"/>
    <w:rsid w:val="003456E0"/>
    <w:rsid w:val="0035295B"/>
    <w:rsid w:val="003538FD"/>
    <w:rsid w:val="003562B2"/>
    <w:rsid w:val="00364335"/>
    <w:rsid w:val="00370072"/>
    <w:rsid w:val="003753D3"/>
    <w:rsid w:val="003821AB"/>
    <w:rsid w:val="00384EAE"/>
    <w:rsid w:val="003B17E6"/>
    <w:rsid w:val="003B5E61"/>
    <w:rsid w:val="003F0F32"/>
    <w:rsid w:val="003F4950"/>
    <w:rsid w:val="003F677B"/>
    <w:rsid w:val="003F6D9D"/>
    <w:rsid w:val="0040781F"/>
    <w:rsid w:val="00415EC6"/>
    <w:rsid w:val="00423010"/>
    <w:rsid w:val="004239A7"/>
    <w:rsid w:val="00436703"/>
    <w:rsid w:val="00443BFA"/>
    <w:rsid w:val="00445503"/>
    <w:rsid w:val="00447DCF"/>
    <w:rsid w:val="004552C8"/>
    <w:rsid w:val="00464C9C"/>
    <w:rsid w:val="00466957"/>
    <w:rsid w:val="00476116"/>
    <w:rsid w:val="00477B37"/>
    <w:rsid w:val="00486EF9"/>
    <w:rsid w:val="00487A45"/>
    <w:rsid w:val="00493935"/>
    <w:rsid w:val="004943EA"/>
    <w:rsid w:val="004953C2"/>
    <w:rsid w:val="004A1387"/>
    <w:rsid w:val="004A1D82"/>
    <w:rsid w:val="004D6C07"/>
    <w:rsid w:val="004E6C89"/>
    <w:rsid w:val="004F2919"/>
    <w:rsid w:val="00504B4B"/>
    <w:rsid w:val="0050742D"/>
    <w:rsid w:val="0050750A"/>
    <w:rsid w:val="00511ADD"/>
    <w:rsid w:val="005271D2"/>
    <w:rsid w:val="00535D6C"/>
    <w:rsid w:val="0054062F"/>
    <w:rsid w:val="00553FA0"/>
    <w:rsid w:val="005807A4"/>
    <w:rsid w:val="0058690D"/>
    <w:rsid w:val="00597C9E"/>
    <w:rsid w:val="005C5CB4"/>
    <w:rsid w:val="005C619B"/>
    <w:rsid w:val="005E0C04"/>
    <w:rsid w:val="005E1A44"/>
    <w:rsid w:val="005F273C"/>
    <w:rsid w:val="005F2A1C"/>
    <w:rsid w:val="006134F9"/>
    <w:rsid w:val="00625396"/>
    <w:rsid w:val="00631502"/>
    <w:rsid w:val="00634979"/>
    <w:rsid w:val="0064028D"/>
    <w:rsid w:val="00652C46"/>
    <w:rsid w:val="00667858"/>
    <w:rsid w:val="00670B4A"/>
    <w:rsid w:val="00675CA1"/>
    <w:rsid w:val="006822AE"/>
    <w:rsid w:val="006A0F67"/>
    <w:rsid w:val="006A4B7E"/>
    <w:rsid w:val="006B54F5"/>
    <w:rsid w:val="006E40FF"/>
    <w:rsid w:val="00700061"/>
    <w:rsid w:val="007113A3"/>
    <w:rsid w:val="007154F6"/>
    <w:rsid w:val="00725240"/>
    <w:rsid w:val="007259D9"/>
    <w:rsid w:val="00731A2F"/>
    <w:rsid w:val="00741164"/>
    <w:rsid w:val="007657ED"/>
    <w:rsid w:val="00787271"/>
    <w:rsid w:val="007D0EFD"/>
    <w:rsid w:val="007D3149"/>
    <w:rsid w:val="00813730"/>
    <w:rsid w:val="00817464"/>
    <w:rsid w:val="00822A10"/>
    <w:rsid w:val="008263C7"/>
    <w:rsid w:val="00830463"/>
    <w:rsid w:val="00830E80"/>
    <w:rsid w:val="00832627"/>
    <w:rsid w:val="0083421D"/>
    <w:rsid w:val="008361C5"/>
    <w:rsid w:val="008555A0"/>
    <w:rsid w:val="00864109"/>
    <w:rsid w:val="008A2F62"/>
    <w:rsid w:val="008A424F"/>
    <w:rsid w:val="008B35EF"/>
    <w:rsid w:val="008B712E"/>
    <w:rsid w:val="008E7875"/>
    <w:rsid w:val="008F3C9E"/>
    <w:rsid w:val="00902180"/>
    <w:rsid w:val="009219E2"/>
    <w:rsid w:val="009254EE"/>
    <w:rsid w:val="00930671"/>
    <w:rsid w:val="00947536"/>
    <w:rsid w:val="009513F4"/>
    <w:rsid w:val="0095648A"/>
    <w:rsid w:val="009723C6"/>
    <w:rsid w:val="009825C7"/>
    <w:rsid w:val="00986EF9"/>
    <w:rsid w:val="00990C37"/>
    <w:rsid w:val="0099230C"/>
    <w:rsid w:val="00992ACA"/>
    <w:rsid w:val="00994E65"/>
    <w:rsid w:val="009953A1"/>
    <w:rsid w:val="009A109B"/>
    <w:rsid w:val="009A3DB7"/>
    <w:rsid w:val="009C513C"/>
    <w:rsid w:val="009D27A2"/>
    <w:rsid w:val="009D6323"/>
    <w:rsid w:val="009E7DB7"/>
    <w:rsid w:val="009F0429"/>
    <w:rsid w:val="009F6882"/>
    <w:rsid w:val="00A14697"/>
    <w:rsid w:val="00A147BD"/>
    <w:rsid w:val="00A2257F"/>
    <w:rsid w:val="00A33E8C"/>
    <w:rsid w:val="00A37FDE"/>
    <w:rsid w:val="00A60FED"/>
    <w:rsid w:val="00A67C57"/>
    <w:rsid w:val="00A713AE"/>
    <w:rsid w:val="00A7526A"/>
    <w:rsid w:val="00A84DED"/>
    <w:rsid w:val="00A90EAA"/>
    <w:rsid w:val="00AA0033"/>
    <w:rsid w:val="00AA04E7"/>
    <w:rsid w:val="00AA5C59"/>
    <w:rsid w:val="00AB1965"/>
    <w:rsid w:val="00AB4D9F"/>
    <w:rsid w:val="00AB5DD7"/>
    <w:rsid w:val="00AC35BD"/>
    <w:rsid w:val="00AD66CD"/>
    <w:rsid w:val="00AD6F30"/>
    <w:rsid w:val="00AE277F"/>
    <w:rsid w:val="00AF056D"/>
    <w:rsid w:val="00AF1031"/>
    <w:rsid w:val="00AF6907"/>
    <w:rsid w:val="00B058A0"/>
    <w:rsid w:val="00B12A0C"/>
    <w:rsid w:val="00B200B1"/>
    <w:rsid w:val="00B26BA8"/>
    <w:rsid w:val="00B4482F"/>
    <w:rsid w:val="00B537F5"/>
    <w:rsid w:val="00B8174C"/>
    <w:rsid w:val="00B92709"/>
    <w:rsid w:val="00BA74E3"/>
    <w:rsid w:val="00BB0EF5"/>
    <w:rsid w:val="00BB38BF"/>
    <w:rsid w:val="00BC1360"/>
    <w:rsid w:val="00BC5E41"/>
    <w:rsid w:val="00BD0869"/>
    <w:rsid w:val="00BD4672"/>
    <w:rsid w:val="00BE1870"/>
    <w:rsid w:val="00BF2872"/>
    <w:rsid w:val="00BF4D88"/>
    <w:rsid w:val="00BF5FBE"/>
    <w:rsid w:val="00C12A65"/>
    <w:rsid w:val="00C20265"/>
    <w:rsid w:val="00C22068"/>
    <w:rsid w:val="00C26C91"/>
    <w:rsid w:val="00C4340A"/>
    <w:rsid w:val="00C71DC6"/>
    <w:rsid w:val="00C81080"/>
    <w:rsid w:val="00C82170"/>
    <w:rsid w:val="00CB4680"/>
    <w:rsid w:val="00CC0790"/>
    <w:rsid w:val="00CD3511"/>
    <w:rsid w:val="00CE1B52"/>
    <w:rsid w:val="00CF0B41"/>
    <w:rsid w:val="00CF75AB"/>
    <w:rsid w:val="00CF7FA1"/>
    <w:rsid w:val="00D20476"/>
    <w:rsid w:val="00D61C9C"/>
    <w:rsid w:val="00D94C9B"/>
    <w:rsid w:val="00D95B37"/>
    <w:rsid w:val="00DA4612"/>
    <w:rsid w:val="00DA6DF0"/>
    <w:rsid w:val="00DB161B"/>
    <w:rsid w:val="00DB190B"/>
    <w:rsid w:val="00DD2B29"/>
    <w:rsid w:val="00DD6074"/>
    <w:rsid w:val="00DE0254"/>
    <w:rsid w:val="00DF4350"/>
    <w:rsid w:val="00DF57B4"/>
    <w:rsid w:val="00E02B3B"/>
    <w:rsid w:val="00E16430"/>
    <w:rsid w:val="00E17AC8"/>
    <w:rsid w:val="00E347F0"/>
    <w:rsid w:val="00E34B87"/>
    <w:rsid w:val="00E40698"/>
    <w:rsid w:val="00E662F8"/>
    <w:rsid w:val="00E80107"/>
    <w:rsid w:val="00E971FF"/>
    <w:rsid w:val="00EA6032"/>
    <w:rsid w:val="00EA6FD4"/>
    <w:rsid w:val="00EE0FA4"/>
    <w:rsid w:val="00EE11E7"/>
    <w:rsid w:val="00EE46F8"/>
    <w:rsid w:val="00EE72A9"/>
    <w:rsid w:val="00EF1175"/>
    <w:rsid w:val="00F3045F"/>
    <w:rsid w:val="00F319ED"/>
    <w:rsid w:val="00F44981"/>
    <w:rsid w:val="00F45C43"/>
    <w:rsid w:val="00F47164"/>
    <w:rsid w:val="00F532F0"/>
    <w:rsid w:val="00F71D82"/>
    <w:rsid w:val="00F937DB"/>
    <w:rsid w:val="00FA0971"/>
    <w:rsid w:val="00FB2023"/>
    <w:rsid w:val="00FB5CD4"/>
    <w:rsid w:val="00FE52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paragraph" w:customStyle="1" w:styleId="Textbodyuser">
    <w:name w:val="Text body (user)"/>
    <w:basedOn w:val="Normal"/>
    <w:rsid w:val="003439A9"/>
    <w:pPr>
      <w:widowControl w:val="0"/>
      <w:autoSpaceDN w:val="0"/>
      <w:spacing w:after="120" w:line="240" w:lineRule="auto"/>
      <w:textAlignment w:val="baseline"/>
    </w:pPr>
    <w:rPr>
      <w:rFonts w:ascii="Univers, Arial" w:hAnsi="Univers, Arial" w:cs="Univers, Arial"/>
      <w:color w:val="auto"/>
      <w:kern w:val="3"/>
      <w:lang w:val="it-IT"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2E2E7-43B6-45D0-AC0C-0351F7C11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2343</TotalTime>
  <Pages>35</Pages>
  <Words>10147</Words>
  <Characters>57839</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105</cp:revision>
  <cp:lastPrinted>2018-05-11T12:33:00Z</cp:lastPrinted>
  <dcterms:created xsi:type="dcterms:W3CDTF">2016-01-26T11:32:00Z</dcterms:created>
  <dcterms:modified xsi:type="dcterms:W3CDTF">2018-05-11T12:57:00Z</dcterms:modified>
</cp:coreProperties>
</file>